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rPr>
        <w:drawing>
          <wp:anchor distT="0" distB="0" distL="114300" distR="114300" simplePos="0" relativeHeight="251658240" behindDoc="0" locked="0" layoutInCell="1" allowOverlap="1" wp14:anchorId="231D8EF8" wp14:editId="400284A7">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F6155D" w:rsidRPr="00FD0DEA" w:rsidRDefault="004E05D4" w:rsidP="00FC1449">
      <w:pPr>
        <w:jc w:val="center"/>
        <w:rPr>
          <w:rFonts w:ascii="Times New Roman" w:hAnsi="Times New Roman"/>
          <w:b/>
          <w:sz w:val="24"/>
          <w:szCs w:val="24"/>
          <w:lang w:val="bg-BG"/>
        </w:rPr>
      </w:pPr>
      <w:r w:rsidRPr="00FD0DEA">
        <w:rPr>
          <w:rFonts w:ascii="Times New Roman" w:hAnsi="Times New Roman"/>
          <w:b/>
          <w:color w:val="23B57E"/>
          <w:sz w:val="24"/>
          <w:szCs w:val="24"/>
          <w:lang w:val="bg-BG"/>
        </w:rPr>
        <w:t>УРОК:</w:t>
      </w:r>
      <w:r w:rsidRPr="00FD0DEA">
        <w:rPr>
          <w:rFonts w:ascii="Times New Roman" w:hAnsi="Times New Roman"/>
          <w:b/>
          <w:sz w:val="24"/>
          <w:szCs w:val="24"/>
          <w:lang w:val="bg-BG"/>
        </w:rPr>
        <w:t xml:space="preserve"> </w:t>
      </w:r>
      <w:r w:rsidR="00FD0DEA">
        <w:rPr>
          <w:rFonts w:ascii="Times New Roman" w:hAnsi="Times New Roman"/>
          <w:b/>
          <w:sz w:val="24"/>
          <w:szCs w:val="24"/>
          <w:lang w:val="bg-BG"/>
        </w:rPr>
        <w:t xml:space="preserve"> </w:t>
      </w:r>
      <w:r w:rsidR="00F6155D" w:rsidRPr="00FD0DEA">
        <w:rPr>
          <w:rFonts w:ascii="Times New Roman" w:hAnsi="Times New Roman"/>
          <w:b/>
          <w:sz w:val="40"/>
          <w:szCs w:val="24"/>
          <w:lang w:val="bg-BG"/>
        </w:rPr>
        <w:t>Околна среда и здраве</w:t>
      </w:r>
    </w:p>
    <w:p w:rsidR="00BB5392" w:rsidRPr="00FD0DEA" w:rsidRDefault="008873A6" w:rsidP="004E05D4">
      <w:pPr>
        <w:spacing w:after="0" w:line="240" w:lineRule="auto"/>
        <w:jc w:val="center"/>
        <w:rPr>
          <w:rFonts w:ascii="Times New Roman" w:hAnsi="Times New Roman"/>
          <w:b/>
          <w:color w:val="FF0000"/>
          <w:sz w:val="24"/>
          <w:szCs w:val="24"/>
          <w:lang w:val="bg-BG"/>
        </w:rPr>
      </w:pPr>
      <w:r w:rsidRPr="00FD0DEA">
        <w:rPr>
          <w:rFonts w:ascii="Times New Roman" w:hAnsi="Times New Roman"/>
          <w:b/>
          <w:color w:val="FF0000"/>
          <w:sz w:val="24"/>
          <w:szCs w:val="24"/>
          <w:lang w:val="bg-BG"/>
        </w:rPr>
        <w:t>Осъществил дейността</w:t>
      </w:r>
      <w:r w:rsidR="000D6371" w:rsidRPr="00FD0DEA">
        <w:rPr>
          <w:rFonts w:ascii="Times New Roman" w:hAnsi="Times New Roman"/>
          <w:b/>
          <w:color w:val="FF0000"/>
          <w:sz w:val="24"/>
          <w:szCs w:val="24"/>
          <w:lang w:val="bg-BG"/>
        </w:rPr>
        <w:t xml:space="preserve">: </w:t>
      </w:r>
      <w:r w:rsidR="00BB5392" w:rsidRPr="00FD0DEA">
        <w:rPr>
          <w:rFonts w:ascii="Times New Roman" w:hAnsi="Times New Roman"/>
          <w:b/>
          <w:color w:val="FF0000"/>
          <w:sz w:val="24"/>
          <w:szCs w:val="24"/>
          <w:lang w:val="bg-BG"/>
        </w:rPr>
        <w:t>Даниела Христова Кенарева,</w:t>
      </w:r>
      <w:r w:rsidR="000D6371" w:rsidRPr="00FD0DEA">
        <w:rPr>
          <w:rFonts w:ascii="Times New Roman" w:hAnsi="Times New Roman"/>
          <w:b/>
          <w:color w:val="FF0000"/>
          <w:sz w:val="24"/>
          <w:szCs w:val="24"/>
          <w:lang w:val="bg-BG"/>
        </w:rPr>
        <w:t xml:space="preserve"> старши учител</w:t>
      </w:r>
      <w:r w:rsidR="00BB5392" w:rsidRPr="00FD0DEA">
        <w:rPr>
          <w:rFonts w:ascii="Times New Roman" w:hAnsi="Times New Roman"/>
          <w:b/>
          <w:color w:val="FF0000"/>
          <w:sz w:val="24"/>
          <w:szCs w:val="24"/>
          <w:lang w:val="bg-BG"/>
        </w:rPr>
        <w:t xml:space="preserve"> в СУ“Вичо Грънчаров“ град Горна Оряховица</w:t>
      </w:r>
    </w:p>
    <w:p w:rsidR="00FC1449" w:rsidRPr="00FD0DEA" w:rsidRDefault="00FC1449" w:rsidP="004E05D4">
      <w:pPr>
        <w:spacing w:after="0" w:line="240" w:lineRule="auto"/>
        <w:jc w:val="center"/>
        <w:rPr>
          <w:rFonts w:ascii="Times New Roman" w:hAnsi="Times New Roman"/>
          <w:b/>
          <w:color w:val="FF0000"/>
          <w:sz w:val="24"/>
          <w:szCs w:val="24"/>
          <w:lang w:val="bg-BG"/>
        </w:rPr>
      </w:pPr>
    </w:p>
    <w:p w:rsidR="00BB5392" w:rsidRPr="00FD0DEA" w:rsidRDefault="00F6155D" w:rsidP="00FC1449">
      <w:pPr>
        <w:spacing w:after="0"/>
        <w:jc w:val="both"/>
        <w:rPr>
          <w:rFonts w:ascii="Times New Roman" w:hAnsi="Times New Roman"/>
          <w:color w:val="FF0000"/>
          <w:sz w:val="24"/>
          <w:szCs w:val="24"/>
          <w:lang w:val="bg-BG"/>
        </w:rPr>
      </w:pPr>
      <w:r w:rsidRPr="00FD0DEA">
        <w:rPr>
          <w:rFonts w:ascii="Times New Roman" w:hAnsi="Times New Roman"/>
          <w:color w:val="FF0000"/>
          <w:sz w:val="24"/>
          <w:szCs w:val="24"/>
          <w:lang w:val="bg-BG"/>
        </w:rPr>
        <w:t xml:space="preserve">Проектът е разработен от </w:t>
      </w:r>
      <w:r w:rsidR="00FC1449" w:rsidRPr="00FD0DEA">
        <w:rPr>
          <w:rFonts w:ascii="Times New Roman" w:hAnsi="Times New Roman"/>
          <w:color w:val="FF0000"/>
          <w:sz w:val="24"/>
          <w:szCs w:val="24"/>
          <w:lang w:val="bg-BG"/>
        </w:rPr>
        <w:t xml:space="preserve">ученици  от VІІ- ХІ - клас /150 ученици/, учителите  Даниела Христова , Ивалинка Рачева, Василка Стоянова, Ивайло Караиванов, Еленка Йотова, Виолета Панова </w:t>
      </w:r>
      <w:r w:rsidR="00BB5392" w:rsidRPr="00FD0DEA">
        <w:rPr>
          <w:rFonts w:ascii="Times New Roman" w:hAnsi="Times New Roman"/>
          <w:color w:val="FF0000"/>
          <w:sz w:val="24"/>
          <w:szCs w:val="24"/>
          <w:lang w:val="bg-BG"/>
        </w:rPr>
        <w:t>и клуб по интереси БМЧК при СУ“Вичо Грънчаров“ град Горна Оряховица/ученици от VІІІ до ХІ клас/</w:t>
      </w:r>
    </w:p>
    <w:p w:rsidR="008873A6" w:rsidRPr="00BB148D" w:rsidRDefault="004E05D4" w:rsidP="00BB5392">
      <w:pPr>
        <w:spacing w:after="0" w:line="240" w:lineRule="auto"/>
        <w:jc w:val="center"/>
        <w:rPr>
          <w:rFonts w:ascii="Times New Roman" w:hAnsi="Times New Roman"/>
          <w:b/>
          <w:color w:val="FF0000"/>
          <w:sz w:val="24"/>
          <w:szCs w:val="24"/>
        </w:rPr>
      </w:pPr>
      <w:r w:rsidRPr="00BB148D">
        <w:rPr>
          <w:rFonts w:ascii="Times New Roman" w:hAnsi="Times New Roman"/>
          <w:b/>
          <w:color w:val="D99594" w:themeColor="accent2" w:themeTint="99"/>
          <w:sz w:val="24"/>
          <w:szCs w:val="24"/>
          <w:lang w:val="bg-BG"/>
        </w:rPr>
        <w:t xml:space="preserve"> </w:t>
      </w:r>
      <w:r w:rsidR="00BB148D" w:rsidRPr="00BB148D">
        <w:rPr>
          <w:rFonts w:ascii="Times New Roman" w:hAnsi="Times New Roman"/>
          <w:b/>
          <w:color w:val="FF0000"/>
          <w:sz w:val="24"/>
          <w:szCs w:val="24"/>
          <w:lang w:val="bg-BG"/>
        </w:rPr>
        <w:t>н</w:t>
      </w:r>
      <w:r w:rsidR="00E56078" w:rsidRPr="00BB148D">
        <w:rPr>
          <w:rFonts w:ascii="Times New Roman" w:hAnsi="Times New Roman"/>
          <w:b/>
          <w:color w:val="FF0000"/>
          <w:sz w:val="24"/>
          <w:szCs w:val="24"/>
          <w:lang w:val="bg-BG"/>
        </w:rPr>
        <w:t>а</w:t>
      </w:r>
      <w:r w:rsidR="00FD0DEA" w:rsidRPr="00BB148D">
        <w:rPr>
          <w:rFonts w:ascii="Times New Roman" w:hAnsi="Times New Roman"/>
          <w:b/>
          <w:color w:val="FF0000"/>
          <w:sz w:val="24"/>
          <w:szCs w:val="24"/>
          <w:lang w:val="bg-BG"/>
        </w:rPr>
        <w:t xml:space="preserve"> </w:t>
      </w:r>
      <w:r w:rsidR="00FD0DEA" w:rsidRPr="00BB148D">
        <w:rPr>
          <w:rFonts w:ascii="Times New Roman" w:hAnsi="Times New Roman"/>
          <w:b/>
          <w:color w:val="FF0000"/>
          <w:sz w:val="24"/>
          <w:szCs w:val="24"/>
        </w:rPr>
        <w:t>2</w:t>
      </w:r>
      <w:r w:rsidR="00FD0DEA" w:rsidRPr="00BB148D">
        <w:rPr>
          <w:rFonts w:ascii="Times New Roman" w:hAnsi="Times New Roman"/>
          <w:b/>
          <w:color w:val="FF0000"/>
          <w:sz w:val="24"/>
          <w:szCs w:val="24"/>
          <w:lang w:val="bg-BG"/>
        </w:rPr>
        <w:t xml:space="preserve">.ІІ.2018г. и </w:t>
      </w:r>
      <w:r w:rsidR="00E56078" w:rsidRPr="00BB148D">
        <w:rPr>
          <w:rFonts w:ascii="Times New Roman" w:hAnsi="Times New Roman"/>
          <w:b/>
          <w:color w:val="FF0000"/>
          <w:sz w:val="24"/>
          <w:szCs w:val="24"/>
          <w:lang w:val="bg-BG"/>
        </w:rPr>
        <w:t xml:space="preserve"> </w:t>
      </w:r>
      <w:r w:rsidR="00FD0DEA" w:rsidRPr="00BB148D">
        <w:rPr>
          <w:rFonts w:ascii="Times New Roman" w:hAnsi="Times New Roman"/>
          <w:b/>
          <w:color w:val="FF0000"/>
          <w:sz w:val="24"/>
          <w:szCs w:val="24"/>
          <w:lang w:val="bg-BG"/>
        </w:rPr>
        <w:t>9</w:t>
      </w:r>
      <w:r w:rsidR="00E56078" w:rsidRPr="00BB148D">
        <w:rPr>
          <w:rFonts w:ascii="Times New Roman" w:hAnsi="Times New Roman"/>
          <w:b/>
          <w:color w:val="FF0000"/>
          <w:sz w:val="24"/>
          <w:szCs w:val="24"/>
          <w:lang w:val="bg-BG"/>
        </w:rPr>
        <w:t>.</w:t>
      </w:r>
      <w:r w:rsidR="005F35C5" w:rsidRPr="00BB148D">
        <w:rPr>
          <w:rFonts w:ascii="Times New Roman" w:hAnsi="Times New Roman"/>
          <w:b/>
          <w:color w:val="FF0000"/>
          <w:sz w:val="24"/>
          <w:szCs w:val="24"/>
          <w:lang w:val="bg-BG"/>
        </w:rPr>
        <w:t>ІІ</w:t>
      </w:r>
      <w:r w:rsidR="00E56078" w:rsidRPr="00BB148D">
        <w:rPr>
          <w:rFonts w:ascii="Times New Roman" w:hAnsi="Times New Roman"/>
          <w:b/>
          <w:color w:val="FF0000"/>
          <w:sz w:val="24"/>
          <w:szCs w:val="24"/>
          <w:lang w:val="bg-BG"/>
        </w:rPr>
        <w:t>.</w:t>
      </w:r>
      <w:r w:rsidR="0026216E" w:rsidRPr="00BB148D">
        <w:rPr>
          <w:rFonts w:ascii="Times New Roman" w:hAnsi="Times New Roman"/>
          <w:b/>
          <w:color w:val="FF0000"/>
          <w:sz w:val="24"/>
          <w:szCs w:val="24"/>
          <w:lang w:val="bg-BG"/>
        </w:rPr>
        <w:t>2018</w:t>
      </w:r>
      <w:r w:rsidR="00E56078" w:rsidRPr="00BB148D">
        <w:rPr>
          <w:rFonts w:ascii="Times New Roman" w:hAnsi="Times New Roman"/>
          <w:b/>
          <w:color w:val="FF0000"/>
          <w:sz w:val="24"/>
          <w:szCs w:val="24"/>
          <w:lang w:val="bg-BG"/>
        </w:rPr>
        <w:t xml:space="preserve"> г.</w:t>
      </w:r>
    </w:p>
    <w:p w:rsidR="00106770" w:rsidRPr="00106770" w:rsidRDefault="00106770" w:rsidP="00BB5392">
      <w:pPr>
        <w:spacing w:after="0" w:line="240" w:lineRule="auto"/>
        <w:jc w:val="center"/>
        <w:rPr>
          <w:rFonts w:ascii="Times New Roman" w:hAnsi="Times New Roman"/>
          <w:color w:val="FF0000"/>
          <w:sz w:val="24"/>
          <w:szCs w:val="24"/>
        </w:rPr>
      </w:pPr>
    </w:p>
    <w:p w:rsidR="00F6155D" w:rsidRDefault="00F6155D" w:rsidP="003B77AF">
      <w:pPr>
        <w:spacing w:after="0" w:line="240" w:lineRule="auto"/>
        <w:jc w:val="both"/>
        <w:rPr>
          <w:rFonts w:ascii="Times New Roman" w:hAnsi="Times New Roman"/>
          <w:color w:val="943634" w:themeColor="accent2" w:themeShade="BF"/>
          <w:sz w:val="24"/>
          <w:szCs w:val="24"/>
          <w:lang w:val="bg-BG"/>
        </w:rPr>
      </w:pPr>
    </w:p>
    <w:p w:rsidR="00F6155D" w:rsidRPr="00F6155D" w:rsidRDefault="00F6155D" w:rsidP="00F6155D">
      <w:pPr>
        <w:jc w:val="right"/>
        <w:rPr>
          <w:color w:val="7030A0"/>
        </w:rPr>
      </w:pPr>
      <w:r w:rsidRPr="005F4EFB">
        <w:rPr>
          <w:b/>
          <w:i/>
          <w:color w:val="7030A0"/>
        </w:rPr>
        <w:t>„Бъди промяната, която искаш да видиш в света</w:t>
      </w:r>
      <w:proofErr w:type="gramStart"/>
      <w:r w:rsidRPr="005F4EFB">
        <w:rPr>
          <w:b/>
          <w:i/>
          <w:color w:val="7030A0"/>
        </w:rPr>
        <w:t>!“</w:t>
      </w:r>
      <w:proofErr w:type="gramEnd"/>
      <w:r w:rsidRPr="005F4EFB">
        <w:rPr>
          <w:b/>
          <w:i/>
          <w:color w:val="7030A0"/>
        </w:rPr>
        <w:br/>
      </w:r>
      <w:r w:rsidRPr="00F6155D">
        <w:rPr>
          <w:b/>
          <w:color w:val="7030A0"/>
        </w:rPr>
        <w:t xml:space="preserve">          Mohandas K. Gandhi/Mahatma Gandhi</w:t>
      </w:r>
    </w:p>
    <w:p w:rsidR="00F6155D" w:rsidRPr="00FD0DEA" w:rsidRDefault="00F6155D" w:rsidP="00106770">
      <w:pPr>
        <w:jc w:val="right"/>
        <w:rPr>
          <w:rFonts w:ascii="Times New Roman" w:hAnsi="Times New Roman"/>
          <w:b/>
          <w:color w:val="7030A0"/>
          <w:sz w:val="24"/>
          <w:szCs w:val="24"/>
          <w:lang w:val="bg-BG"/>
        </w:rPr>
      </w:pPr>
      <w:r w:rsidRPr="005F4EFB">
        <w:rPr>
          <w:b/>
          <w:i/>
          <w:color w:val="7030A0"/>
        </w:rPr>
        <w:t>„Който не живее според убежденията си, няма убеждения</w:t>
      </w:r>
      <w:proofErr w:type="gramStart"/>
      <w:r w:rsidRPr="005F4EFB">
        <w:rPr>
          <w:b/>
          <w:i/>
          <w:color w:val="7030A0"/>
        </w:rPr>
        <w:t>.“</w:t>
      </w:r>
      <w:proofErr w:type="gramEnd"/>
      <w:r w:rsidRPr="005F4EFB">
        <w:rPr>
          <w:b/>
          <w:color w:val="7030A0"/>
        </w:rPr>
        <w:br/>
      </w:r>
      <w:r w:rsidRPr="00FD0DEA">
        <w:rPr>
          <w:rFonts w:ascii="Times New Roman" w:hAnsi="Times New Roman"/>
          <w:b/>
          <w:color w:val="7030A0"/>
          <w:sz w:val="24"/>
          <w:szCs w:val="24"/>
        </w:rPr>
        <w:t xml:space="preserve">          Томас Фулър</w:t>
      </w:r>
    </w:p>
    <w:p w:rsidR="00F6155D" w:rsidRPr="00FD0DEA" w:rsidRDefault="00F6155D" w:rsidP="00FD0DEA">
      <w:pPr>
        <w:ind w:firstLine="708"/>
        <w:jc w:val="both"/>
        <w:rPr>
          <w:rFonts w:ascii="Times New Roman" w:hAnsi="Times New Roman"/>
          <w:b/>
          <w:i/>
          <w:sz w:val="24"/>
          <w:szCs w:val="24"/>
        </w:rPr>
      </w:pPr>
      <w:proofErr w:type="gramStart"/>
      <w:r w:rsidRPr="00FD0DEA">
        <w:rPr>
          <w:rFonts w:ascii="Times New Roman" w:hAnsi="Times New Roman"/>
          <w:sz w:val="24"/>
          <w:szCs w:val="24"/>
        </w:rPr>
        <w:t>Може би тези думи имат малко общо с тясното разбиране за екологичното образование.</w:t>
      </w:r>
      <w:proofErr w:type="gramEnd"/>
      <w:r w:rsidRPr="00FD0DEA">
        <w:rPr>
          <w:rFonts w:ascii="Times New Roman" w:hAnsi="Times New Roman"/>
          <w:sz w:val="24"/>
          <w:szCs w:val="24"/>
        </w:rPr>
        <w:t xml:space="preserve"> </w:t>
      </w:r>
      <w:proofErr w:type="gramStart"/>
      <w:r w:rsidRPr="00FD0DEA">
        <w:rPr>
          <w:rFonts w:ascii="Times New Roman" w:hAnsi="Times New Roman"/>
          <w:sz w:val="24"/>
          <w:szCs w:val="24"/>
        </w:rPr>
        <w:t>Но всъщност всички ние, заедно и поотделно създаваме и променяме дефинициите, и нещо повече – генерираме идеи, утвърждаваме ценности и най-разнообразни начини за постигането им.</w:t>
      </w:r>
      <w:proofErr w:type="gramEnd"/>
      <w:r w:rsidRPr="00FD0DEA">
        <w:rPr>
          <w:rFonts w:ascii="Times New Roman" w:hAnsi="Times New Roman"/>
          <w:sz w:val="24"/>
          <w:szCs w:val="24"/>
        </w:rPr>
        <w:t xml:space="preserve"> </w:t>
      </w:r>
      <w:proofErr w:type="gramStart"/>
      <w:r w:rsidRPr="00FD0DEA">
        <w:rPr>
          <w:rFonts w:ascii="Times New Roman" w:hAnsi="Times New Roman"/>
          <w:i/>
          <w:sz w:val="24"/>
          <w:szCs w:val="24"/>
        </w:rPr>
        <w:t>Защото всеки човек би бил безпомощна прашинка, ако няма емоционални връзки, които да задоволяват неговата потребност да бъде свързан и обединен със света отвъд собствената му личност – с другите хора и с природата.</w:t>
      </w:r>
      <w:proofErr w:type="gramEnd"/>
      <w:r w:rsidRPr="00FD0DEA">
        <w:rPr>
          <w:rFonts w:ascii="Times New Roman" w:hAnsi="Times New Roman"/>
          <w:sz w:val="24"/>
          <w:szCs w:val="24"/>
        </w:rPr>
        <w:t xml:space="preserve"> </w:t>
      </w:r>
      <w:proofErr w:type="gramStart"/>
      <w:r w:rsidRPr="00FD0DEA">
        <w:rPr>
          <w:rFonts w:ascii="Times New Roman" w:hAnsi="Times New Roman"/>
          <w:sz w:val="24"/>
          <w:szCs w:val="24"/>
        </w:rPr>
        <w:t>В това отношение грижата за околната среда и опазването на природата е грижа за хората – за нашето настоящо и бъдещо съвместно съществуване, отвъд каквито и да е различия.</w:t>
      </w:r>
      <w:proofErr w:type="gramEnd"/>
      <w:r w:rsidRPr="00FD0DEA">
        <w:rPr>
          <w:rFonts w:ascii="Times New Roman" w:hAnsi="Times New Roman"/>
          <w:sz w:val="24"/>
          <w:szCs w:val="24"/>
        </w:rPr>
        <w:t xml:space="preserve"> В нашия забързан, мобилен и сложен свят понякога забравяме, че с това, което можем да направим днес, със собствените си усилия, за улицата, квартала, площадката, общността, населеното място, в което живеем, всъщност правим неща за света въобще. </w:t>
      </w:r>
      <w:proofErr w:type="gramStart"/>
      <w:r w:rsidRPr="00FD0DEA">
        <w:rPr>
          <w:rFonts w:ascii="Times New Roman" w:hAnsi="Times New Roman"/>
          <w:sz w:val="24"/>
          <w:szCs w:val="24"/>
        </w:rPr>
        <w:t>Нашите конкретни ежедневни постъпки имат своите измерения в отдалечени в пространството и времето ефекти.</w:t>
      </w:r>
      <w:proofErr w:type="gramEnd"/>
      <w:r w:rsidRPr="00FD0DEA">
        <w:rPr>
          <w:rFonts w:ascii="Times New Roman" w:hAnsi="Times New Roman"/>
          <w:sz w:val="24"/>
          <w:szCs w:val="24"/>
        </w:rPr>
        <w:t xml:space="preserve"> </w:t>
      </w:r>
      <w:proofErr w:type="gramStart"/>
      <w:r w:rsidRPr="00FD0DEA">
        <w:rPr>
          <w:rFonts w:ascii="Times New Roman" w:hAnsi="Times New Roman"/>
          <w:sz w:val="24"/>
          <w:szCs w:val="24"/>
        </w:rPr>
        <w:t>Можем да се опитаме да намерим тези измерения, като започнем да си отговаряме, например – как ежедневният ни избор на храна влияе върху околната среда, разпределението на икономическото богатството и общественото развитие.</w:t>
      </w:r>
      <w:proofErr w:type="gramEnd"/>
      <w:r w:rsidRPr="00FD0DEA">
        <w:rPr>
          <w:rFonts w:ascii="Times New Roman" w:hAnsi="Times New Roman"/>
          <w:sz w:val="24"/>
          <w:szCs w:val="24"/>
        </w:rPr>
        <w:t xml:space="preserve"> </w:t>
      </w:r>
      <w:proofErr w:type="gramStart"/>
      <w:r w:rsidRPr="00FD0DEA">
        <w:rPr>
          <w:rFonts w:ascii="Times New Roman" w:hAnsi="Times New Roman"/>
          <w:sz w:val="24"/>
          <w:szCs w:val="24"/>
        </w:rPr>
        <w:t xml:space="preserve">И, ако отговорите на тези въпроси станат много и трудно обхватни, можем да си помогнем с една </w:t>
      </w:r>
      <w:r w:rsidRPr="00FD0DEA">
        <w:rPr>
          <w:rFonts w:ascii="Times New Roman" w:hAnsi="Times New Roman"/>
          <w:b/>
          <w:sz w:val="24"/>
          <w:szCs w:val="24"/>
        </w:rPr>
        <w:t>мисъл на Хелън Келър</w:t>
      </w:r>
      <w:r w:rsidRPr="00FD0DEA">
        <w:rPr>
          <w:rFonts w:ascii="Times New Roman" w:hAnsi="Times New Roman"/>
          <w:sz w:val="24"/>
          <w:szCs w:val="24"/>
        </w:rPr>
        <w:t xml:space="preserve"> </w:t>
      </w:r>
      <w:r w:rsidRPr="00FD0DEA">
        <w:rPr>
          <w:rFonts w:ascii="Times New Roman" w:hAnsi="Times New Roman"/>
          <w:b/>
          <w:i/>
          <w:sz w:val="24"/>
          <w:szCs w:val="24"/>
        </w:rPr>
        <w:t>– „Аз съм само един човек, но все пак ме има.</w:t>
      </w:r>
      <w:proofErr w:type="gramEnd"/>
      <w:r w:rsidRPr="00FD0DEA">
        <w:rPr>
          <w:rFonts w:ascii="Times New Roman" w:hAnsi="Times New Roman"/>
          <w:b/>
          <w:i/>
          <w:sz w:val="24"/>
          <w:szCs w:val="24"/>
        </w:rPr>
        <w:t xml:space="preserve"> </w:t>
      </w:r>
      <w:proofErr w:type="gramStart"/>
      <w:r w:rsidRPr="00FD0DEA">
        <w:rPr>
          <w:rFonts w:ascii="Times New Roman" w:hAnsi="Times New Roman"/>
          <w:b/>
          <w:i/>
          <w:sz w:val="24"/>
          <w:szCs w:val="24"/>
        </w:rPr>
        <w:t>Не мога да направя всичко, но все пак мога да направя нещо.</w:t>
      </w:r>
      <w:proofErr w:type="gramEnd"/>
      <w:r w:rsidRPr="00FD0DEA">
        <w:rPr>
          <w:rFonts w:ascii="Times New Roman" w:hAnsi="Times New Roman"/>
          <w:b/>
          <w:i/>
          <w:sz w:val="24"/>
          <w:szCs w:val="24"/>
        </w:rPr>
        <w:t xml:space="preserve"> И само защото не мога да направя всичко, не ще се откажа да направя това, което мога</w:t>
      </w:r>
      <w:proofErr w:type="gramStart"/>
      <w:r w:rsidRPr="00FD0DEA">
        <w:rPr>
          <w:rFonts w:ascii="Times New Roman" w:hAnsi="Times New Roman"/>
          <w:b/>
          <w:i/>
          <w:sz w:val="24"/>
          <w:szCs w:val="24"/>
        </w:rPr>
        <w:t>.“</w:t>
      </w:r>
      <w:proofErr w:type="gramEnd"/>
    </w:p>
    <w:p w:rsidR="00F6155D" w:rsidRPr="00FD0DEA" w:rsidRDefault="00F6155D" w:rsidP="005F4EFB">
      <w:pPr>
        <w:ind w:firstLine="708"/>
        <w:jc w:val="both"/>
        <w:rPr>
          <w:rFonts w:ascii="Times New Roman" w:hAnsi="Times New Roman"/>
          <w:color w:val="943634" w:themeColor="accent2" w:themeShade="BF"/>
          <w:sz w:val="24"/>
          <w:szCs w:val="24"/>
          <w:lang w:val="bg-BG"/>
        </w:rPr>
      </w:pPr>
      <w:r w:rsidRPr="00FD0DEA">
        <w:rPr>
          <w:rFonts w:ascii="Times New Roman" w:hAnsi="Times New Roman"/>
          <w:sz w:val="24"/>
          <w:szCs w:val="24"/>
        </w:rPr>
        <w:t xml:space="preserve">И да не забравяме, че в този процес, все пак, никога не сме сами –тази дейност на учениците от СУ „Вичо Грънчаров“ град Горна Оряховица е точно такъв пример. </w:t>
      </w:r>
      <w:proofErr w:type="gramStart"/>
      <w:r w:rsidRPr="00FD0DEA">
        <w:rPr>
          <w:rFonts w:ascii="Times New Roman" w:hAnsi="Times New Roman"/>
          <w:sz w:val="24"/>
          <w:szCs w:val="24"/>
        </w:rPr>
        <w:t xml:space="preserve">С </w:t>
      </w:r>
      <w:r w:rsidRPr="00FD0DEA">
        <w:rPr>
          <w:rFonts w:ascii="Times New Roman" w:hAnsi="Times New Roman"/>
          <w:sz w:val="24"/>
          <w:szCs w:val="24"/>
        </w:rPr>
        <w:lastRenderedPageBreak/>
        <w:t>не</w:t>
      </w:r>
      <w:r w:rsidR="0065703D" w:rsidRPr="00FD0DEA">
        <w:rPr>
          <w:rFonts w:ascii="Times New Roman" w:hAnsi="Times New Roman"/>
          <w:sz w:val="24"/>
          <w:szCs w:val="24"/>
          <w:lang w:val="bg-BG"/>
        </w:rPr>
        <w:t>я</w:t>
      </w:r>
      <w:r w:rsidRPr="00FD0DEA">
        <w:rPr>
          <w:rFonts w:ascii="Times New Roman" w:hAnsi="Times New Roman"/>
          <w:sz w:val="24"/>
          <w:szCs w:val="24"/>
        </w:rPr>
        <w:t xml:space="preserve"> можем да помогнем и на децата, и на други възрастни да повярват, че могат да променят нещата в положителна посока.</w:t>
      </w:r>
      <w:proofErr w:type="gramEnd"/>
    </w:p>
    <w:p w:rsidR="00F6155D" w:rsidRPr="00FD0DEA" w:rsidRDefault="005A1F75" w:rsidP="00FD0DEA">
      <w:pPr>
        <w:spacing w:after="0" w:line="240" w:lineRule="auto"/>
        <w:jc w:val="both"/>
        <w:rPr>
          <w:rFonts w:ascii="Times New Roman" w:hAnsi="Times New Roman"/>
          <w:b/>
          <w:color w:val="FF0000"/>
          <w:sz w:val="24"/>
          <w:szCs w:val="24"/>
        </w:rPr>
      </w:pPr>
      <w:r w:rsidRPr="00FD0DEA">
        <w:rPr>
          <w:rFonts w:ascii="Times New Roman" w:eastAsia="Times New Roman" w:hAnsi="Times New Roman"/>
          <w:b/>
          <w:color w:val="002060"/>
          <w:sz w:val="24"/>
          <w:szCs w:val="24"/>
        </w:rPr>
        <w:t xml:space="preserve">            Прекрасна възможност да </w:t>
      </w:r>
      <w:r w:rsidR="00216457" w:rsidRPr="00FD0DEA">
        <w:rPr>
          <w:rFonts w:ascii="Times New Roman" w:eastAsia="Times New Roman" w:hAnsi="Times New Roman"/>
          <w:b/>
          <w:color w:val="002060"/>
          <w:sz w:val="24"/>
          <w:szCs w:val="24"/>
          <w:lang w:val="bg-BG"/>
        </w:rPr>
        <w:t xml:space="preserve">покажа как се реализира на практика </w:t>
      </w:r>
      <w:r w:rsidR="00216457" w:rsidRPr="00FD0DEA">
        <w:rPr>
          <w:rFonts w:ascii="Times New Roman" w:hAnsi="Times New Roman"/>
          <w:b/>
          <w:color w:val="002060"/>
          <w:sz w:val="24"/>
          <w:szCs w:val="24"/>
        </w:rPr>
        <w:t>преподаване и практикуване на основните принципи на гражданското участие и дарителство в училищата</w:t>
      </w:r>
      <w:r w:rsidR="003B77AF" w:rsidRPr="00FD0DEA">
        <w:rPr>
          <w:rFonts w:ascii="Times New Roman" w:hAnsi="Times New Roman"/>
          <w:b/>
          <w:color w:val="002060"/>
          <w:sz w:val="24"/>
          <w:szCs w:val="24"/>
          <w:lang w:val="bg-BG"/>
        </w:rPr>
        <w:t xml:space="preserve">, благодарение на </w:t>
      </w:r>
      <w:r w:rsidR="003B77AF" w:rsidRPr="00FD0DEA">
        <w:rPr>
          <w:rFonts w:ascii="Times New Roman" w:eastAsia="Times New Roman" w:hAnsi="Times New Roman"/>
          <w:b/>
          <w:color w:val="002060"/>
          <w:sz w:val="24"/>
          <w:szCs w:val="24"/>
          <w:lang w:val="bg-BG"/>
        </w:rPr>
        <w:t>п</w:t>
      </w:r>
      <w:r w:rsidRPr="00FD0DEA">
        <w:rPr>
          <w:rFonts w:ascii="Times New Roman" w:eastAsia="Times New Roman" w:hAnsi="Times New Roman"/>
          <w:b/>
          <w:color w:val="002060"/>
          <w:sz w:val="24"/>
          <w:szCs w:val="24"/>
          <w:lang w:val="bg-BG"/>
        </w:rPr>
        <w:t>р</w:t>
      </w:r>
      <w:r w:rsidR="003B77AF" w:rsidRPr="00FD0DEA">
        <w:rPr>
          <w:rFonts w:ascii="Times New Roman" w:eastAsia="Times New Roman" w:hAnsi="Times New Roman"/>
          <w:b/>
          <w:color w:val="002060"/>
          <w:sz w:val="24"/>
          <w:szCs w:val="24"/>
          <w:lang w:val="bg-BG"/>
        </w:rPr>
        <w:t>ограмата „Научи се да даряваш</w:t>
      </w:r>
      <w:proofErr w:type="gramStart"/>
      <w:r w:rsidR="003B77AF" w:rsidRPr="00FD0DEA">
        <w:rPr>
          <w:rFonts w:ascii="Times New Roman" w:eastAsia="Times New Roman" w:hAnsi="Times New Roman"/>
          <w:b/>
          <w:color w:val="002060"/>
          <w:sz w:val="24"/>
          <w:szCs w:val="24"/>
          <w:lang w:val="bg-BG"/>
        </w:rPr>
        <w:t>“ на</w:t>
      </w:r>
      <w:proofErr w:type="gramEnd"/>
      <w:r w:rsidR="003B77AF" w:rsidRPr="00FD0DEA">
        <w:rPr>
          <w:rFonts w:ascii="Times New Roman" w:eastAsia="Times New Roman" w:hAnsi="Times New Roman"/>
          <w:b/>
          <w:color w:val="002060"/>
          <w:sz w:val="24"/>
          <w:szCs w:val="24"/>
          <w:lang w:val="bg-BG"/>
        </w:rPr>
        <w:t xml:space="preserve"> </w:t>
      </w:r>
      <w:r w:rsidR="003B77AF" w:rsidRPr="00FD0DEA">
        <w:rPr>
          <w:rFonts w:ascii="Times New Roman" w:eastAsia="Times New Roman" w:hAnsi="Times New Roman"/>
          <w:b/>
          <w:color w:val="002060"/>
          <w:sz w:val="24"/>
          <w:szCs w:val="24"/>
          <w:lang w:eastAsia="bg-BG"/>
        </w:rPr>
        <w:t>Български дарителски форум</w:t>
      </w:r>
      <w:r w:rsidR="003B77AF" w:rsidRPr="00FD0DEA">
        <w:rPr>
          <w:rFonts w:ascii="Times New Roman" w:eastAsia="Times New Roman" w:hAnsi="Times New Roman"/>
          <w:i/>
          <w:sz w:val="24"/>
          <w:szCs w:val="24"/>
          <w:lang w:val="bg-BG" w:eastAsia="bg-BG"/>
        </w:rPr>
        <w:t>.</w:t>
      </w:r>
      <w:r w:rsidR="00FC1449" w:rsidRPr="00FD0DEA">
        <w:rPr>
          <w:rFonts w:ascii="Times New Roman" w:eastAsia="Times New Roman" w:hAnsi="Times New Roman"/>
          <w:i/>
          <w:sz w:val="24"/>
          <w:szCs w:val="24"/>
          <w:lang w:val="bg-BG" w:eastAsia="bg-BG"/>
        </w:rPr>
        <w:t xml:space="preserve"> </w:t>
      </w:r>
      <w:proofErr w:type="gramStart"/>
      <w:r w:rsidR="00F6155D" w:rsidRPr="00FD0DEA">
        <w:rPr>
          <w:rFonts w:ascii="Times New Roman" w:hAnsi="Times New Roman"/>
          <w:b/>
          <w:i/>
          <w:color w:val="FF0000"/>
          <w:sz w:val="24"/>
          <w:szCs w:val="24"/>
        </w:rPr>
        <w:t>“Да бием звънеца” днес,</w:t>
      </w:r>
      <w:r w:rsidR="00F6155D" w:rsidRPr="00FD0DEA">
        <w:rPr>
          <w:rFonts w:ascii="Times New Roman" w:hAnsi="Times New Roman"/>
          <w:b/>
          <w:color w:val="FF0000"/>
          <w:sz w:val="24"/>
          <w:szCs w:val="24"/>
        </w:rPr>
        <w:t xml:space="preserve"> защото утре може да е късно.</w:t>
      </w:r>
      <w:proofErr w:type="gramEnd"/>
      <w:r w:rsidR="00FC1449" w:rsidRPr="00FD0DEA">
        <w:rPr>
          <w:rFonts w:ascii="Times New Roman" w:hAnsi="Times New Roman"/>
          <w:b/>
          <w:color w:val="FF0000"/>
          <w:sz w:val="24"/>
          <w:szCs w:val="24"/>
          <w:lang w:val="bg-BG"/>
        </w:rPr>
        <w:t xml:space="preserve"> </w:t>
      </w:r>
      <w:proofErr w:type="gramStart"/>
      <w:r w:rsidR="00F6155D" w:rsidRPr="00FD0DEA">
        <w:rPr>
          <w:rFonts w:ascii="Times New Roman" w:hAnsi="Times New Roman"/>
          <w:b/>
          <w:color w:val="FF0000"/>
          <w:sz w:val="24"/>
          <w:szCs w:val="24"/>
        </w:rPr>
        <w:t>Чрез един нов, алтернативен и нетрадиционен метод на обучение да променим отношението си към средата, в която живеем.</w:t>
      </w:r>
      <w:proofErr w:type="gramEnd"/>
      <w:r w:rsidR="00F6155D" w:rsidRPr="00FD0DEA">
        <w:rPr>
          <w:rFonts w:ascii="Times New Roman" w:hAnsi="Times New Roman"/>
          <w:b/>
          <w:color w:val="FF0000"/>
          <w:sz w:val="24"/>
          <w:szCs w:val="24"/>
        </w:rPr>
        <w:t xml:space="preserve"> </w:t>
      </w:r>
      <w:proofErr w:type="gramStart"/>
      <w:r w:rsidR="00F6155D" w:rsidRPr="00FD0DEA">
        <w:rPr>
          <w:rFonts w:ascii="Times New Roman" w:hAnsi="Times New Roman"/>
          <w:b/>
          <w:color w:val="FF0000"/>
          <w:sz w:val="24"/>
          <w:szCs w:val="24"/>
        </w:rPr>
        <w:t>Съпричастността към проблемите на околната среда не е само въпрос на възпитание и осъзнаване, но и активно доброволно участие в търсене на решения и осъществяването им.</w:t>
      </w:r>
      <w:proofErr w:type="gramEnd"/>
    </w:p>
    <w:p w:rsidR="008873A6" w:rsidRPr="00FD0DEA" w:rsidRDefault="008873A6" w:rsidP="00FD0DEA">
      <w:pPr>
        <w:tabs>
          <w:tab w:val="left" w:pos="6105"/>
        </w:tabs>
        <w:spacing w:after="0" w:line="240" w:lineRule="auto"/>
        <w:jc w:val="both"/>
        <w:rPr>
          <w:rFonts w:ascii="Times New Roman" w:hAnsi="Times New Roman"/>
          <w:b/>
          <w:color w:val="FF0000"/>
          <w:sz w:val="24"/>
          <w:szCs w:val="24"/>
          <w:lang w:val="bg-BG"/>
        </w:rPr>
      </w:pPr>
    </w:p>
    <w:p w:rsidR="005F35C5" w:rsidRPr="00FD0DEA" w:rsidRDefault="005A1F75" w:rsidP="00FD0DEA">
      <w:pPr>
        <w:tabs>
          <w:tab w:val="left" w:pos="6105"/>
        </w:tabs>
        <w:spacing w:after="0" w:line="240" w:lineRule="auto"/>
        <w:jc w:val="both"/>
        <w:rPr>
          <w:rFonts w:ascii="Times New Roman" w:hAnsi="Times New Roman"/>
          <w:b/>
          <w:color w:val="FF0000"/>
          <w:sz w:val="24"/>
          <w:szCs w:val="24"/>
          <w:lang w:val="bg-BG"/>
        </w:rPr>
      </w:pPr>
      <w:r w:rsidRPr="00FD0DEA">
        <w:rPr>
          <w:rFonts w:ascii="Times New Roman" w:hAnsi="Times New Roman"/>
          <w:noProof/>
          <w:sz w:val="24"/>
          <w:szCs w:val="24"/>
        </w:rPr>
        <w:drawing>
          <wp:anchor distT="0" distB="0" distL="114300" distR="114300" simplePos="0" relativeHeight="251676672" behindDoc="0" locked="0" layoutInCell="1" allowOverlap="1" wp14:anchorId="6D481DF6" wp14:editId="02B256FD">
            <wp:simplePos x="0" y="0"/>
            <wp:positionH relativeFrom="column">
              <wp:posOffset>-127000</wp:posOffset>
            </wp:positionH>
            <wp:positionV relativeFrom="paragraph">
              <wp:posOffset>66040</wp:posOffset>
            </wp:positionV>
            <wp:extent cx="323215" cy="3619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215" cy="361950"/>
                    </a:xfrm>
                    <a:prstGeom prst="rect">
                      <a:avLst/>
                    </a:prstGeom>
                    <a:ln>
                      <a:noFill/>
                    </a:ln>
                    <a:extLst>
                      <a:ext uri="{53640926-AAD7-44D8-BBD7-CCE9431645EC}">
                        <a14:shadowObscured xmlns:a14="http://schemas.microsoft.com/office/drawing/2010/main"/>
                      </a:ext>
                    </a:extLst>
                  </pic:spPr>
                </pic:pic>
              </a:graphicData>
            </a:graphic>
          </wp:anchor>
        </w:drawing>
      </w:r>
    </w:p>
    <w:p w:rsidR="00E41735" w:rsidRPr="00FD0DEA" w:rsidRDefault="00BD4FFF" w:rsidP="00FD0DEA">
      <w:pPr>
        <w:tabs>
          <w:tab w:val="left" w:pos="-1440"/>
        </w:tabs>
        <w:jc w:val="both"/>
        <w:rPr>
          <w:rFonts w:ascii="Times New Roman" w:hAnsi="Times New Roman"/>
          <w:b/>
          <w:sz w:val="24"/>
          <w:szCs w:val="24"/>
          <w:lang w:val="bg-BG"/>
        </w:rPr>
      </w:pPr>
      <w:r w:rsidRPr="00FD0DEA">
        <w:rPr>
          <w:rFonts w:ascii="Times New Roman" w:hAnsi="Times New Roman"/>
          <w:b/>
          <w:smallCaps/>
          <w:sz w:val="24"/>
          <w:szCs w:val="24"/>
          <w:lang w:val="bg-BG"/>
        </w:rPr>
        <w:t xml:space="preserve">           Цел на </w:t>
      </w:r>
      <w:r w:rsidR="008873A6" w:rsidRPr="00FD0DEA">
        <w:rPr>
          <w:rFonts w:ascii="Times New Roman" w:hAnsi="Times New Roman"/>
          <w:b/>
          <w:smallCaps/>
          <w:sz w:val="24"/>
          <w:szCs w:val="24"/>
          <w:lang w:val="bg-BG"/>
        </w:rPr>
        <w:t>дейността</w:t>
      </w:r>
    </w:p>
    <w:p w:rsidR="006A3421" w:rsidRPr="00FD0DEA" w:rsidRDefault="005F35C5" w:rsidP="00FD0DEA">
      <w:pPr>
        <w:spacing w:after="0"/>
        <w:jc w:val="both"/>
        <w:rPr>
          <w:rFonts w:ascii="Times New Roman" w:hAnsi="Times New Roman"/>
          <w:sz w:val="24"/>
          <w:szCs w:val="24"/>
          <w:lang w:val="bg-BG"/>
        </w:rPr>
      </w:pPr>
      <w:r w:rsidRPr="00FD0DEA">
        <w:rPr>
          <w:rFonts w:ascii="Times New Roman" w:hAnsi="Times New Roman"/>
          <w:b/>
          <w:sz w:val="24"/>
          <w:szCs w:val="24"/>
          <w:lang w:val="bg-BG"/>
        </w:rPr>
        <w:t>Основна ц</w:t>
      </w:r>
      <w:r w:rsidRPr="00FD0DEA">
        <w:rPr>
          <w:rFonts w:ascii="Times New Roman" w:hAnsi="Times New Roman"/>
          <w:b/>
          <w:sz w:val="24"/>
          <w:szCs w:val="24"/>
        </w:rPr>
        <w:t>ел:</w:t>
      </w:r>
      <w:r w:rsidR="003B77AF" w:rsidRPr="00FD0DEA">
        <w:rPr>
          <w:rFonts w:ascii="Times New Roman" w:hAnsi="Times New Roman"/>
          <w:sz w:val="24"/>
          <w:szCs w:val="24"/>
          <w:lang w:val="bg-BG"/>
        </w:rPr>
        <w:t xml:space="preserve"> </w:t>
      </w:r>
      <w:r w:rsidR="006A3421" w:rsidRPr="00FD0DEA">
        <w:rPr>
          <w:rFonts w:ascii="Times New Roman" w:hAnsi="Times New Roman"/>
          <w:i/>
          <w:sz w:val="24"/>
          <w:szCs w:val="24"/>
          <w:lang w:val="bg-BG"/>
        </w:rPr>
        <w:t>Целта е формиране на такава ценностна система у младото поколение, която да доведе до отговорно поведение към личното здраве и околната среда, до изграждане на здравна и екологична култура.</w:t>
      </w:r>
    </w:p>
    <w:p w:rsidR="00886ED1" w:rsidRPr="00FD0DEA" w:rsidRDefault="00886ED1" w:rsidP="00FD0DEA">
      <w:pPr>
        <w:numPr>
          <w:ilvl w:val="0"/>
          <w:numId w:val="45"/>
        </w:numPr>
        <w:spacing w:after="0"/>
        <w:jc w:val="both"/>
        <w:rPr>
          <w:rFonts w:ascii="Times New Roman" w:hAnsi="Times New Roman"/>
          <w:sz w:val="24"/>
          <w:szCs w:val="24"/>
          <w:lang w:val="bg-BG"/>
        </w:rPr>
      </w:pPr>
      <w:r w:rsidRPr="00FD0DEA">
        <w:rPr>
          <w:rFonts w:ascii="Times New Roman" w:hAnsi="Times New Roman"/>
          <w:sz w:val="24"/>
          <w:szCs w:val="24"/>
          <w:lang w:val="bg-BG"/>
        </w:rPr>
        <w:t>Формиране на умения и нагласи за грижа и опазване на средата, в която учениците живеят и работят.</w:t>
      </w:r>
    </w:p>
    <w:p w:rsidR="00886ED1" w:rsidRPr="00FD0DEA" w:rsidRDefault="00F6155D" w:rsidP="00FD0DEA">
      <w:pPr>
        <w:numPr>
          <w:ilvl w:val="0"/>
          <w:numId w:val="45"/>
        </w:numPr>
        <w:spacing w:after="0"/>
        <w:jc w:val="both"/>
        <w:rPr>
          <w:rFonts w:ascii="Times New Roman" w:hAnsi="Times New Roman"/>
          <w:sz w:val="24"/>
          <w:szCs w:val="24"/>
          <w:lang w:val="bg-BG"/>
        </w:rPr>
      </w:pPr>
      <w:r w:rsidRPr="00FD0DEA">
        <w:rPr>
          <w:rFonts w:ascii="Times New Roman" w:hAnsi="Times New Roman"/>
          <w:sz w:val="24"/>
          <w:szCs w:val="24"/>
        </w:rPr>
        <w:t>Да се усвоят знания от учениците за важната роля на природата за човека</w:t>
      </w:r>
      <w:r w:rsidRPr="00FD0DEA">
        <w:rPr>
          <w:rFonts w:ascii="Times New Roman" w:hAnsi="Times New Roman"/>
          <w:sz w:val="24"/>
          <w:szCs w:val="24"/>
          <w:lang w:val="bg-BG"/>
        </w:rPr>
        <w:t xml:space="preserve">. </w:t>
      </w:r>
    </w:p>
    <w:p w:rsidR="00F6155D" w:rsidRPr="00FD0DEA" w:rsidRDefault="00F6155D" w:rsidP="00FD0DEA">
      <w:pPr>
        <w:pStyle w:val="ListParagraph"/>
        <w:numPr>
          <w:ilvl w:val="0"/>
          <w:numId w:val="45"/>
        </w:numPr>
        <w:spacing w:after="0"/>
        <w:jc w:val="both"/>
        <w:rPr>
          <w:rFonts w:ascii="Times New Roman" w:hAnsi="Times New Roman"/>
          <w:sz w:val="24"/>
          <w:szCs w:val="24"/>
          <w:lang w:val="bg-BG"/>
        </w:rPr>
      </w:pPr>
      <w:r w:rsidRPr="00FD0DEA">
        <w:rPr>
          <w:rFonts w:ascii="Times New Roman" w:hAnsi="Times New Roman"/>
          <w:sz w:val="24"/>
          <w:szCs w:val="24"/>
        </w:rPr>
        <w:t>Учениците да осъзнаят, че са дарили част от свободното си време в полза на</w:t>
      </w:r>
      <w:r w:rsidR="00FC1449" w:rsidRPr="00FD0DEA">
        <w:rPr>
          <w:rFonts w:ascii="Times New Roman" w:hAnsi="Times New Roman"/>
          <w:sz w:val="24"/>
          <w:szCs w:val="24"/>
          <w:lang w:val="bg-BG"/>
        </w:rPr>
        <w:t xml:space="preserve"> всички ученици от училището</w:t>
      </w:r>
      <w:r w:rsidRPr="00FD0DEA">
        <w:rPr>
          <w:rFonts w:ascii="Times New Roman" w:hAnsi="Times New Roman"/>
          <w:sz w:val="24"/>
          <w:szCs w:val="24"/>
        </w:rPr>
        <w:t>.</w:t>
      </w:r>
    </w:p>
    <w:p w:rsidR="00F6155D" w:rsidRPr="00FD0DEA" w:rsidRDefault="00F6155D" w:rsidP="00FD0DEA">
      <w:pPr>
        <w:pStyle w:val="ListParagraph"/>
        <w:numPr>
          <w:ilvl w:val="0"/>
          <w:numId w:val="45"/>
        </w:numPr>
        <w:spacing w:after="0"/>
        <w:jc w:val="both"/>
        <w:rPr>
          <w:rFonts w:ascii="Times New Roman" w:hAnsi="Times New Roman"/>
          <w:sz w:val="24"/>
          <w:szCs w:val="24"/>
        </w:rPr>
      </w:pPr>
      <w:r w:rsidRPr="00FD0DEA">
        <w:rPr>
          <w:rFonts w:ascii="Times New Roman" w:hAnsi="Times New Roman"/>
          <w:sz w:val="24"/>
          <w:szCs w:val="24"/>
        </w:rPr>
        <w:t>Иновативно и разчупено обучение в училищна среда.</w:t>
      </w:r>
      <w:r w:rsidR="00FC1449" w:rsidRPr="00FD0DEA">
        <w:rPr>
          <w:rFonts w:ascii="Times New Roman" w:hAnsi="Times New Roman"/>
          <w:sz w:val="24"/>
          <w:szCs w:val="24"/>
          <w:lang w:val="bg-BG"/>
        </w:rPr>
        <w:t xml:space="preserve"> </w:t>
      </w:r>
      <w:r w:rsidRPr="00FD0DEA">
        <w:rPr>
          <w:rFonts w:ascii="Times New Roman" w:hAnsi="Times New Roman"/>
          <w:sz w:val="24"/>
          <w:szCs w:val="24"/>
        </w:rPr>
        <w:t>”</w:t>
      </w:r>
      <w:r w:rsidR="00FC1449" w:rsidRPr="00FD0DEA">
        <w:rPr>
          <w:rFonts w:ascii="Times New Roman" w:hAnsi="Times New Roman"/>
          <w:sz w:val="24"/>
          <w:szCs w:val="24"/>
        </w:rPr>
        <w:t>Диалог с природата”</w:t>
      </w:r>
      <w:r w:rsidRPr="00FD0DEA">
        <w:rPr>
          <w:rFonts w:ascii="Times New Roman" w:hAnsi="Times New Roman"/>
          <w:sz w:val="24"/>
          <w:szCs w:val="24"/>
        </w:rPr>
        <w:t>, социални и граждански компетентности, инициативност и предприемачество, културно съзнание и изява, екологично възпитание.</w:t>
      </w:r>
    </w:p>
    <w:p w:rsidR="00F6155D" w:rsidRPr="00FD0DEA" w:rsidRDefault="00F6155D" w:rsidP="00FD0DEA">
      <w:pPr>
        <w:pStyle w:val="ListParagraph"/>
        <w:numPr>
          <w:ilvl w:val="0"/>
          <w:numId w:val="45"/>
        </w:numPr>
        <w:spacing w:after="0"/>
        <w:jc w:val="both"/>
        <w:rPr>
          <w:rFonts w:ascii="Times New Roman" w:hAnsi="Times New Roman"/>
          <w:sz w:val="24"/>
          <w:szCs w:val="24"/>
        </w:rPr>
      </w:pPr>
      <w:r w:rsidRPr="00FD0DEA">
        <w:rPr>
          <w:rFonts w:ascii="Times New Roman" w:hAnsi="Times New Roman"/>
          <w:sz w:val="24"/>
          <w:szCs w:val="24"/>
        </w:rPr>
        <w:t>С практически предложения да се фокусираме върху развитието на личните, социалните и граждански умения на учениците.</w:t>
      </w:r>
    </w:p>
    <w:p w:rsidR="00F6155D" w:rsidRPr="00FD0DEA" w:rsidRDefault="00F6155D" w:rsidP="00FD0DEA">
      <w:pPr>
        <w:pStyle w:val="ListParagraph"/>
        <w:numPr>
          <w:ilvl w:val="0"/>
          <w:numId w:val="45"/>
        </w:numPr>
        <w:spacing w:after="0"/>
        <w:jc w:val="both"/>
        <w:rPr>
          <w:rFonts w:ascii="Times New Roman" w:hAnsi="Times New Roman"/>
          <w:sz w:val="24"/>
          <w:szCs w:val="24"/>
          <w:lang w:val="bg-BG"/>
        </w:rPr>
      </w:pPr>
      <w:r w:rsidRPr="00FD0DEA">
        <w:rPr>
          <w:rFonts w:ascii="Times New Roman" w:hAnsi="Times New Roman"/>
          <w:sz w:val="24"/>
          <w:szCs w:val="24"/>
        </w:rPr>
        <w:t xml:space="preserve">Да насърчим творческото участие в образователния процес, с помощта на екологичното </w:t>
      </w:r>
      <w:r w:rsidR="00FC1449" w:rsidRPr="00FD0DEA">
        <w:rPr>
          <w:rFonts w:ascii="Times New Roman" w:hAnsi="Times New Roman"/>
          <w:sz w:val="24"/>
          <w:szCs w:val="24"/>
          <w:lang w:val="bg-BG"/>
        </w:rPr>
        <w:t>образование.</w:t>
      </w:r>
    </w:p>
    <w:p w:rsidR="005F35C5" w:rsidRPr="00FD0DEA" w:rsidRDefault="0065703D" w:rsidP="00FD0DEA">
      <w:pPr>
        <w:pStyle w:val="ListParagraph"/>
        <w:numPr>
          <w:ilvl w:val="0"/>
          <w:numId w:val="45"/>
        </w:numPr>
        <w:spacing w:after="0"/>
        <w:jc w:val="both"/>
        <w:rPr>
          <w:rFonts w:ascii="Times New Roman" w:eastAsia="Times New Roman" w:hAnsi="Times New Roman"/>
          <w:sz w:val="24"/>
          <w:szCs w:val="24"/>
          <w:lang w:val="bg-BG" w:eastAsia="bg-BG"/>
        </w:rPr>
      </w:pPr>
      <w:r w:rsidRPr="00FD0DEA">
        <w:rPr>
          <w:rFonts w:ascii="Times New Roman" w:hAnsi="Times New Roman"/>
          <w:sz w:val="24"/>
          <w:szCs w:val="24"/>
          <w:lang w:val="bg-BG"/>
        </w:rPr>
        <w:t xml:space="preserve">Да насърчим </w:t>
      </w:r>
      <w:r w:rsidR="003B77AF" w:rsidRPr="00FD0DEA">
        <w:rPr>
          <w:rFonts w:ascii="Times New Roman" w:hAnsi="Times New Roman"/>
          <w:sz w:val="24"/>
          <w:szCs w:val="24"/>
          <w:lang w:val="bg-BG"/>
        </w:rPr>
        <w:t xml:space="preserve"> децата да </w:t>
      </w:r>
      <w:r w:rsidR="003B77AF" w:rsidRPr="00FD0DEA">
        <w:rPr>
          <w:rFonts w:ascii="Times New Roman" w:eastAsia="Times New Roman" w:hAnsi="Times New Roman"/>
          <w:sz w:val="24"/>
          <w:szCs w:val="24"/>
          <w:lang w:eastAsia="bg-BG"/>
        </w:rPr>
        <w:t>бъдат активни граждани</w:t>
      </w:r>
      <w:r w:rsidR="003B77AF" w:rsidRPr="00FD0DEA">
        <w:rPr>
          <w:rFonts w:ascii="Times New Roman" w:eastAsia="Times New Roman" w:hAnsi="Times New Roman"/>
          <w:sz w:val="24"/>
          <w:szCs w:val="24"/>
          <w:lang w:val="bg-BG" w:eastAsia="bg-BG"/>
        </w:rPr>
        <w:t>.</w:t>
      </w:r>
      <w:r w:rsidR="003B77AF" w:rsidRPr="00FD0DEA">
        <w:rPr>
          <w:rFonts w:ascii="Times New Roman" w:eastAsia="Times New Roman" w:hAnsi="Times New Roman"/>
          <w:sz w:val="24"/>
          <w:szCs w:val="24"/>
          <w:lang w:eastAsia="bg-BG"/>
        </w:rPr>
        <w:t xml:space="preserve"> </w:t>
      </w:r>
    </w:p>
    <w:p w:rsidR="003B77AF" w:rsidRPr="00FD0DEA" w:rsidRDefault="003B77AF" w:rsidP="00FD0DEA">
      <w:pPr>
        <w:pStyle w:val="ListParagraph"/>
        <w:numPr>
          <w:ilvl w:val="0"/>
          <w:numId w:val="42"/>
        </w:numPr>
        <w:spacing w:after="0"/>
        <w:jc w:val="both"/>
        <w:rPr>
          <w:rFonts w:ascii="Times New Roman" w:hAnsi="Times New Roman"/>
          <w:sz w:val="24"/>
          <w:szCs w:val="24"/>
          <w:lang w:val="bg-BG"/>
        </w:rPr>
      </w:pPr>
      <w:r w:rsidRPr="00FD0DEA">
        <w:rPr>
          <w:rFonts w:ascii="Times New Roman" w:hAnsi="Times New Roman"/>
          <w:sz w:val="24"/>
          <w:szCs w:val="24"/>
          <w:lang w:val="bg-BG"/>
        </w:rPr>
        <w:t>Р</w:t>
      </w:r>
      <w:r w:rsidRPr="00FD0DEA">
        <w:rPr>
          <w:rFonts w:ascii="Times New Roman" w:hAnsi="Times New Roman"/>
          <w:sz w:val="24"/>
          <w:szCs w:val="24"/>
        </w:rPr>
        <w:t>азвиване на културата и средата за споделяне и даряване</w:t>
      </w:r>
      <w:r w:rsidRPr="00FD0DEA">
        <w:rPr>
          <w:rFonts w:ascii="Times New Roman" w:hAnsi="Times New Roman"/>
          <w:sz w:val="24"/>
          <w:szCs w:val="24"/>
          <w:lang w:val="bg-BG"/>
        </w:rPr>
        <w:t>.</w:t>
      </w:r>
    </w:p>
    <w:p w:rsidR="003B77AF" w:rsidRPr="00FD0DEA" w:rsidRDefault="003B77AF" w:rsidP="00FD0DEA">
      <w:pPr>
        <w:pStyle w:val="ListParagraph"/>
        <w:numPr>
          <w:ilvl w:val="0"/>
          <w:numId w:val="42"/>
        </w:numPr>
        <w:spacing w:after="0"/>
        <w:jc w:val="both"/>
        <w:rPr>
          <w:rFonts w:ascii="Times New Roman" w:eastAsia="Times New Roman" w:hAnsi="Times New Roman"/>
          <w:sz w:val="24"/>
          <w:szCs w:val="24"/>
          <w:lang w:val="bg-BG" w:eastAsia="bg-BG"/>
        </w:rPr>
      </w:pPr>
      <w:r w:rsidRPr="00FD0DEA">
        <w:rPr>
          <w:rFonts w:ascii="Times New Roman" w:eastAsia="Times New Roman" w:hAnsi="Times New Roman"/>
          <w:sz w:val="24"/>
          <w:szCs w:val="24"/>
          <w:lang w:val="bg-BG" w:eastAsia="bg-BG"/>
        </w:rPr>
        <w:t>Н</w:t>
      </w:r>
      <w:r w:rsidRPr="00FD0DEA">
        <w:rPr>
          <w:rFonts w:ascii="Times New Roman" w:eastAsia="Times New Roman" w:hAnsi="Times New Roman"/>
          <w:sz w:val="24"/>
          <w:szCs w:val="24"/>
          <w:lang w:eastAsia="bg-BG"/>
        </w:rPr>
        <w:t>асърч</w:t>
      </w:r>
      <w:r w:rsidRPr="00FD0DEA">
        <w:rPr>
          <w:rFonts w:ascii="Times New Roman" w:eastAsia="Times New Roman" w:hAnsi="Times New Roman"/>
          <w:sz w:val="24"/>
          <w:szCs w:val="24"/>
          <w:lang w:val="bg-BG" w:eastAsia="bg-BG"/>
        </w:rPr>
        <w:t xml:space="preserve">аване на децата </w:t>
      </w:r>
      <w:r w:rsidRPr="00FD0DEA">
        <w:rPr>
          <w:rFonts w:ascii="Times New Roman" w:eastAsia="Times New Roman" w:hAnsi="Times New Roman"/>
          <w:sz w:val="24"/>
          <w:szCs w:val="24"/>
          <w:lang w:eastAsia="bg-BG"/>
        </w:rPr>
        <w:t xml:space="preserve"> да решават проблеми и да бъдат част от решението им</w:t>
      </w:r>
      <w:r w:rsidRPr="00FD0DEA">
        <w:rPr>
          <w:rFonts w:ascii="Times New Roman" w:eastAsia="Times New Roman" w:hAnsi="Times New Roman"/>
          <w:sz w:val="24"/>
          <w:szCs w:val="24"/>
          <w:lang w:val="bg-BG" w:eastAsia="bg-BG"/>
        </w:rPr>
        <w:t>.</w:t>
      </w:r>
    </w:p>
    <w:p w:rsidR="003B77AF" w:rsidRPr="00FD0DEA" w:rsidRDefault="003B77AF" w:rsidP="00FD0DEA">
      <w:pPr>
        <w:pStyle w:val="ListParagraph"/>
        <w:numPr>
          <w:ilvl w:val="0"/>
          <w:numId w:val="42"/>
        </w:numPr>
        <w:spacing w:after="0" w:line="240" w:lineRule="auto"/>
        <w:jc w:val="both"/>
        <w:rPr>
          <w:rFonts w:ascii="Times New Roman" w:eastAsia="Times New Roman" w:hAnsi="Times New Roman"/>
          <w:sz w:val="24"/>
          <w:szCs w:val="24"/>
          <w:lang w:val="bg-BG" w:eastAsia="bg-BG"/>
        </w:rPr>
      </w:pPr>
      <w:r w:rsidRPr="00FD0DEA">
        <w:rPr>
          <w:rFonts w:ascii="Times New Roman" w:eastAsia="Times New Roman" w:hAnsi="Times New Roman"/>
          <w:sz w:val="24"/>
          <w:szCs w:val="24"/>
          <w:lang w:val="bg-BG" w:eastAsia="bg-BG"/>
        </w:rPr>
        <w:t>И</w:t>
      </w:r>
      <w:r w:rsidRPr="00FD0DEA">
        <w:rPr>
          <w:rFonts w:ascii="Times New Roman" w:eastAsia="Times New Roman" w:hAnsi="Times New Roman"/>
          <w:sz w:val="24"/>
          <w:szCs w:val="24"/>
          <w:lang w:eastAsia="bg-BG"/>
        </w:rPr>
        <w:t xml:space="preserve">зграждането на училищна култура и сплотена общност. </w:t>
      </w:r>
    </w:p>
    <w:p w:rsidR="005F35C5" w:rsidRPr="00FD0DEA" w:rsidRDefault="007511A4" w:rsidP="00FD0DEA">
      <w:pPr>
        <w:pStyle w:val="ListParagraph"/>
        <w:numPr>
          <w:ilvl w:val="0"/>
          <w:numId w:val="42"/>
        </w:numPr>
        <w:spacing w:after="0" w:line="240" w:lineRule="auto"/>
        <w:jc w:val="both"/>
        <w:rPr>
          <w:rFonts w:ascii="Times New Roman" w:hAnsi="Times New Roman"/>
          <w:b/>
          <w:sz w:val="24"/>
          <w:szCs w:val="24"/>
          <w:lang w:val="bg-BG"/>
        </w:rPr>
      </w:pPr>
      <w:r w:rsidRPr="00FD0DEA">
        <w:rPr>
          <w:rFonts w:ascii="Times New Roman" w:eastAsia="Times New Roman" w:hAnsi="Times New Roman"/>
          <w:sz w:val="24"/>
          <w:szCs w:val="24"/>
          <w:lang w:val="bg-BG" w:eastAsia="bg-BG"/>
        </w:rPr>
        <w:t>Р</w:t>
      </w:r>
      <w:r w:rsidRPr="00FD0DEA">
        <w:rPr>
          <w:rFonts w:ascii="Times New Roman" w:eastAsia="Times New Roman" w:hAnsi="Times New Roman"/>
          <w:sz w:val="24"/>
          <w:szCs w:val="24"/>
          <w:lang w:eastAsia="bg-BG"/>
        </w:rPr>
        <w:t>азви</w:t>
      </w:r>
      <w:r w:rsidRPr="00FD0DEA">
        <w:rPr>
          <w:rFonts w:ascii="Times New Roman" w:eastAsia="Times New Roman" w:hAnsi="Times New Roman"/>
          <w:sz w:val="24"/>
          <w:szCs w:val="24"/>
          <w:lang w:val="bg-BG" w:eastAsia="bg-BG"/>
        </w:rPr>
        <w:t xml:space="preserve">ване на </w:t>
      </w:r>
      <w:r w:rsidRPr="00FD0DEA">
        <w:rPr>
          <w:rFonts w:ascii="Times New Roman" w:eastAsia="Times New Roman" w:hAnsi="Times New Roman"/>
          <w:sz w:val="24"/>
          <w:szCs w:val="24"/>
          <w:lang w:eastAsia="bg-BG"/>
        </w:rPr>
        <w:t xml:space="preserve"> </w:t>
      </w:r>
      <w:r w:rsidR="003B77AF" w:rsidRPr="00FD0DEA">
        <w:rPr>
          <w:rFonts w:ascii="Times New Roman" w:eastAsia="Times New Roman" w:hAnsi="Times New Roman"/>
          <w:sz w:val="24"/>
          <w:szCs w:val="24"/>
          <w:lang w:eastAsia="bg-BG"/>
        </w:rPr>
        <w:t>емоционална интелигентност</w:t>
      </w:r>
      <w:r w:rsidRPr="00FD0DEA">
        <w:rPr>
          <w:rFonts w:ascii="Times New Roman" w:eastAsia="Times New Roman" w:hAnsi="Times New Roman"/>
          <w:sz w:val="24"/>
          <w:szCs w:val="24"/>
          <w:lang w:val="bg-BG" w:eastAsia="bg-BG"/>
        </w:rPr>
        <w:t xml:space="preserve"> у децата.</w:t>
      </w:r>
    </w:p>
    <w:p w:rsidR="006A3421" w:rsidRPr="00FD0DEA" w:rsidRDefault="006A3421" w:rsidP="00FD0DEA">
      <w:pPr>
        <w:spacing w:after="0" w:line="240" w:lineRule="auto"/>
        <w:jc w:val="both"/>
        <w:rPr>
          <w:rFonts w:ascii="Times New Roman" w:hAnsi="Times New Roman"/>
          <w:b/>
          <w:sz w:val="24"/>
          <w:szCs w:val="24"/>
          <w:lang w:val="bg-BG"/>
        </w:rPr>
      </w:pPr>
    </w:p>
    <w:p w:rsidR="006A3421" w:rsidRPr="00FD0DEA" w:rsidRDefault="006A3421" w:rsidP="00FD0DEA">
      <w:pPr>
        <w:spacing w:after="0"/>
        <w:jc w:val="both"/>
        <w:rPr>
          <w:rFonts w:ascii="Times New Roman" w:hAnsi="Times New Roman"/>
          <w:b/>
          <w:sz w:val="24"/>
          <w:szCs w:val="24"/>
          <w:lang w:val="bg-BG"/>
        </w:rPr>
      </w:pPr>
      <w:r w:rsidRPr="00FD0DEA">
        <w:rPr>
          <w:rFonts w:ascii="Times New Roman" w:hAnsi="Times New Roman"/>
          <w:b/>
          <w:sz w:val="24"/>
          <w:szCs w:val="24"/>
          <w:lang w:val="bg-BG"/>
        </w:rPr>
        <w:t>Основни задачи за реализиране на поставената цел:</w:t>
      </w:r>
    </w:p>
    <w:p w:rsidR="006A3421" w:rsidRPr="00FD0DEA" w:rsidRDefault="006A3421"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Изграждане</w:t>
      </w:r>
      <w:r w:rsidR="0065703D" w:rsidRPr="00FD0DEA">
        <w:rPr>
          <w:rFonts w:ascii="Times New Roman" w:hAnsi="Times New Roman"/>
          <w:sz w:val="24"/>
          <w:szCs w:val="24"/>
          <w:lang w:val="bg-BG"/>
        </w:rPr>
        <w:t xml:space="preserve"> на спортен кът с подходящи уред</w:t>
      </w:r>
      <w:r w:rsidRPr="00FD0DEA">
        <w:rPr>
          <w:rFonts w:ascii="Times New Roman" w:hAnsi="Times New Roman"/>
          <w:sz w:val="24"/>
          <w:szCs w:val="24"/>
          <w:lang w:val="bg-BG"/>
        </w:rPr>
        <w:t>и, обособен в двора на училището от кашпи със свежа растителност.</w:t>
      </w:r>
    </w:p>
    <w:p w:rsidR="006A3421" w:rsidRPr="00FD0DEA" w:rsidRDefault="006A3421"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Засаждане на фиданки за облагородяване на средата около училище – завършване на зеления пояс, с цел намаляване на шума и замърсеността на въздуха около училищната сграда.</w:t>
      </w:r>
    </w:p>
    <w:p w:rsidR="006A3421" w:rsidRPr="00FD0DEA" w:rsidRDefault="006A3421"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Засаждане на цветни растения  и нискостъблени храсти в алеята пред училищната сграда.</w:t>
      </w:r>
    </w:p>
    <w:p w:rsidR="006A3421" w:rsidRPr="00FD0DEA" w:rsidRDefault="006A3421" w:rsidP="00FD0DEA">
      <w:pPr>
        <w:numPr>
          <w:ilvl w:val="0"/>
          <w:numId w:val="28"/>
        </w:numPr>
        <w:spacing w:after="0"/>
        <w:jc w:val="both"/>
        <w:rPr>
          <w:rFonts w:ascii="Times New Roman" w:hAnsi="Times New Roman"/>
          <w:sz w:val="24"/>
          <w:szCs w:val="24"/>
          <w:lang w:val="bg-BG"/>
        </w:rPr>
      </w:pPr>
      <w:r w:rsidRPr="00FD0DEA">
        <w:rPr>
          <w:rFonts w:ascii="Times New Roman" w:hAnsi="Times New Roman"/>
          <w:color w:val="FF0000"/>
          <w:sz w:val="24"/>
          <w:szCs w:val="24"/>
          <w:lang w:val="bg-BG"/>
        </w:rPr>
        <w:t xml:space="preserve"> </w:t>
      </w:r>
      <w:r w:rsidRPr="00FD0DEA">
        <w:rPr>
          <w:rFonts w:ascii="Times New Roman" w:hAnsi="Times New Roman"/>
          <w:sz w:val="24"/>
          <w:szCs w:val="24"/>
          <w:lang w:val="bg-BG"/>
        </w:rPr>
        <w:t>Приобщаване на учениците към идеята за грижа и опазване на природата.</w:t>
      </w:r>
    </w:p>
    <w:p w:rsidR="006A3421" w:rsidRPr="00FD0DEA" w:rsidRDefault="006A3421"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lastRenderedPageBreak/>
        <w:t xml:space="preserve"> Присъединяване на родителската общност за оказване на съдействие при залесяването.</w:t>
      </w:r>
    </w:p>
    <w:p w:rsidR="006A3421" w:rsidRPr="00FD0DEA" w:rsidRDefault="006A3421"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Изграждане на трайни навици у учениците за здравна култура и опазване на околната среда.</w:t>
      </w:r>
    </w:p>
    <w:p w:rsidR="008873A6" w:rsidRPr="00FD0DEA" w:rsidRDefault="006A3421" w:rsidP="00FD0DEA">
      <w:pPr>
        <w:numPr>
          <w:ilvl w:val="0"/>
          <w:numId w:val="28"/>
        </w:numPr>
        <w:spacing w:after="0" w:line="240" w:lineRule="auto"/>
        <w:jc w:val="both"/>
        <w:rPr>
          <w:rFonts w:ascii="Times New Roman" w:hAnsi="Times New Roman"/>
          <w:b/>
          <w:sz w:val="24"/>
          <w:szCs w:val="24"/>
          <w:lang w:val="bg-BG"/>
        </w:rPr>
      </w:pPr>
      <w:r w:rsidRPr="00FD0DEA">
        <w:rPr>
          <w:rFonts w:ascii="Times New Roman" w:hAnsi="Times New Roman"/>
          <w:sz w:val="24"/>
          <w:szCs w:val="24"/>
          <w:lang w:val="bg-BG"/>
        </w:rPr>
        <w:t xml:space="preserve">Възпитаване на толерантност и уважение към  природата чрез конкретни дейности –озеленяване и последваща грижа за засадените растителни видове.  </w:t>
      </w:r>
    </w:p>
    <w:p w:rsidR="00886ED1" w:rsidRPr="00FD0DEA" w:rsidRDefault="00886ED1" w:rsidP="00FD0DEA">
      <w:pPr>
        <w:spacing w:after="0" w:line="240" w:lineRule="auto"/>
        <w:ind w:left="720"/>
        <w:jc w:val="both"/>
        <w:rPr>
          <w:rFonts w:ascii="Times New Roman" w:hAnsi="Times New Roman"/>
          <w:b/>
          <w:sz w:val="24"/>
          <w:szCs w:val="24"/>
          <w:lang w:val="bg-BG"/>
        </w:rPr>
      </w:pPr>
    </w:p>
    <w:p w:rsidR="000614AB" w:rsidRPr="00FD0DEA" w:rsidRDefault="000614AB" w:rsidP="00FD0DEA">
      <w:pPr>
        <w:spacing w:after="0" w:line="240" w:lineRule="auto"/>
        <w:jc w:val="both"/>
        <w:rPr>
          <w:rFonts w:ascii="Times New Roman" w:hAnsi="Times New Roman"/>
          <w:b/>
          <w:sz w:val="24"/>
          <w:szCs w:val="24"/>
          <w:lang w:val="bg-BG"/>
        </w:rPr>
      </w:pPr>
    </w:p>
    <w:p w:rsidR="00BB5392" w:rsidRPr="00FD0DEA" w:rsidRDefault="00E56078" w:rsidP="00FD0DEA">
      <w:pPr>
        <w:spacing w:after="0" w:line="240" w:lineRule="auto"/>
        <w:ind w:firstLine="284"/>
        <w:jc w:val="both"/>
        <w:rPr>
          <w:rFonts w:ascii="Times New Roman" w:hAnsi="Times New Roman"/>
          <w:b/>
          <w:smallCaps/>
          <w:sz w:val="24"/>
          <w:szCs w:val="24"/>
          <w:lang w:val="bg-BG"/>
        </w:rPr>
      </w:pPr>
      <w:r w:rsidRPr="00FD0DEA">
        <w:rPr>
          <w:rFonts w:ascii="Times New Roman" w:hAnsi="Times New Roman"/>
          <w:b/>
          <w:smallCaps/>
          <w:sz w:val="24"/>
          <w:szCs w:val="24"/>
          <w:lang w:val="bg-BG"/>
        </w:rPr>
        <w:t>Описание</w:t>
      </w:r>
      <w:r w:rsidR="00FD0DEA">
        <w:rPr>
          <w:rFonts w:ascii="Times New Roman" w:hAnsi="Times New Roman"/>
          <w:b/>
          <w:smallCaps/>
          <w:sz w:val="24"/>
          <w:szCs w:val="24"/>
          <w:lang w:val="bg-BG"/>
        </w:rPr>
        <w:t xml:space="preserve"> </w:t>
      </w:r>
    </w:p>
    <w:p w:rsidR="00FC1449" w:rsidRPr="00FD0DEA" w:rsidRDefault="00FC1449" w:rsidP="00FD0DEA">
      <w:pPr>
        <w:spacing w:after="0"/>
        <w:ind w:firstLine="284"/>
        <w:jc w:val="both"/>
        <w:rPr>
          <w:rFonts w:ascii="Times New Roman" w:hAnsi="Times New Roman"/>
          <w:sz w:val="24"/>
          <w:szCs w:val="24"/>
          <w:lang w:val="bg-BG"/>
        </w:rPr>
      </w:pPr>
      <w:r w:rsidRPr="00FD0DEA">
        <w:rPr>
          <w:rFonts w:ascii="Times New Roman" w:hAnsi="Times New Roman"/>
          <w:sz w:val="24"/>
          <w:szCs w:val="24"/>
          <w:lang w:val="bg-BG"/>
        </w:rPr>
        <w:t>Чрез н</w:t>
      </w:r>
      <w:r w:rsidR="00F6155D" w:rsidRPr="00FD0DEA">
        <w:rPr>
          <w:rFonts w:ascii="Times New Roman" w:hAnsi="Times New Roman"/>
          <w:sz w:val="24"/>
          <w:szCs w:val="24"/>
        </w:rPr>
        <w:t xml:space="preserve">астоящият проект </w:t>
      </w:r>
      <w:r w:rsidRPr="00FD0DEA">
        <w:rPr>
          <w:rFonts w:ascii="Times New Roman" w:hAnsi="Times New Roman"/>
          <w:sz w:val="24"/>
          <w:szCs w:val="24"/>
          <w:lang w:val="bg-BG"/>
        </w:rPr>
        <w:t xml:space="preserve">учениците </w:t>
      </w:r>
      <w:r w:rsidRPr="00FD0DEA">
        <w:rPr>
          <w:rFonts w:ascii="Times New Roman" w:hAnsi="Times New Roman"/>
          <w:sz w:val="24"/>
          <w:szCs w:val="24"/>
        </w:rPr>
        <w:t>получ</w:t>
      </w:r>
      <w:r w:rsidRPr="00FD0DEA">
        <w:rPr>
          <w:rFonts w:ascii="Times New Roman" w:hAnsi="Times New Roman"/>
          <w:sz w:val="24"/>
          <w:szCs w:val="24"/>
          <w:lang w:val="bg-BG"/>
        </w:rPr>
        <w:t>ават</w:t>
      </w:r>
      <w:r w:rsidRPr="00FD0DEA">
        <w:rPr>
          <w:rFonts w:ascii="Times New Roman" w:hAnsi="Times New Roman"/>
          <w:sz w:val="24"/>
          <w:szCs w:val="24"/>
        </w:rPr>
        <w:t xml:space="preserve"> знания, разви</w:t>
      </w:r>
      <w:r w:rsidRPr="00FD0DEA">
        <w:rPr>
          <w:rFonts w:ascii="Times New Roman" w:hAnsi="Times New Roman"/>
          <w:sz w:val="24"/>
          <w:szCs w:val="24"/>
          <w:lang w:val="bg-BG"/>
        </w:rPr>
        <w:t>ваме</w:t>
      </w:r>
      <w:r w:rsidR="00F6155D" w:rsidRPr="00FD0DEA">
        <w:rPr>
          <w:rFonts w:ascii="Times New Roman" w:hAnsi="Times New Roman"/>
          <w:sz w:val="24"/>
          <w:szCs w:val="24"/>
        </w:rPr>
        <w:t xml:space="preserve"> личностните</w:t>
      </w:r>
      <w:r w:rsidRPr="00FD0DEA">
        <w:rPr>
          <w:rFonts w:ascii="Times New Roman" w:hAnsi="Times New Roman"/>
          <w:sz w:val="24"/>
          <w:szCs w:val="24"/>
          <w:lang w:val="bg-BG"/>
        </w:rPr>
        <w:t xml:space="preserve"> им </w:t>
      </w:r>
      <w:r w:rsidR="00F6155D" w:rsidRPr="00FD0DEA">
        <w:rPr>
          <w:rFonts w:ascii="Times New Roman" w:hAnsi="Times New Roman"/>
          <w:sz w:val="24"/>
          <w:szCs w:val="24"/>
        </w:rPr>
        <w:t xml:space="preserve"> способности и потенциал, уменията </w:t>
      </w:r>
      <w:r w:rsidRPr="00FD0DEA">
        <w:rPr>
          <w:rFonts w:ascii="Times New Roman" w:hAnsi="Times New Roman"/>
          <w:sz w:val="24"/>
          <w:szCs w:val="24"/>
          <w:lang w:val="bg-BG"/>
        </w:rPr>
        <w:t xml:space="preserve">им </w:t>
      </w:r>
      <w:r w:rsidR="00F6155D" w:rsidRPr="00FD0DEA">
        <w:rPr>
          <w:rFonts w:ascii="Times New Roman" w:hAnsi="Times New Roman"/>
          <w:sz w:val="24"/>
          <w:szCs w:val="24"/>
        </w:rPr>
        <w:t>за е</w:t>
      </w:r>
      <w:r w:rsidRPr="00FD0DEA">
        <w:rPr>
          <w:rFonts w:ascii="Times New Roman" w:hAnsi="Times New Roman"/>
          <w:sz w:val="24"/>
          <w:szCs w:val="24"/>
        </w:rPr>
        <w:t>кипност и решаване на проблеми,</w:t>
      </w:r>
      <w:r w:rsidRPr="00FD0DEA">
        <w:rPr>
          <w:rFonts w:ascii="Times New Roman" w:hAnsi="Times New Roman"/>
          <w:sz w:val="24"/>
          <w:szCs w:val="24"/>
          <w:lang w:val="bg-BG"/>
        </w:rPr>
        <w:t xml:space="preserve"> </w:t>
      </w:r>
      <w:r w:rsidR="00F6155D" w:rsidRPr="00FD0DEA">
        <w:rPr>
          <w:rFonts w:ascii="Times New Roman" w:hAnsi="Times New Roman"/>
          <w:sz w:val="24"/>
          <w:szCs w:val="24"/>
        </w:rPr>
        <w:t xml:space="preserve">социалната </w:t>
      </w:r>
      <w:r w:rsidRPr="00FD0DEA">
        <w:rPr>
          <w:rFonts w:ascii="Times New Roman" w:hAnsi="Times New Roman"/>
          <w:sz w:val="24"/>
          <w:szCs w:val="24"/>
          <w:lang w:val="bg-BG"/>
        </w:rPr>
        <w:t xml:space="preserve">им </w:t>
      </w:r>
      <w:r w:rsidR="00F6155D" w:rsidRPr="00FD0DEA">
        <w:rPr>
          <w:rFonts w:ascii="Times New Roman" w:hAnsi="Times New Roman"/>
          <w:sz w:val="24"/>
          <w:szCs w:val="24"/>
        </w:rPr>
        <w:t xml:space="preserve">отговорност и гражданска активност. </w:t>
      </w:r>
      <w:r w:rsidR="00012D8E" w:rsidRPr="00FD0DEA">
        <w:rPr>
          <w:rFonts w:ascii="Times New Roman" w:hAnsi="Times New Roman"/>
          <w:sz w:val="24"/>
          <w:szCs w:val="24"/>
          <w:lang w:val="bg-BG"/>
        </w:rPr>
        <w:t xml:space="preserve">За осъществяването на тази идея </w:t>
      </w:r>
      <w:r w:rsidR="00012D8E" w:rsidRPr="00FD0DEA">
        <w:rPr>
          <w:rFonts w:ascii="Times New Roman" w:hAnsi="Times New Roman"/>
          <w:b/>
          <w:i/>
          <w:sz w:val="24"/>
          <w:szCs w:val="24"/>
          <w:lang w:val="bg-BG"/>
        </w:rPr>
        <w:t>учениците от БМЧК</w:t>
      </w:r>
      <w:r w:rsidR="00012D8E" w:rsidRPr="00FD0DEA">
        <w:rPr>
          <w:rFonts w:ascii="Times New Roman" w:hAnsi="Times New Roman"/>
          <w:sz w:val="24"/>
          <w:szCs w:val="24"/>
          <w:lang w:val="bg-BG"/>
        </w:rPr>
        <w:t xml:space="preserve"> направиха проучване сред всички ученици от V до ХІ клас за необходимостта от допълнителна прощадка със спортни уреди, изолирана от кашпи с естествена растителност. Обясниха, че е необходимо </w:t>
      </w:r>
      <w:r w:rsidR="006A124A" w:rsidRPr="00FD0DEA">
        <w:rPr>
          <w:rFonts w:ascii="Times New Roman" w:hAnsi="Times New Roman"/>
          <w:sz w:val="24"/>
          <w:szCs w:val="24"/>
          <w:lang w:val="bg-BG"/>
        </w:rPr>
        <w:t>не само да засад</w:t>
      </w:r>
      <w:r w:rsidR="00012D8E" w:rsidRPr="00FD0DEA">
        <w:rPr>
          <w:rFonts w:ascii="Times New Roman" w:hAnsi="Times New Roman"/>
          <w:sz w:val="24"/>
          <w:szCs w:val="24"/>
          <w:lang w:val="bg-BG"/>
        </w:rPr>
        <w:t xml:space="preserve">им растителните видове, но и  да се грижим за тях впоследствие. </w:t>
      </w:r>
      <w:r w:rsidR="006A124A" w:rsidRPr="00FD0DEA">
        <w:rPr>
          <w:rFonts w:ascii="Times New Roman" w:hAnsi="Times New Roman"/>
          <w:b/>
          <w:i/>
          <w:sz w:val="24"/>
          <w:szCs w:val="24"/>
          <w:lang w:val="bg-BG"/>
        </w:rPr>
        <w:t>Ученическият съвет</w:t>
      </w:r>
      <w:r w:rsidR="006A124A" w:rsidRPr="00FD0DEA">
        <w:rPr>
          <w:rFonts w:ascii="Times New Roman" w:hAnsi="Times New Roman"/>
          <w:sz w:val="24"/>
          <w:szCs w:val="24"/>
          <w:lang w:val="bg-BG"/>
        </w:rPr>
        <w:t xml:space="preserve"> подпомогна дейността по класове. </w:t>
      </w:r>
      <w:r w:rsidR="006A124A" w:rsidRPr="00FD0DEA">
        <w:rPr>
          <w:rFonts w:ascii="Times New Roman" w:hAnsi="Times New Roman"/>
          <w:i/>
          <w:sz w:val="24"/>
          <w:szCs w:val="24"/>
          <w:lang w:val="bg-BG"/>
        </w:rPr>
        <w:t>Обобщаването</w:t>
      </w:r>
      <w:r w:rsidR="006A124A" w:rsidRPr="00FD0DEA">
        <w:rPr>
          <w:rFonts w:ascii="Times New Roman" w:hAnsi="Times New Roman"/>
          <w:sz w:val="24"/>
          <w:szCs w:val="24"/>
          <w:lang w:val="bg-BG"/>
        </w:rPr>
        <w:t xml:space="preserve"> изненада всички. Не само желание за спорт, но последваха инициативи за други екологични дейности и мероприятия. Най-важното е, че повечето деца желаят да се включат и техните учители и родители. Ценното за учениците е, изграждане на трайни навици у тях за здравна култура и опазване на околната среда. </w:t>
      </w:r>
      <w:r w:rsidR="006A124A" w:rsidRPr="00FD0DEA">
        <w:rPr>
          <w:rFonts w:ascii="Times New Roman" w:hAnsi="Times New Roman"/>
          <w:i/>
          <w:sz w:val="24"/>
          <w:szCs w:val="24"/>
          <w:lang w:val="bg-BG"/>
        </w:rPr>
        <w:t>Споделят,</w:t>
      </w:r>
      <w:r w:rsidR="006A124A" w:rsidRPr="00FD0DEA">
        <w:rPr>
          <w:rFonts w:ascii="Times New Roman" w:hAnsi="Times New Roman"/>
          <w:sz w:val="24"/>
          <w:szCs w:val="24"/>
          <w:lang w:val="bg-BG"/>
        </w:rPr>
        <w:t xml:space="preserve"> че това ще допринесе за  възпитаване на толерантност и уважение към  природата. Учениците </w:t>
      </w:r>
      <w:r w:rsidR="006A124A" w:rsidRPr="00FD0DEA">
        <w:rPr>
          <w:rFonts w:ascii="Times New Roman" w:hAnsi="Times New Roman"/>
          <w:i/>
          <w:sz w:val="24"/>
          <w:szCs w:val="24"/>
          <w:lang w:val="bg-BG"/>
        </w:rPr>
        <w:t>посочват конкретни</w:t>
      </w:r>
      <w:r w:rsidR="006A124A" w:rsidRPr="00FD0DEA">
        <w:rPr>
          <w:rFonts w:ascii="Times New Roman" w:hAnsi="Times New Roman"/>
          <w:sz w:val="24"/>
          <w:szCs w:val="24"/>
          <w:lang w:val="bg-BG"/>
        </w:rPr>
        <w:t xml:space="preserve"> дейности</w:t>
      </w:r>
      <w:r w:rsidR="0065703D" w:rsidRPr="00FD0DEA">
        <w:rPr>
          <w:rFonts w:ascii="Times New Roman" w:hAnsi="Times New Roman"/>
          <w:sz w:val="24"/>
          <w:szCs w:val="24"/>
          <w:lang w:val="bg-BG"/>
        </w:rPr>
        <w:t xml:space="preserve"> за изпълнение</w:t>
      </w:r>
      <w:r w:rsidR="006A124A" w:rsidRPr="00FD0DEA">
        <w:rPr>
          <w:rFonts w:ascii="Times New Roman" w:hAnsi="Times New Roman"/>
          <w:sz w:val="24"/>
          <w:szCs w:val="24"/>
          <w:lang w:val="bg-BG"/>
        </w:rPr>
        <w:t xml:space="preserve"> –озеленяване и последваща грижа за засадените растителни видове.  </w:t>
      </w:r>
    </w:p>
    <w:p w:rsidR="00225C15" w:rsidRPr="00FD0DEA" w:rsidRDefault="005F4EFB" w:rsidP="00FD0DEA">
      <w:pPr>
        <w:spacing w:after="0"/>
        <w:ind w:firstLine="284"/>
        <w:jc w:val="both"/>
        <w:rPr>
          <w:rFonts w:ascii="Times New Roman" w:hAnsi="Times New Roman"/>
          <w:sz w:val="24"/>
          <w:szCs w:val="24"/>
          <w:lang w:val="bg-BG"/>
        </w:rPr>
      </w:pPr>
      <w:r>
        <w:rPr>
          <w:rFonts w:ascii="Times New Roman" w:hAnsi="Times New Roman"/>
          <w:sz w:val="24"/>
          <w:szCs w:val="24"/>
          <w:lang w:val="bg-BG"/>
        </w:rPr>
        <w:t>Раз</w:t>
      </w:r>
      <w:r w:rsidR="00225C15" w:rsidRPr="00FD0DEA">
        <w:rPr>
          <w:rFonts w:ascii="Times New Roman" w:hAnsi="Times New Roman"/>
          <w:sz w:val="24"/>
          <w:szCs w:val="24"/>
          <w:lang w:val="bg-BG"/>
        </w:rPr>
        <w:t>работването на проекта се извърши изцяло от учениците под ръко</w:t>
      </w:r>
      <w:r>
        <w:rPr>
          <w:rFonts w:ascii="Times New Roman" w:hAnsi="Times New Roman"/>
          <w:sz w:val="24"/>
          <w:szCs w:val="24"/>
          <w:lang w:val="bg-BG"/>
        </w:rPr>
        <w:t>водството на своите преподавател</w:t>
      </w:r>
      <w:r w:rsidR="00225C15" w:rsidRPr="00FD0DEA">
        <w:rPr>
          <w:rFonts w:ascii="Times New Roman" w:hAnsi="Times New Roman"/>
          <w:sz w:val="24"/>
          <w:szCs w:val="24"/>
          <w:lang w:val="bg-BG"/>
        </w:rPr>
        <w:t xml:space="preserve">и. </w:t>
      </w:r>
      <w:r w:rsidR="00225C15" w:rsidRPr="00FD0DEA">
        <w:rPr>
          <w:rFonts w:ascii="Times New Roman" w:hAnsi="Times New Roman"/>
          <w:i/>
          <w:sz w:val="24"/>
          <w:szCs w:val="24"/>
          <w:lang w:val="bg-BG"/>
        </w:rPr>
        <w:t>Учениците от БМЧК и Ученическият съвет направиха проучване  за нивото на устойчивост на проекта отново чрез допитване сред своите съученици.</w:t>
      </w:r>
      <w:r w:rsidR="00225C15" w:rsidRPr="00FD0DEA">
        <w:rPr>
          <w:rFonts w:ascii="Times New Roman" w:hAnsi="Times New Roman"/>
          <w:sz w:val="24"/>
          <w:szCs w:val="24"/>
          <w:lang w:val="bg-BG"/>
        </w:rPr>
        <w:t xml:space="preserve"> Въпросите бяха насочени към полезността на проекта, към значимостта му в конкретната обстановка, към желанието за опазване на спортната площадка, към значимостта на проекта не само за училището, но и за града и за Общината, към приноса на родителите им за реализирането на проекта.</w:t>
      </w:r>
    </w:p>
    <w:p w:rsidR="006A124A" w:rsidRPr="00FD0DEA" w:rsidRDefault="006A124A" w:rsidP="00FD0DEA">
      <w:pPr>
        <w:spacing w:after="0"/>
        <w:ind w:firstLine="284"/>
        <w:jc w:val="both"/>
        <w:rPr>
          <w:rFonts w:ascii="Times New Roman" w:hAnsi="Times New Roman"/>
          <w:sz w:val="24"/>
          <w:szCs w:val="24"/>
          <w:lang w:val="bg-BG"/>
        </w:rPr>
      </w:pPr>
    </w:p>
    <w:p w:rsidR="0061612C" w:rsidRPr="00FD0DEA" w:rsidRDefault="00A835A6" w:rsidP="00FD0DEA">
      <w:pPr>
        <w:shd w:val="clear" w:color="auto" w:fill="FFFFFF"/>
        <w:spacing w:after="0" w:line="240" w:lineRule="auto"/>
        <w:jc w:val="both"/>
        <w:rPr>
          <w:rFonts w:ascii="Times New Roman" w:eastAsia="Times New Roman" w:hAnsi="Times New Roman"/>
          <w:sz w:val="24"/>
          <w:szCs w:val="24"/>
          <w:u w:val="single"/>
          <w:lang w:val="bg-BG"/>
        </w:rPr>
      </w:pPr>
      <w:r w:rsidRPr="00FD0DEA">
        <w:rPr>
          <w:rFonts w:ascii="Times New Roman" w:eastAsia="Times New Roman" w:hAnsi="Times New Roman"/>
          <w:b/>
          <w:sz w:val="24"/>
          <w:szCs w:val="24"/>
          <w:u w:val="single"/>
          <w:lang w:val="bg-BG"/>
        </w:rPr>
        <w:t>Структуриране:</w:t>
      </w:r>
    </w:p>
    <w:p w:rsidR="00FD0DEA" w:rsidRDefault="00A11886" w:rsidP="00FD0DEA">
      <w:pPr>
        <w:spacing w:after="0"/>
        <w:ind w:firstLine="720"/>
        <w:jc w:val="both"/>
        <w:rPr>
          <w:rFonts w:ascii="Times New Roman" w:hAnsi="Times New Roman"/>
          <w:sz w:val="24"/>
          <w:szCs w:val="24"/>
          <w:lang w:val="bg-BG"/>
        </w:rPr>
      </w:pPr>
      <w:r w:rsidRPr="00FD0DEA">
        <w:rPr>
          <w:rFonts w:ascii="Times New Roman" w:hAnsi="Times New Roman"/>
          <w:sz w:val="24"/>
          <w:szCs w:val="24"/>
          <w:lang w:val="bg-BG"/>
        </w:rPr>
        <w:t xml:space="preserve">Идеята възникна в отговор на дейността по програмата </w:t>
      </w:r>
      <w:r w:rsidR="006A3421" w:rsidRPr="00FD0DEA">
        <w:rPr>
          <w:rFonts w:ascii="Times New Roman" w:hAnsi="Times New Roman"/>
          <w:sz w:val="24"/>
          <w:szCs w:val="24"/>
          <w:lang w:val="bg-BG"/>
        </w:rPr>
        <w:t>на Министерст</w:t>
      </w:r>
      <w:r w:rsidR="0065703D" w:rsidRPr="00FD0DEA">
        <w:rPr>
          <w:rFonts w:ascii="Times New Roman" w:hAnsi="Times New Roman"/>
          <w:sz w:val="24"/>
          <w:szCs w:val="24"/>
          <w:lang w:val="bg-BG"/>
        </w:rPr>
        <w:t xml:space="preserve">вото на околната среда и водите и </w:t>
      </w:r>
      <w:r w:rsidR="006A3421" w:rsidRPr="00FD0DEA">
        <w:rPr>
          <w:rFonts w:ascii="Times New Roman" w:hAnsi="Times New Roman"/>
          <w:sz w:val="24"/>
          <w:szCs w:val="24"/>
          <w:lang w:val="bg-BG"/>
        </w:rPr>
        <w:t>обявения конкурс на МОСВ и ПУДООС за участие в националната кампания „За чиста околна среда – 2018</w:t>
      </w:r>
      <w:r w:rsidR="006A3421" w:rsidRPr="00FD0DEA">
        <w:rPr>
          <w:rFonts w:ascii="Times New Roman" w:hAnsi="Times New Roman"/>
          <w:sz w:val="24"/>
          <w:szCs w:val="24"/>
        </w:rPr>
        <w:t xml:space="preserve"> </w:t>
      </w:r>
      <w:r w:rsidR="006A3421" w:rsidRPr="00FD0DEA">
        <w:rPr>
          <w:rFonts w:ascii="Times New Roman" w:hAnsi="Times New Roman"/>
          <w:sz w:val="24"/>
          <w:szCs w:val="24"/>
          <w:lang w:val="bg-BG"/>
        </w:rPr>
        <w:t xml:space="preserve">г.” на тема „Обичам природата – и аз участвам”. Учениците от СУ „Вичо Грънчаров” град Горна Оряховица </w:t>
      </w:r>
      <w:r w:rsidR="0065703D" w:rsidRPr="00FD0DEA">
        <w:rPr>
          <w:rFonts w:ascii="Times New Roman" w:hAnsi="Times New Roman"/>
          <w:sz w:val="24"/>
          <w:szCs w:val="24"/>
          <w:lang w:val="bg-BG"/>
        </w:rPr>
        <w:t xml:space="preserve">разработиха и </w:t>
      </w:r>
      <w:r w:rsidR="006A3421" w:rsidRPr="00FD0DEA">
        <w:rPr>
          <w:rFonts w:ascii="Times New Roman" w:hAnsi="Times New Roman"/>
          <w:sz w:val="24"/>
          <w:szCs w:val="24"/>
          <w:lang w:val="bg-BG"/>
        </w:rPr>
        <w:t>представят своя проект „Мисия Природолюбител. Променям средата в която уча и живея“.</w:t>
      </w:r>
    </w:p>
    <w:p w:rsidR="003A450F" w:rsidRPr="00FD0DEA" w:rsidRDefault="003A450F" w:rsidP="00FD0DEA">
      <w:pPr>
        <w:spacing w:after="0"/>
        <w:ind w:firstLine="720"/>
        <w:jc w:val="both"/>
        <w:rPr>
          <w:rFonts w:ascii="Times New Roman" w:hAnsi="Times New Roman"/>
          <w:color w:val="FF0000"/>
          <w:sz w:val="24"/>
          <w:szCs w:val="24"/>
          <w:lang w:val="bg-BG"/>
        </w:rPr>
      </w:pPr>
      <w:r w:rsidRPr="00FD0DEA">
        <w:rPr>
          <w:rFonts w:ascii="Times New Roman" w:hAnsi="Times New Roman"/>
          <w:sz w:val="24"/>
          <w:szCs w:val="24"/>
          <w:lang w:val="bg-BG"/>
        </w:rPr>
        <w:t xml:space="preserve">Учениците </w:t>
      </w:r>
      <w:r w:rsidR="00A11886" w:rsidRPr="00FD0DEA">
        <w:rPr>
          <w:rFonts w:ascii="Times New Roman" w:hAnsi="Times New Roman"/>
          <w:sz w:val="24"/>
          <w:szCs w:val="24"/>
          <w:lang w:val="bg-BG"/>
        </w:rPr>
        <w:t xml:space="preserve">от БМЧК </w:t>
      </w:r>
      <w:r w:rsidR="00A11886" w:rsidRPr="00FD0DEA">
        <w:rPr>
          <w:rFonts w:ascii="Times New Roman" w:hAnsi="Times New Roman"/>
          <w:i/>
          <w:sz w:val="24"/>
          <w:szCs w:val="24"/>
          <w:lang w:val="bg-BG"/>
        </w:rPr>
        <w:t xml:space="preserve">успяха да </w:t>
      </w:r>
      <w:r w:rsidR="00A11886" w:rsidRPr="00FD0DEA">
        <w:rPr>
          <w:rFonts w:ascii="Times New Roman" w:hAnsi="Times New Roman"/>
          <w:i/>
          <w:sz w:val="24"/>
          <w:szCs w:val="24"/>
        </w:rPr>
        <w:t>мотивират</w:t>
      </w:r>
      <w:r w:rsidR="00A11886" w:rsidRPr="00FD0DEA">
        <w:rPr>
          <w:rFonts w:ascii="Times New Roman" w:hAnsi="Times New Roman"/>
          <w:sz w:val="24"/>
          <w:szCs w:val="24"/>
        </w:rPr>
        <w:t xml:space="preserve"> и привлекат</w:t>
      </w:r>
      <w:r w:rsidR="00A11886" w:rsidRPr="00FD0DEA">
        <w:rPr>
          <w:rFonts w:ascii="Times New Roman" w:hAnsi="Times New Roman"/>
          <w:sz w:val="24"/>
          <w:szCs w:val="24"/>
          <w:lang w:val="bg-BG"/>
        </w:rPr>
        <w:t xml:space="preserve"> </w:t>
      </w:r>
      <w:r w:rsidR="006A3421" w:rsidRPr="00FD0DEA">
        <w:rPr>
          <w:rFonts w:ascii="Times New Roman" w:hAnsi="Times New Roman"/>
          <w:sz w:val="24"/>
          <w:szCs w:val="24"/>
          <w:lang w:val="bg-BG"/>
        </w:rPr>
        <w:t xml:space="preserve">учениците от VІІ до ХІ клас </w:t>
      </w:r>
      <w:r w:rsidR="007511A4" w:rsidRPr="00FD0DEA">
        <w:rPr>
          <w:rFonts w:ascii="Times New Roman" w:hAnsi="Times New Roman"/>
          <w:sz w:val="24"/>
          <w:szCs w:val="24"/>
          <w:lang w:val="bg-BG"/>
        </w:rPr>
        <w:t xml:space="preserve">на училището, </w:t>
      </w:r>
      <w:r w:rsidR="00A11886" w:rsidRPr="00FD0DEA">
        <w:rPr>
          <w:rFonts w:ascii="Times New Roman" w:hAnsi="Times New Roman"/>
          <w:sz w:val="24"/>
          <w:szCs w:val="24"/>
          <w:lang w:val="bg-BG"/>
        </w:rPr>
        <w:t>учители</w:t>
      </w:r>
      <w:r w:rsidR="007511A4" w:rsidRPr="00FD0DEA">
        <w:rPr>
          <w:rFonts w:ascii="Times New Roman" w:hAnsi="Times New Roman"/>
          <w:sz w:val="24"/>
          <w:szCs w:val="24"/>
          <w:lang w:val="bg-BG"/>
        </w:rPr>
        <w:t>те и съученици</w:t>
      </w:r>
      <w:r w:rsidR="00A11886" w:rsidRPr="00FD0DEA">
        <w:rPr>
          <w:rFonts w:ascii="Times New Roman" w:hAnsi="Times New Roman"/>
          <w:sz w:val="24"/>
          <w:szCs w:val="24"/>
          <w:lang w:val="bg-BG"/>
        </w:rPr>
        <w:t xml:space="preserve"> в осъществяване на </w:t>
      </w:r>
      <w:r w:rsidR="00A11886" w:rsidRPr="00FD0DEA">
        <w:rPr>
          <w:rFonts w:ascii="Times New Roman" w:hAnsi="Times New Roman"/>
          <w:sz w:val="24"/>
          <w:szCs w:val="24"/>
        </w:rPr>
        <w:t>благородната си инициатива.</w:t>
      </w:r>
      <w:r w:rsidR="00A11886" w:rsidRPr="00FD0DEA">
        <w:rPr>
          <w:rFonts w:ascii="Times New Roman" w:hAnsi="Times New Roman"/>
          <w:sz w:val="24"/>
          <w:szCs w:val="24"/>
          <w:lang w:val="bg-BG"/>
        </w:rPr>
        <w:t xml:space="preserve"> </w:t>
      </w:r>
      <w:r w:rsidR="00A11886" w:rsidRPr="00FD0DEA">
        <w:rPr>
          <w:rFonts w:ascii="Times New Roman" w:hAnsi="Times New Roman"/>
          <w:sz w:val="24"/>
          <w:szCs w:val="24"/>
        </w:rPr>
        <w:t>Завладени от</w:t>
      </w:r>
      <w:r w:rsidR="0065703D" w:rsidRPr="00FD0DEA">
        <w:rPr>
          <w:rFonts w:ascii="Times New Roman" w:hAnsi="Times New Roman"/>
          <w:sz w:val="24"/>
          <w:szCs w:val="24"/>
          <w:lang w:val="bg-BG"/>
        </w:rPr>
        <w:t xml:space="preserve"> </w:t>
      </w:r>
      <w:r w:rsidR="006A3421" w:rsidRPr="00FD0DEA">
        <w:rPr>
          <w:rFonts w:ascii="Times New Roman" w:hAnsi="Times New Roman"/>
          <w:sz w:val="24"/>
          <w:szCs w:val="24"/>
          <w:lang w:val="bg-BG"/>
        </w:rPr>
        <w:t>духа на промяната</w:t>
      </w:r>
      <w:r w:rsidR="00A11886" w:rsidRPr="00FD0DEA">
        <w:rPr>
          <w:rFonts w:ascii="Times New Roman" w:hAnsi="Times New Roman"/>
          <w:sz w:val="24"/>
          <w:szCs w:val="24"/>
        </w:rPr>
        <w:t>, в инициативата се включ</w:t>
      </w:r>
      <w:r w:rsidRPr="00FD0DEA">
        <w:rPr>
          <w:rFonts w:ascii="Times New Roman" w:hAnsi="Times New Roman"/>
          <w:sz w:val="24"/>
          <w:szCs w:val="24"/>
          <w:lang w:val="bg-BG"/>
        </w:rPr>
        <w:t>иха</w:t>
      </w:r>
      <w:r w:rsidR="00A11886" w:rsidRPr="00FD0DEA">
        <w:rPr>
          <w:rFonts w:ascii="Times New Roman" w:hAnsi="Times New Roman"/>
          <w:sz w:val="24"/>
          <w:szCs w:val="24"/>
          <w:lang w:val="bg-BG"/>
        </w:rPr>
        <w:t xml:space="preserve"> </w:t>
      </w:r>
      <w:r w:rsidR="00A11886" w:rsidRPr="00FD0DEA">
        <w:rPr>
          <w:rFonts w:ascii="Times New Roman" w:hAnsi="Times New Roman"/>
          <w:sz w:val="24"/>
          <w:szCs w:val="24"/>
        </w:rPr>
        <w:t>активно</w:t>
      </w:r>
      <w:r w:rsidRPr="00FD0DEA">
        <w:rPr>
          <w:rFonts w:ascii="Times New Roman" w:hAnsi="Times New Roman"/>
          <w:sz w:val="24"/>
          <w:szCs w:val="24"/>
          <w:lang w:val="bg-BG"/>
        </w:rPr>
        <w:t xml:space="preserve"> и </w:t>
      </w:r>
      <w:r w:rsidR="006A3421" w:rsidRPr="00FD0DEA">
        <w:rPr>
          <w:rFonts w:ascii="Times New Roman" w:hAnsi="Times New Roman"/>
          <w:sz w:val="24"/>
          <w:szCs w:val="24"/>
          <w:lang w:val="bg-BG"/>
        </w:rPr>
        <w:t xml:space="preserve">учителите </w:t>
      </w:r>
      <w:r w:rsidR="001F6B3E" w:rsidRPr="00FD0DEA">
        <w:rPr>
          <w:rFonts w:ascii="Times New Roman" w:hAnsi="Times New Roman"/>
          <w:sz w:val="24"/>
          <w:szCs w:val="24"/>
          <w:lang w:val="bg-BG"/>
        </w:rPr>
        <w:t>Даниела Христова</w:t>
      </w:r>
      <w:proofErr w:type="gramStart"/>
      <w:r w:rsidR="001F6B3E" w:rsidRPr="00FD0DEA">
        <w:rPr>
          <w:rFonts w:ascii="Times New Roman" w:hAnsi="Times New Roman"/>
          <w:sz w:val="24"/>
          <w:szCs w:val="24"/>
          <w:lang w:val="bg-BG"/>
        </w:rPr>
        <w:t xml:space="preserve">, </w:t>
      </w:r>
      <w:r w:rsidR="006A3421" w:rsidRPr="00FD0DEA">
        <w:rPr>
          <w:rFonts w:ascii="Times New Roman" w:hAnsi="Times New Roman"/>
          <w:sz w:val="24"/>
          <w:szCs w:val="24"/>
          <w:lang w:val="bg-BG"/>
        </w:rPr>
        <w:t xml:space="preserve"> Ивалинка</w:t>
      </w:r>
      <w:proofErr w:type="gramEnd"/>
      <w:r w:rsidR="006A3421" w:rsidRPr="00FD0DEA">
        <w:rPr>
          <w:rFonts w:ascii="Times New Roman" w:hAnsi="Times New Roman"/>
          <w:sz w:val="24"/>
          <w:szCs w:val="24"/>
          <w:lang w:val="bg-BG"/>
        </w:rPr>
        <w:t xml:space="preserve"> Рачева, Василка Стоянова, Ивайло Караиванов, Еленка Йотова, Виолета Панова-технически изпълнител.</w:t>
      </w:r>
    </w:p>
    <w:p w:rsidR="006A3421" w:rsidRPr="00FD0DEA" w:rsidRDefault="006A3421" w:rsidP="00FD0DEA">
      <w:pPr>
        <w:spacing w:after="0"/>
        <w:ind w:firstLine="708"/>
        <w:jc w:val="both"/>
        <w:rPr>
          <w:rFonts w:ascii="Times New Roman" w:hAnsi="Times New Roman"/>
          <w:sz w:val="24"/>
          <w:szCs w:val="24"/>
          <w:lang w:val="bg-BG"/>
        </w:rPr>
      </w:pPr>
    </w:p>
    <w:p w:rsidR="0014547B" w:rsidRPr="00FD0DEA" w:rsidRDefault="003A450F" w:rsidP="00FD0DEA">
      <w:pPr>
        <w:spacing w:after="0" w:line="240" w:lineRule="auto"/>
        <w:jc w:val="both"/>
        <w:rPr>
          <w:rFonts w:ascii="Times New Roman" w:hAnsi="Times New Roman"/>
          <w:sz w:val="24"/>
          <w:szCs w:val="24"/>
          <w:u w:val="single"/>
          <w:lang w:val="bg-BG"/>
        </w:rPr>
      </w:pPr>
      <w:r w:rsidRPr="00FD0DEA">
        <w:rPr>
          <w:rFonts w:ascii="Times New Roman" w:hAnsi="Times New Roman"/>
          <w:b/>
          <w:sz w:val="24"/>
          <w:szCs w:val="24"/>
          <w:u w:val="single"/>
          <w:lang w:val="bg-BG"/>
        </w:rPr>
        <w:lastRenderedPageBreak/>
        <w:t xml:space="preserve">Последва разпределение на дейностите. </w:t>
      </w:r>
    </w:p>
    <w:p w:rsidR="00D45E6D" w:rsidRPr="00FD0DEA" w:rsidRDefault="006A3421" w:rsidP="00FD0DEA">
      <w:pPr>
        <w:pStyle w:val="ListParagraph"/>
        <w:numPr>
          <w:ilvl w:val="0"/>
          <w:numId w:val="39"/>
        </w:numPr>
        <w:spacing w:after="0" w:line="240" w:lineRule="auto"/>
        <w:jc w:val="both"/>
        <w:rPr>
          <w:rFonts w:ascii="Times New Roman" w:hAnsi="Times New Roman"/>
          <w:sz w:val="24"/>
          <w:szCs w:val="24"/>
          <w:lang w:val="bg-BG"/>
        </w:rPr>
      </w:pPr>
      <w:r w:rsidRPr="00FD0DEA">
        <w:rPr>
          <w:rFonts w:ascii="Times New Roman" w:hAnsi="Times New Roman"/>
          <w:b/>
          <w:sz w:val="24"/>
          <w:szCs w:val="24"/>
          <w:lang w:val="bg-BG"/>
        </w:rPr>
        <w:t>Идеята е да бъде създаден спортен кът с подходящи уреди, обособен в двора на училището от кашпи със свежа растителност.</w:t>
      </w:r>
    </w:p>
    <w:p w:rsidR="001F6B3E" w:rsidRPr="00FD0DEA" w:rsidRDefault="006A3421" w:rsidP="00FD0DEA">
      <w:pPr>
        <w:spacing w:after="0"/>
        <w:jc w:val="both"/>
        <w:rPr>
          <w:rFonts w:ascii="Times New Roman" w:hAnsi="Times New Roman"/>
          <w:sz w:val="24"/>
          <w:szCs w:val="24"/>
          <w:lang w:val="bg-BG"/>
        </w:rPr>
      </w:pPr>
      <w:r w:rsidRPr="00FD0DEA">
        <w:rPr>
          <w:rFonts w:ascii="Times New Roman" w:hAnsi="Times New Roman"/>
          <w:color w:val="FF0000"/>
          <w:sz w:val="24"/>
          <w:szCs w:val="24"/>
          <w:lang w:val="bg-BG"/>
        </w:rPr>
        <w:t xml:space="preserve"> </w:t>
      </w:r>
      <w:r w:rsidRPr="00FD0DEA">
        <w:rPr>
          <w:rFonts w:ascii="Times New Roman" w:hAnsi="Times New Roman"/>
          <w:sz w:val="24"/>
          <w:szCs w:val="24"/>
          <w:lang w:val="bg-BG"/>
        </w:rPr>
        <w:t xml:space="preserve">Проучването сред учениците показва, че необходимостта е от комбиниран спортен уред /висилка, успоредка и халки за придърпване и бутане със собствено тегло/. Децата ще имат възможността да укрепват физически в приятна обстановка за да водят здравословен начин на живот, както в часовете по отдих и спорт, така и в целодневната организация на деня. </w:t>
      </w:r>
    </w:p>
    <w:p w:rsidR="00D45E6D" w:rsidRPr="00FD0DEA" w:rsidRDefault="006A3421" w:rsidP="00FD0DEA">
      <w:pPr>
        <w:pStyle w:val="ListParagraph"/>
        <w:numPr>
          <w:ilvl w:val="0"/>
          <w:numId w:val="39"/>
        </w:numPr>
        <w:spacing w:after="0"/>
        <w:jc w:val="both"/>
        <w:rPr>
          <w:rFonts w:ascii="Times New Roman" w:hAnsi="Times New Roman"/>
          <w:b/>
          <w:sz w:val="24"/>
          <w:szCs w:val="24"/>
          <w:lang w:val="bg-BG"/>
        </w:rPr>
      </w:pPr>
      <w:r w:rsidRPr="00FD0DEA">
        <w:rPr>
          <w:rFonts w:ascii="Times New Roman" w:hAnsi="Times New Roman"/>
          <w:b/>
          <w:sz w:val="24"/>
          <w:szCs w:val="24"/>
          <w:lang w:val="bg-BG"/>
        </w:rPr>
        <w:t xml:space="preserve">Децата ще участват в засаждане на  фиданки за облагородяване на средата около училище, с цел  завършване на зеления пояс. </w:t>
      </w:r>
    </w:p>
    <w:p w:rsidR="006A3421" w:rsidRPr="005F4EFB" w:rsidRDefault="006A3421" w:rsidP="00FD0DEA">
      <w:pPr>
        <w:spacing w:after="0"/>
        <w:jc w:val="both"/>
        <w:rPr>
          <w:rFonts w:ascii="Times New Roman" w:hAnsi="Times New Roman"/>
          <w:sz w:val="24"/>
          <w:szCs w:val="24"/>
          <w:lang w:val="bg-BG"/>
        </w:rPr>
      </w:pPr>
      <w:r w:rsidRPr="005F4EFB">
        <w:rPr>
          <w:rFonts w:ascii="Times New Roman" w:hAnsi="Times New Roman"/>
          <w:sz w:val="24"/>
          <w:szCs w:val="24"/>
          <w:lang w:val="bg-BG"/>
        </w:rPr>
        <w:t>Идеята е намаляване на шума и замърсеността на въздуха около училищната сграда.</w:t>
      </w:r>
    </w:p>
    <w:p w:rsidR="00D45E6D" w:rsidRPr="00FD0DEA" w:rsidRDefault="006A3421" w:rsidP="00FD0DEA">
      <w:pPr>
        <w:pStyle w:val="ListParagraph"/>
        <w:numPr>
          <w:ilvl w:val="0"/>
          <w:numId w:val="39"/>
        </w:numPr>
        <w:spacing w:after="0"/>
        <w:jc w:val="both"/>
        <w:rPr>
          <w:rFonts w:ascii="Times New Roman" w:hAnsi="Times New Roman"/>
          <w:sz w:val="24"/>
          <w:szCs w:val="24"/>
          <w:lang w:val="bg-BG"/>
        </w:rPr>
      </w:pPr>
      <w:r w:rsidRPr="00FD0DEA">
        <w:rPr>
          <w:rFonts w:ascii="Times New Roman" w:hAnsi="Times New Roman"/>
          <w:b/>
          <w:sz w:val="24"/>
          <w:szCs w:val="24"/>
          <w:lang w:val="bg-BG"/>
        </w:rPr>
        <w:t>Учениците ще се включат активно и в почистването на площадките в и около училището, наличните зелените площи, както и в озеленяването и засаждането на нова растителност и последвалата грижа за нея.</w:t>
      </w:r>
      <w:r w:rsidRPr="00FD0DEA">
        <w:rPr>
          <w:rFonts w:ascii="Times New Roman" w:hAnsi="Times New Roman"/>
          <w:sz w:val="24"/>
          <w:szCs w:val="24"/>
          <w:lang w:val="bg-BG"/>
        </w:rPr>
        <w:t xml:space="preserve"> </w:t>
      </w:r>
    </w:p>
    <w:p w:rsidR="001F6B3E" w:rsidRPr="00FD0DEA" w:rsidRDefault="006A3421" w:rsidP="00FD0DEA">
      <w:pPr>
        <w:spacing w:after="0"/>
        <w:jc w:val="both"/>
        <w:rPr>
          <w:rFonts w:ascii="Times New Roman" w:hAnsi="Times New Roman"/>
          <w:sz w:val="24"/>
          <w:szCs w:val="24"/>
          <w:lang w:val="bg-BG"/>
        </w:rPr>
      </w:pPr>
      <w:r w:rsidRPr="00FD0DEA">
        <w:rPr>
          <w:rFonts w:ascii="Times New Roman" w:hAnsi="Times New Roman"/>
          <w:sz w:val="24"/>
          <w:szCs w:val="24"/>
          <w:lang w:val="bg-BG"/>
        </w:rPr>
        <w:t xml:space="preserve">Това се налага и поради основната причина за силно замърсеният въздух в гада. </w:t>
      </w:r>
      <w:r w:rsidRPr="00FD0DEA">
        <w:rPr>
          <w:rFonts w:ascii="Times New Roman" w:hAnsi="Times New Roman"/>
          <w:i/>
          <w:sz w:val="24"/>
          <w:szCs w:val="24"/>
          <w:lang w:val="bg-BG"/>
        </w:rPr>
        <w:t>Призивът на Общината е да започне повсеместно залесяване на градската зона, с цел намаляване на вредните емисии във възуха</w:t>
      </w:r>
      <w:r w:rsidRPr="00FD0DEA">
        <w:rPr>
          <w:rFonts w:ascii="Times New Roman" w:hAnsi="Times New Roman"/>
          <w:sz w:val="24"/>
          <w:szCs w:val="24"/>
          <w:lang w:val="bg-BG"/>
        </w:rPr>
        <w:t xml:space="preserve">. По този начин ангажираме  децата с поддържането на ново засадените растителни видове за в бъдеще. И така ще съдействаме за формиране на компетенции и модели на поведение за устойчив начин на живот и устойчиво развитие. </w:t>
      </w:r>
    </w:p>
    <w:p w:rsidR="001F6B3E" w:rsidRPr="00FD0DEA" w:rsidRDefault="006A3421" w:rsidP="00FD0DEA">
      <w:pPr>
        <w:pStyle w:val="ListParagraph"/>
        <w:numPr>
          <w:ilvl w:val="0"/>
          <w:numId w:val="33"/>
        </w:numPr>
        <w:spacing w:after="0"/>
        <w:jc w:val="both"/>
        <w:rPr>
          <w:rFonts w:ascii="Times New Roman" w:hAnsi="Times New Roman"/>
          <w:b/>
          <w:sz w:val="24"/>
          <w:szCs w:val="24"/>
          <w:lang w:val="bg-BG"/>
        </w:rPr>
      </w:pPr>
      <w:r w:rsidRPr="00FD0DEA">
        <w:rPr>
          <w:rFonts w:ascii="Times New Roman" w:hAnsi="Times New Roman"/>
          <w:b/>
          <w:sz w:val="24"/>
          <w:szCs w:val="24"/>
          <w:lang w:val="bg-BG"/>
        </w:rPr>
        <w:t>Ще организираме екологични събития.</w:t>
      </w:r>
    </w:p>
    <w:p w:rsidR="00D45E6D" w:rsidRPr="00FD0DEA" w:rsidRDefault="00D45E6D" w:rsidP="00FD0DEA">
      <w:pPr>
        <w:pStyle w:val="ListParagraph"/>
        <w:numPr>
          <w:ilvl w:val="0"/>
          <w:numId w:val="37"/>
        </w:numPr>
        <w:spacing w:after="0"/>
        <w:jc w:val="both"/>
        <w:rPr>
          <w:rFonts w:ascii="Times New Roman" w:hAnsi="Times New Roman"/>
          <w:sz w:val="24"/>
          <w:szCs w:val="24"/>
          <w:lang w:val="bg-BG"/>
        </w:rPr>
      </w:pPr>
      <w:r w:rsidRPr="00FD0DEA">
        <w:rPr>
          <w:rFonts w:ascii="Times New Roman" w:hAnsi="Times New Roman"/>
          <w:sz w:val="24"/>
          <w:szCs w:val="24"/>
          <w:lang w:val="bg-BG"/>
        </w:rPr>
        <w:t>Засаждане на  фиданки за облагородяване на средата около училище –завършване на зеления пояс, с цел намаляване на шума и замърсеността на въздуха около училищната сграда.</w:t>
      </w:r>
    </w:p>
    <w:p w:rsidR="00D45E6D" w:rsidRPr="00FD0DEA" w:rsidRDefault="00D45E6D" w:rsidP="00FD0DEA">
      <w:pPr>
        <w:pStyle w:val="ListParagraph"/>
        <w:numPr>
          <w:ilvl w:val="0"/>
          <w:numId w:val="37"/>
        </w:numPr>
        <w:spacing w:after="0"/>
        <w:jc w:val="both"/>
        <w:rPr>
          <w:rFonts w:ascii="Times New Roman" w:hAnsi="Times New Roman"/>
          <w:sz w:val="24"/>
          <w:szCs w:val="24"/>
          <w:lang w:val="bg-BG"/>
        </w:rPr>
      </w:pPr>
      <w:r w:rsidRPr="00FD0DEA">
        <w:rPr>
          <w:rFonts w:ascii="Times New Roman" w:hAnsi="Times New Roman"/>
          <w:sz w:val="24"/>
          <w:szCs w:val="24"/>
          <w:lang w:val="bg-BG"/>
        </w:rPr>
        <w:t>Изграждане на спортен кът, обособен в двора на училището от кашпи със свежа растителност.</w:t>
      </w:r>
    </w:p>
    <w:p w:rsidR="00D45E6D" w:rsidRPr="00FD0DEA" w:rsidRDefault="00D45E6D" w:rsidP="00FD0DEA">
      <w:pPr>
        <w:pStyle w:val="ListParagraph"/>
        <w:numPr>
          <w:ilvl w:val="0"/>
          <w:numId w:val="37"/>
        </w:numPr>
        <w:spacing w:after="0"/>
        <w:jc w:val="both"/>
        <w:rPr>
          <w:rFonts w:ascii="Times New Roman" w:hAnsi="Times New Roman"/>
          <w:b/>
          <w:sz w:val="24"/>
          <w:szCs w:val="24"/>
          <w:lang w:val="bg-BG"/>
        </w:rPr>
      </w:pPr>
      <w:r w:rsidRPr="00FD0DEA">
        <w:rPr>
          <w:rFonts w:ascii="Times New Roman" w:hAnsi="Times New Roman"/>
          <w:sz w:val="24"/>
          <w:szCs w:val="24"/>
          <w:lang w:val="bg-BG"/>
        </w:rPr>
        <w:t>Закупуване на комбинирани спортни уреди във връзка с изграждане на спортна площадка на открито в двора на училището:</w:t>
      </w:r>
    </w:p>
    <w:p w:rsidR="001F6B3E" w:rsidRPr="00FD0DEA" w:rsidRDefault="001F6B3E" w:rsidP="00FD0DEA">
      <w:pPr>
        <w:pStyle w:val="ListParagraph"/>
        <w:numPr>
          <w:ilvl w:val="0"/>
          <w:numId w:val="37"/>
        </w:numPr>
        <w:spacing w:after="0"/>
        <w:jc w:val="both"/>
        <w:rPr>
          <w:rFonts w:ascii="Times New Roman" w:hAnsi="Times New Roman"/>
          <w:sz w:val="24"/>
          <w:szCs w:val="24"/>
          <w:lang w:val="bg-BG"/>
        </w:rPr>
      </w:pPr>
      <w:r w:rsidRPr="00FD0DEA">
        <w:rPr>
          <w:rFonts w:ascii="Times New Roman" w:hAnsi="Times New Roman"/>
          <w:sz w:val="24"/>
          <w:szCs w:val="24"/>
          <w:lang w:val="bg-BG"/>
        </w:rPr>
        <w:t>Учениците от всички класове ще творят рисунки на здравна и екологична тема – „За чиста природа – нека промяната започне от нас като част от Обединена Европа.” Предвиждаме проявата да има общоградски характер и да привлечем съмишленици от всички училища в град Горна Оряховица.</w:t>
      </w:r>
    </w:p>
    <w:p w:rsidR="001F6B3E" w:rsidRPr="00FD0DEA" w:rsidRDefault="001F6B3E" w:rsidP="00FD0DEA">
      <w:pPr>
        <w:pStyle w:val="ListParagraph"/>
        <w:numPr>
          <w:ilvl w:val="0"/>
          <w:numId w:val="37"/>
        </w:numPr>
        <w:spacing w:after="0"/>
        <w:jc w:val="both"/>
        <w:rPr>
          <w:rFonts w:ascii="Times New Roman" w:hAnsi="Times New Roman"/>
          <w:sz w:val="24"/>
          <w:szCs w:val="24"/>
          <w:lang w:val="bg-BG"/>
        </w:rPr>
      </w:pPr>
      <w:r w:rsidRPr="00FD0DEA">
        <w:rPr>
          <w:rFonts w:ascii="Times New Roman" w:hAnsi="Times New Roman"/>
          <w:sz w:val="24"/>
          <w:szCs w:val="24"/>
          <w:lang w:val="bg-BG"/>
        </w:rPr>
        <w:t>Учениците, съвместно със своите учители и родители ще засадят цветя и цветни храсти в училищната цветна градинка.</w:t>
      </w:r>
    </w:p>
    <w:p w:rsidR="001F6B3E" w:rsidRPr="005F4EFB" w:rsidRDefault="001F6B3E" w:rsidP="00FD0DEA">
      <w:pPr>
        <w:pStyle w:val="ListParagraph"/>
        <w:numPr>
          <w:ilvl w:val="0"/>
          <w:numId w:val="37"/>
        </w:numPr>
        <w:spacing w:after="0"/>
        <w:jc w:val="both"/>
        <w:rPr>
          <w:rFonts w:ascii="Times New Roman" w:hAnsi="Times New Roman"/>
          <w:b/>
          <w:i/>
          <w:sz w:val="24"/>
          <w:szCs w:val="24"/>
          <w:lang w:val="bg-BG"/>
        </w:rPr>
      </w:pPr>
      <w:r w:rsidRPr="00FD0DEA">
        <w:rPr>
          <w:rFonts w:ascii="Times New Roman" w:hAnsi="Times New Roman"/>
          <w:sz w:val="24"/>
          <w:szCs w:val="24"/>
          <w:lang w:val="bg-BG"/>
        </w:rPr>
        <w:t xml:space="preserve">Децата от СУ „Вичо Грънчаров”  ще изработят </w:t>
      </w:r>
      <w:r w:rsidRPr="005F4EFB">
        <w:rPr>
          <w:rFonts w:ascii="Times New Roman" w:hAnsi="Times New Roman"/>
          <w:i/>
          <w:sz w:val="24"/>
          <w:szCs w:val="24"/>
          <w:lang w:val="bg-BG"/>
        </w:rPr>
        <w:t>с доброволен труд</w:t>
      </w:r>
      <w:r w:rsidRPr="00FD0DEA">
        <w:rPr>
          <w:rFonts w:ascii="Times New Roman" w:hAnsi="Times New Roman"/>
          <w:sz w:val="24"/>
          <w:szCs w:val="24"/>
          <w:lang w:val="bg-BG"/>
        </w:rPr>
        <w:t xml:space="preserve"> брошура и ще организират акция съвместно с родители и ученици сред обществеността на град Горна Оряховица на тема – </w:t>
      </w:r>
      <w:r w:rsidRPr="005F4EFB">
        <w:rPr>
          <w:rFonts w:ascii="Times New Roman" w:hAnsi="Times New Roman"/>
          <w:b/>
          <w:i/>
          <w:sz w:val="24"/>
          <w:szCs w:val="24"/>
          <w:lang w:val="bg-BG"/>
        </w:rPr>
        <w:t>„Ако мислиш година напред, посей семе. Ако мислиш десет години напред, посади дърво. Ако мислиш сто години напред – образовай хората!”</w:t>
      </w:r>
    </w:p>
    <w:p w:rsidR="001F6B3E" w:rsidRPr="00FD0DEA" w:rsidRDefault="006A3421" w:rsidP="00FD0DEA">
      <w:pPr>
        <w:pStyle w:val="ListParagraph"/>
        <w:numPr>
          <w:ilvl w:val="0"/>
          <w:numId w:val="33"/>
        </w:numPr>
        <w:spacing w:after="0"/>
        <w:jc w:val="both"/>
        <w:rPr>
          <w:rFonts w:ascii="Times New Roman" w:hAnsi="Times New Roman"/>
          <w:sz w:val="24"/>
          <w:szCs w:val="24"/>
          <w:lang w:val="bg-BG"/>
        </w:rPr>
      </w:pPr>
      <w:r w:rsidRPr="00FD0DEA">
        <w:rPr>
          <w:rFonts w:ascii="Times New Roman" w:hAnsi="Times New Roman"/>
          <w:b/>
          <w:sz w:val="24"/>
          <w:szCs w:val="24"/>
          <w:lang w:val="bg-BG"/>
        </w:rPr>
        <w:t>Ще направим разгласа в медиите.</w:t>
      </w:r>
      <w:r w:rsidRPr="00FD0DEA">
        <w:rPr>
          <w:rFonts w:ascii="Times New Roman" w:hAnsi="Times New Roman"/>
          <w:sz w:val="24"/>
          <w:szCs w:val="24"/>
          <w:lang w:val="bg-BG"/>
        </w:rPr>
        <w:t xml:space="preserve"> </w:t>
      </w:r>
    </w:p>
    <w:p w:rsidR="00D45E6D" w:rsidRPr="00FD0DEA" w:rsidRDefault="0065703D" w:rsidP="00FD0DEA">
      <w:pPr>
        <w:pStyle w:val="ListParagraph"/>
        <w:numPr>
          <w:ilvl w:val="0"/>
          <w:numId w:val="36"/>
        </w:numPr>
        <w:spacing w:after="0"/>
        <w:jc w:val="both"/>
        <w:rPr>
          <w:rFonts w:ascii="Times New Roman" w:hAnsi="Times New Roman"/>
          <w:sz w:val="24"/>
          <w:szCs w:val="24"/>
          <w:lang w:val="bg-BG"/>
        </w:rPr>
      </w:pPr>
      <w:r w:rsidRPr="00FD0DEA">
        <w:rPr>
          <w:rFonts w:ascii="Times New Roman" w:hAnsi="Times New Roman"/>
          <w:sz w:val="24"/>
          <w:szCs w:val="24"/>
          <w:lang w:val="bg-BG"/>
        </w:rPr>
        <w:t>Ще сформираме</w:t>
      </w:r>
      <w:r w:rsidR="00D45E6D" w:rsidRPr="00FD0DEA">
        <w:rPr>
          <w:rFonts w:ascii="Times New Roman" w:hAnsi="Times New Roman"/>
          <w:sz w:val="24"/>
          <w:szCs w:val="24"/>
          <w:lang w:val="bg-BG"/>
        </w:rPr>
        <w:t xml:space="preserve"> екип от доброволци за разгласа на дейностите в местните медии.</w:t>
      </w:r>
    </w:p>
    <w:p w:rsidR="006A3421" w:rsidRPr="00FD0DEA" w:rsidRDefault="001F6B3E" w:rsidP="00FD0DEA">
      <w:pPr>
        <w:pStyle w:val="ListParagraph"/>
        <w:numPr>
          <w:ilvl w:val="0"/>
          <w:numId w:val="36"/>
        </w:numPr>
        <w:spacing w:after="0"/>
        <w:jc w:val="both"/>
        <w:rPr>
          <w:rFonts w:ascii="Times New Roman" w:hAnsi="Times New Roman"/>
          <w:sz w:val="24"/>
          <w:szCs w:val="24"/>
          <w:lang w:val="bg-BG"/>
        </w:rPr>
      </w:pPr>
      <w:r w:rsidRPr="00FD0DEA">
        <w:rPr>
          <w:rFonts w:ascii="Times New Roman" w:hAnsi="Times New Roman"/>
          <w:i/>
          <w:sz w:val="24"/>
          <w:szCs w:val="24"/>
          <w:lang w:val="bg-BG"/>
        </w:rPr>
        <w:lastRenderedPageBreak/>
        <w:t>Литературен клуб „Калиопа“</w:t>
      </w:r>
      <w:r w:rsidRPr="00FD0DEA">
        <w:rPr>
          <w:rFonts w:ascii="Times New Roman" w:hAnsi="Times New Roman"/>
          <w:sz w:val="24"/>
          <w:szCs w:val="24"/>
          <w:lang w:val="bg-BG"/>
        </w:rPr>
        <w:t xml:space="preserve"> ще отрази „зелените” инициативи на учениците в местните медии, като се информира обществеността за хода на проектните дейности и се популяризират идеите сред учениците от община Горна Оряховица. </w:t>
      </w:r>
      <w:r w:rsidR="006A3421" w:rsidRPr="00FD0DEA">
        <w:rPr>
          <w:rFonts w:ascii="Times New Roman" w:hAnsi="Times New Roman"/>
          <w:sz w:val="24"/>
          <w:szCs w:val="24"/>
          <w:lang w:val="bg-BG"/>
        </w:rPr>
        <w:t>По този начин искаме да популяризираме природозащитните и здравни идеи. Ще дадем възможност и за изпълнение на нови идеи, възникнали в процеса на дейностите, като вариант за изграденото креативно мислене на целевата група от ученици, учители и родители в положителна насока за изпълнение на устойчивост от постигнатите резултати на проекта.</w:t>
      </w:r>
    </w:p>
    <w:p w:rsidR="006A3421" w:rsidRPr="00FD0DEA" w:rsidRDefault="006A3421" w:rsidP="00FD0DEA">
      <w:pPr>
        <w:pStyle w:val="ListParagraph"/>
        <w:numPr>
          <w:ilvl w:val="0"/>
          <w:numId w:val="36"/>
        </w:numPr>
        <w:jc w:val="both"/>
        <w:rPr>
          <w:rFonts w:ascii="Times New Roman" w:hAnsi="Times New Roman"/>
          <w:sz w:val="24"/>
          <w:szCs w:val="24"/>
          <w:lang w:val="bg-BG"/>
        </w:rPr>
      </w:pPr>
      <w:r w:rsidRPr="00FD0DEA">
        <w:rPr>
          <w:rFonts w:ascii="Times New Roman" w:hAnsi="Times New Roman"/>
          <w:sz w:val="24"/>
          <w:szCs w:val="24"/>
          <w:lang w:val="bg-BG"/>
        </w:rPr>
        <w:t>В следващи етапи ще бъдат предприети дейности  и включени и допълнителни кампании по дозалесяване на училищното пространство и поддържане на направеното от всеки  нов випуск.</w:t>
      </w:r>
    </w:p>
    <w:p w:rsidR="006A3421" w:rsidRPr="00FD0DEA" w:rsidRDefault="00886ED1" w:rsidP="00FD0DEA">
      <w:pPr>
        <w:spacing w:after="0"/>
        <w:jc w:val="both"/>
        <w:rPr>
          <w:rFonts w:ascii="Times New Roman" w:hAnsi="Times New Roman"/>
          <w:b/>
          <w:sz w:val="24"/>
          <w:szCs w:val="24"/>
          <w:u w:val="single"/>
          <w:lang w:val="bg-BG"/>
        </w:rPr>
      </w:pPr>
      <w:r w:rsidRPr="00FD0DEA">
        <w:rPr>
          <w:rFonts w:ascii="Times New Roman" w:hAnsi="Times New Roman"/>
          <w:b/>
          <w:sz w:val="24"/>
          <w:szCs w:val="24"/>
          <w:u w:val="single"/>
          <w:lang w:val="bg-BG"/>
        </w:rPr>
        <w:t xml:space="preserve">Проучване </w:t>
      </w:r>
      <w:r w:rsidR="00225C15" w:rsidRPr="00FD0DEA">
        <w:rPr>
          <w:rFonts w:ascii="Times New Roman" w:hAnsi="Times New Roman"/>
          <w:b/>
          <w:sz w:val="24"/>
          <w:szCs w:val="24"/>
          <w:u w:val="single"/>
          <w:lang w:val="bg-BG"/>
        </w:rPr>
        <w:t xml:space="preserve">на учениците </w:t>
      </w:r>
      <w:r w:rsidRPr="00FD0DEA">
        <w:rPr>
          <w:rFonts w:ascii="Times New Roman" w:hAnsi="Times New Roman"/>
          <w:b/>
          <w:sz w:val="24"/>
          <w:szCs w:val="24"/>
          <w:u w:val="single"/>
          <w:lang w:val="bg-BG"/>
        </w:rPr>
        <w:t>за ниво</w:t>
      </w:r>
      <w:r w:rsidR="00225C15" w:rsidRPr="00FD0DEA">
        <w:rPr>
          <w:rFonts w:ascii="Times New Roman" w:hAnsi="Times New Roman"/>
          <w:b/>
          <w:sz w:val="24"/>
          <w:szCs w:val="24"/>
          <w:u w:val="single"/>
          <w:lang w:val="bg-BG"/>
        </w:rPr>
        <w:t>то</w:t>
      </w:r>
      <w:r w:rsidRPr="00FD0DEA">
        <w:rPr>
          <w:rFonts w:ascii="Times New Roman" w:hAnsi="Times New Roman"/>
          <w:b/>
          <w:sz w:val="24"/>
          <w:szCs w:val="24"/>
          <w:u w:val="single"/>
          <w:lang w:val="bg-BG"/>
        </w:rPr>
        <w:t xml:space="preserve"> на </w:t>
      </w:r>
      <w:r w:rsidR="006A3421" w:rsidRPr="00FD0DEA">
        <w:rPr>
          <w:rFonts w:ascii="Times New Roman" w:hAnsi="Times New Roman"/>
          <w:b/>
          <w:sz w:val="24"/>
          <w:szCs w:val="24"/>
          <w:u w:val="single"/>
          <w:lang w:val="bg-BG"/>
        </w:rPr>
        <w:t>устойчивост и развитие на целите на проекта</w:t>
      </w:r>
    </w:p>
    <w:p w:rsidR="006A3421" w:rsidRPr="00FD0DEA" w:rsidRDefault="006A3421" w:rsidP="00FD0DEA">
      <w:pPr>
        <w:pStyle w:val="NormalWeb"/>
        <w:numPr>
          <w:ilvl w:val="0"/>
          <w:numId w:val="31"/>
        </w:numPr>
        <w:shd w:val="clear" w:color="auto" w:fill="FFFFFF"/>
        <w:spacing w:before="0" w:beforeAutospacing="0" w:after="0" w:afterAutospacing="0" w:line="360" w:lineRule="atLeast"/>
        <w:jc w:val="both"/>
        <w:textAlignment w:val="baseline"/>
        <w:rPr>
          <w:rFonts w:eastAsia="Calibri"/>
        </w:rPr>
      </w:pPr>
      <w:r w:rsidRPr="00FD0DEA">
        <w:rPr>
          <w:rFonts w:eastAsia="Calibri"/>
        </w:rPr>
        <w:t xml:space="preserve">В дългосрочен план създадената база по </w:t>
      </w:r>
      <w:proofErr w:type="gramStart"/>
      <w:r w:rsidRPr="00FD0DEA">
        <w:rPr>
          <w:rFonts w:eastAsia="Calibri"/>
        </w:rPr>
        <w:t>проекта  ще</w:t>
      </w:r>
      <w:proofErr w:type="gramEnd"/>
      <w:r w:rsidRPr="00FD0DEA">
        <w:rPr>
          <w:rFonts w:eastAsia="Calibri"/>
        </w:rPr>
        <w:t xml:space="preserve"> бъде полезна за изграждане на </w:t>
      </w:r>
      <w:r w:rsidRPr="00FD0DEA">
        <w:rPr>
          <w:rFonts w:eastAsia="Calibri"/>
          <w:lang w:val="bg-BG"/>
        </w:rPr>
        <w:t xml:space="preserve">спортни навици и </w:t>
      </w:r>
      <w:r w:rsidRPr="00FD0DEA">
        <w:rPr>
          <w:rFonts w:eastAsia="Calibri"/>
        </w:rPr>
        <w:t xml:space="preserve">екологична отговорност у децата, което ще ги учи да се отнасят съзнателно към начина си на живот – здравословен и екологосъобразен. </w:t>
      </w:r>
    </w:p>
    <w:p w:rsidR="006A3421" w:rsidRPr="00FD0DEA" w:rsidRDefault="006A3421" w:rsidP="00FD0DEA">
      <w:pPr>
        <w:pStyle w:val="NormalWeb"/>
        <w:numPr>
          <w:ilvl w:val="0"/>
          <w:numId w:val="31"/>
        </w:numPr>
        <w:shd w:val="clear" w:color="auto" w:fill="FFFFFF"/>
        <w:spacing w:before="0" w:beforeAutospacing="0" w:after="0" w:afterAutospacing="0" w:line="360" w:lineRule="atLeast"/>
        <w:jc w:val="both"/>
        <w:textAlignment w:val="baseline"/>
        <w:rPr>
          <w:rFonts w:eastAsia="Calibri"/>
        </w:rPr>
      </w:pPr>
      <w:r w:rsidRPr="00FD0DEA">
        <w:rPr>
          <w:rFonts w:eastAsia="Calibri"/>
          <w:lang w:val="bg-BG"/>
        </w:rPr>
        <w:t>Училището ще стане пример за здравно и  екологично възпитание, чрез конкретни дейности и визия в интериора.</w:t>
      </w:r>
    </w:p>
    <w:p w:rsidR="006A3421" w:rsidRPr="00FD0DEA" w:rsidRDefault="006A3421" w:rsidP="00FD0DEA">
      <w:pPr>
        <w:pStyle w:val="NormalWeb"/>
        <w:numPr>
          <w:ilvl w:val="0"/>
          <w:numId w:val="31"/>
        </w:numPr>
        <w:shd w:val="clear" w:color="auto" w:fill="FFFFFF"/>
        <w:spacing w:before="0" w:beforeAutospacing="0" w:after="0" w:afterAutospacing="0" w:line="360" w:lineRule="atLeast"/>
        <w:jc w:val="both"/>
        <w:textAlignment w:val="baseline"/>
        <w:rPr>
          <w:rFonts w:eastAsia="Calibri"/>
        </w:rPr>
      </w:pPr>
      <w:r w:rsidRPr="00FD0DEA">
        <w:rPr>
          <w:rFonts w:eastAsia="Calibri"/>
          <w:lang w:val="bg-BG"/>
        </w:rPr>
        <w:t>Изградените спортни съоръжения ще възпитат отговорност към  собственото здраве.</w:t>
      </w:r>
    </w:p>
    <w:p w:rsidR="006A3421" w:rsidRPr="00FD0DEA" w:rsidRDefault="006A3421" w:rsidP="00FD0DEA">
      <w:pPr>
        <w:pStyle w:val="NormalWeb"/>
        <w:numPr>
          <w:ilvl w:val="0"/>
          <w:numId w:val="31"/>
        </w:numPr>
        <w:shd w:val="clear" w:color="auto" w:fill="FFFFFF"/>
        <w:spacing w:before="0" w:beforeAutospacing="0" w:after="0" w:afterAutospacing="0" w:line="360" w:lineRule="atLeast"/>
        <w:jc w:val="both"/>
        <w:textAlignment w:val="baseline"/>
        <w:rPr>
          <w:rFonts w:eastAsia="Calibri"/>
        </w:rPr>
      </w:pPr>
      <w:r w:rsidRPr="00FD0DEA">
        <w:rPr>
          <w:rFonts w:eastAsia="Calibri"/>
        </w:rPr>
        <w:t>Озеленяването на  околна среда</w:t>
      </w:r>
      <w:r w:rsidRPr="00FD0DEA">
        <w:rPr>
          <w:rFonts w:eastAsia="Calibri"/>
          <w:lang w:val="bg-BG"/>
        </w:rPr>
        <w:t xml:space="preserve">/ в училище/ </w:t>
      </w:r>
      <w:r w:rsidRPr="00FD0DEA">
        <w:rPr>
          <w:rFonts w:eastAsia="Calibri"/>
        </w:rPr>
        <w:t xml:space="preserve"> ще съдейства за изграждане на навици у децата да се грижат за растенията и да ги опазват, а също и отговорност, която те ще предадат на своите връстници, </w:t>
      </w:r>
      <w:r w:rsidRPr="00FD0DEA">
        <w:rPr>
          <w:rFonts w:eastAsia="Calibri"/>
          <w:lang w:val="bg-BG"/>
        </w:rPr>
        <w:t xml:space="preserve">а те </w:t>
      </w:r>
      <w:r w:rsidRPr="00FD0DEA">
        <w:rPr>
          <w:rFonts w:eastAsia="Calibri"/>
        </w:rPr>
        <w:t xml:space="preserve">ще продължат мисията им. С реализирането на проекта, децата ще се </w:t>
      </w:r>
      <w:proofErr w:type="gramStart"/>
      <w:r w:rsidRPr="00FD0DEA">
        <w:rPr>
          <w:rFonts w:eastAsia="Calibri"/>
        </w:rPr>
        <w:t>съсредоточават  около</w:t>
      </w:r>
      <w:proofErr w:type="gramEnd"/>
      <w:r w:rsidRPr="00FD0DEA">
        <w:rPr>
          <w:rFonts w:eastAsia="Calibri"/>
        </w:rPr>
        <w:t xml:space="preserve"> тези </w:t>
      </w:r>
      <w:r w:rsidR="005F4EFB">
        <w:rPr>
          <w:rFonts w:eastAsia="Calibri"/>
          <w:lang w:val="bg-BG"/>
        </w:rPr>
        <w:t xml:space="preserve">дейности </w:t>
      </w:r>
      <w:r w:rsidRPr="00FD0DEA">
        <w:rPr>
          <w:rFonts w:eastAsia="Calibri"/>
        </w:rPr>
        <w:t>и ще биват въодушевени сами да търсят творчески решения и да създават подобрения.</w:t>
      </w:r>
      <w:r w:rsidRPr="00FD0DEA">
        <w:rPr>
          <w:rFonts w:eastAsia="Calibri"/>
          <w:lang w:val="bg-BG"/>
        </w:rPr>
        <w:t xml:space="preserve"> </w:t>
      </w:r>
      <w:r w:rsidRPr="005F4EFB">
        <w:rPr>
          <w:rFonts w:eastAsia="Calibri"/>
          <w:i/>
          <w:lang w:val="bg-BG"/>
        </w:rPr>
        <w:t xml:space="preserve">Идеята за засаждане поне на едно дърво от всеки човек в живота му ще е мото на кампанията за озеленяване и чрез децата ще се предава в семействата и общността. </w:t>
      </w:r>
      <w:r w:rsidRPr="00FD0DEA">
        <w:rPr>
          <w:rFonts w:eastAsia="Calibri"/>
          <w:lang w:val="bg-BG"/>
        </w:rPr>
        <w:t>Надяваме се така да се промени и съзнанието на местната общност в опазване на парковото и околоблоковото пространство. Да се преустанови чупенето на дръвчета и стъпкването на цветята.</w:t>
      </w:r>
    </w:p>
    <w:p w:rsidR="00886ED1" w:rsidRPr="00FD0DEA" w:rsidRDefault="006A3421" w:rsidP="00FD0DEA">
      <w:pPr>
        <w:pStyle w:val="NormalWeb"/>
        <w:numPr>
          <w:ilvl w:val="0"/>
          <w:numId w:val="31"/>
        </w:numPr>
        <w:shd w:val="clear" w:color="auto" w:fill="FFFFFF"/>
        <w:spacing w:before="0" w:beforeAutospacing="0" w:after="0" w:afterAutospacing="0" w:line="360" w:lineRule="atLeast"/>
        <w:jc w:val="both"/>
        <w:textAlignment w:val="baseline"/>
        <w:rPr>
          <w:lang w:val="bg-BG"/>
        </w:rPr>
      </w:pPr>
      <w:r w:rsidRPr="00FD0DEA">
        <w:rPr>
          <w:rFonts w:eastAsia="Calibri"/>
          <w:lang w:val="bg-BG"/>
        </w:rPr>
        <w:t xml:space="preserve">Ще направим и медийна разгласа за проекта, за изпълнението на задачите и за ефекта към околната среда от нашето променено мислене.  Така се надяваме да стимулираме екологично мислене за опазване на зеленото богатство на града. </w:t>
      </w:r>
    </w:p>
    <w:p w:rsidR="00225C15" w:rsidRPr="00FD0DEA" w:rsidRDefault="00225C15" w:rsidP="00FD0DEA">
      <w:pPr>
        <w:pStyle w:val="NormalWeb"/>
        <w:shd w:val="clear" w:color="auto" w:fill="FFFFFF"/>
        <w:spacing w:before="0" w:beforeAutospacing="0" w:after="0" w:afterAutospacing="0" w:line="360" w:lineRule="atLeast"/>
        <w:ind w:left="720"/>
        <w:jc w:val="both"/>
        <w:textAlignment w:val="baseline"/>
        <w:rPr>
          <w:lang w:val="bg-BG"/>
        </w:rPr>
      </w:pPr>
    </w:p>
    <w:p w:rsidR="00A835A6" w:rsidRPr="00FD0DEA" w:rsidRDefault="003E3D11" w:rsidP="00FD0DEA">
      <w:pPr>
        <w:spacing w:after="0"/>
        <w:jc w:val="both"/>
        <w:rPr>
          <w:rFonts w:ascii="Times New Roman" w:hAnsi="Times New Roman"/>
          <w:b/>
          <w:sz w:val="24"/>
          <w:szCs w:val="24"/>
          <w:u w:val="single"/>
          <w:lang w:val="bg-BG"/>
        </w:rPr>
      </w:pPr>
      <w:r w:rsidRPr="00FD0DEA">
        <w:rPr>
          <w:rFonts w:ascii="Times New Roman" w:hAnsi="Times New Roman"/>
          <w:b/>
          <w:sz w:val="24"/>
          <w:szCs w:val="24"/>
          <w:u w:val="single"/>
        </w:rPr>
        <w:t xml:space="preserve"> </w:t>
      </w:r>
      <w:r w:rsidR="00A835A6" w:rsidRPr="00FD0DEA">
        <w:rPr>
          <w:rFonts w:ascii="Times New Roman" w:hAnsi="Times New Roman"/>
          <w:b/>
          <w:sz w:val="24"/>
          <w:szCs w:val="24"/>
          <w:u w:val="single"/>
          <w:lang w:val="bg-BG"/>
        </w:rPr>
        <w:t>Рефлексия:</w:t>
      </w:r>
    </w:p>
    <w:p w:rsidR="00825755" w:rsidRPr="00FD0DEA" w:rsidRDefault="00454989" w:rsidP="00FD0DEA">
      <w:pPr>
        <w:spacing w:after="0" w:line="240" w:lineRule="auto"/>
        <w:jc w:val="both"/>
        <w:rPr>
          <w:rFonts w:ascii="Times New Roman" w:hAnsi="Times New Roman"/>
          <w:sz w:val="24"/>
          <w:szCs w:val="24"/>
          <w:lang w:val="bg-BG"/>
        </w:rPr>
      </w:pPr>
      <w:r w:rsidRPr="00FD0DEA">
        <w:rPr>
          <w:rFonts w:ascii="Times New Roman" w:eastAsia="Times New Roman" w:hAnsi="Times New Roman"/>
          <w:sz w:val="24"/>
          <w:szCs w:val="24"/>
        </w:rPr>
        <w:t> </w:t>
      </w:r>
      <w:r w:rsidR="00485CBD" w:rsidRPr="00FD0DEA">
        <w:rPr>
          <w:rFonts w:ascii="Times New Roman" w:hAnsi="Times New Roman"/>
          <w:b/>
          <w:sz w:val="24"/>
          <w:szCs w:val="24"/>
          <w:lang w:val="bg-BG"/>
        </w:rPr>
        <w:t>Н</w:t>
      </w:r>
      <w:r w:rsidR="00A835A6" w:rsidRPr="00FD0DEA">
        <w:rPr>
          <w:rFonts w:ascii="Times New Roman" w:hAnsi="Times New Roman"/>
          <w:b/>
          <w:sz w:val="24"/>
          <w:szCs w:val="24"/>
          <w:lang w:val="bg-BG"/>
        </w:rPr>
        <w:t xml:space="preserve">аправих вид </w:t>
      </w:r>
      <w:r w:rsidR="00825755" w:rsidRPr="00FD0DEA">
        <w:rPr>
          <w:rFonts w:ascii="Times New Roman" w:hAnsi="Times New Roman"/>
          <w:b/>
          <w:i/>
          <w:sz w:val="24"/>
          <w:szCs w:val="24"/>
          <w:lang w:val="bg-BG"/>
        </w:rPr>
        <w:t>нетрадиционно</w:t>
      </w:r>
      <w:r w:rsidR="00825755" w:rsidRPr="00FD0DEA">
        <w:rPr>
          <w:rFonts w:ascii="Times New Roman" w:hAnsi="Times New Roman"/>
          <w:b/>
          <w:sz w:val="24"/>
          <w:szCs w:val="24"/>
          <w:lang w:val="bg-BG"/>
        </w:rPr>
        <w:t xml:space="preserve"> </w:t>
      </w:r>
      <w:r w:rsidR="00A835A6" w:rsidRPr="00FD0DEA">
        <w:rPr>
          <w:rFonts w:ascii="Times New Roman" w:hAnsi="Times New Roman"/>
          <w:b/>
          <w:sz w:val="24"/>
          <w:szCs w:val="24"/>
          <w:lang w:val="bg-BG"/>
        </w:rPr>
        <w:t>измерване</w:t>
      </w:r>
      <w:r w:rsidR="00485CBD" w:rsidRPr="00FD0DEA">
        <w:rPr>
          <w:rFonts w:ascii="Times New Roman" w:hAnsi="Times New Roman"/>
          <w:sz w:val="24"/>
          <w:szCs w:val="24"/>
          <w:lang w:val="bg-BG"/>
        </w:rPr>
        <w:t>, което отчитам чрез:</w:t>
      </w:r>
    </w:p>
    <w:p w:rsidR="00054C54" w:rsidRPr="00FD0DEA" w:rsidRDefault="00054C54" w:rsidP="00FD0DEA">
      <w:pPr>
        <w:pStyle w:val="ListParagraph"/>
        <w:numPr>
          <w:ilvl w:val="0"/>
          <w:numId w:val="44"/>
        </w:numPr>
        <w:spacing w:after="0"/>
        <w:jc w:val="both"/>
        <w:rPr>
          <w:rFonts w:ascii="Times New Roman" w:hAnsi="Times New Roman"/>
          <w:sz w:val="24"/>
          <w:szCs w:val="24"/>
          <w:lang w:val="bg-BG"/>
        </w:rPr>
      </w:pPr>
      <w:r w:rsidRPr="00FD0DEA">
        <w:rPr>
          <w:rFonts w:ascii="Times New Roman" w:hAnsi="Times New Roman"/>
          <w:i/>
          <w:sz w:val="24"/>
          <w:szCs w:val="24"/>
          <w:lang w:val="bg-BG"/>
        </w:rPr>
        <w:t>Положителните</w:t>
      </w:r>
      <w:r w:rsidRPr="00FD0DEA">
        <w:rPr>
          <w:rFonts w:ascii="Times New Roman" w:hAnsi="Times New Roman"/>
          <w:sz w:val="24"/>
          <w:szCs w:val="24"/>
          <w:lang w:val="bg-BG"/>
        </w:rPr>
        <w:t xml:space="preserve"> резултати от анкетата, проведена от БМЧК за необходимостта от изграждане на спортен кът</w:t>
      </w:r>
      <w:r w:rsidR="00485CBD" w:rsidRPr="00FD0DEA">
        <w:rPr>
          <w:rFonts w:ascii="Times New Roman" w:hAnsi="Times New Roman"/>
          <w:sz w:val="24"/>
          <w:szCs w:val="24"/>
          <w:lang w:val="bg-BG"/>
        </w:rPr>
        <w:t xml:space="preserve"> с подходящи уред</w:t>
      </w:r>
      <w:r w:rsidRPr="00FD0DEA">
        <w:rPr>
          <w:rFonts w:ascii="Times New Roman" w:hAnsi="Times New Roman"/>
          <w:sz w:val="24"/>
          <w:szCs w:val="24"/>
          <w:lang w:val="bg-BG"/>
        </w:rPr>
        <w:t>и, обособен в двора на училището от кашпи със свежа растителност.</w:t>
      </w:r>
    </w:p>
    <w:p w:rsidR="00825755" w:rsidRPr="00FD0DEA" w:rsidRDefault="00485CBD" w:rsidP="00FD0DEA">
      <w:pPr>
        <w:pStyle w:val="ListParagraph"/>
        <w:numPr>
          <w:ilvl w:val="0"/>
          <w:numId w:val="44"/>
        </w:numPr>
        <w:spacing w:after="0" w:line="240" w:lineRule="auto"/>
        <w:jc w:val="both"/>
        <w:rPr>
          <w:rFonts w:ascii="Times New Roman" w:hAnsi="Times New Roman"/>
          <w:sz w:val="24"/>
          <w:szCs w:val="24"/>
          <w:lang w:val="bg-BG"/>
        </w:rPr>
      </w:pPr>
      <w:r w:rsidRPr="00FD0DEA">
        <w:rPr>
          <w:rFonts w:ascii="Times New Roman" w:hAnsi="Times New Roman"/>
          <w:i/>
          <w:sz w:val="24"/>
          <w:szCs w:val="24"/>
          <w:lang w:val="bg-BG"/>
        </w:rPr>
        <w:lastRenderedPageBreak/>
        <w:t>Масовото участие</w:t>
      </w:r>
      <w:r w:rsidRPr="00FD0DEA">
        <w:rPr>
          <w:rFonts w:ascii="Times New Roman" w:hAnsi="Times New Roman"/>
          <w:sz w:val="24"/>
          <w:szCs w:val="24"/>
          <w:lang w:val="bg-BG"/>
        </w:rPr>
        <w:t xml:space="preserve"> на ученици от VІІ до ХІ клас в разработването на проекта.</w:t>
      </w:r>
    </w:p>
    <w:p w:rsidR="00485CBD" w:rsidRPr="00FD0DEA" w:rsidRDefault="00485CBD" w:rsidP="00FD0DEA">
      <w:pPr>
        <w:pStyle w:val="ListParagraph"/>
        <w:numPr>
          <w:ilvl w:val="0"/>
          <w:numId w:val="44"/>
        </w:numPr>
        <w:spacing w:after="0" w:line="240" w:lineRule="auto"/>
        <w:jc w:val="both"/>
        <w:rPr>
          <w:rFonts w:ascii="Times New Roman" w:hAnsi="Times New Roman"/>
          <w:sz w:val="24"/>
          <w:szCs w:val="24"/>
          <w:lang w:val="bg-BG"/>
        </w:rPr>
      </w:pPr>
      <w:r w:rsidRPr="00FD0DEA">
        <w:rPr>
          <w:rFonts w:ascii="Times New Roman" w:hAnsi="Times New Roman"/>
          <w:i/>
          <w:sz w:val="24"/>
          <w:szCs w:val="24"/>
          <w:lang w:val="bg-BG"/>
        </w:rPr>
        <w:t>Подкрепата</w:t>
      </w:r>
      <w:r w:rsidRPr="00FD0DEA">
        <w:rPr>
          <w:rFonts w:ascii="Times New Roman" w:hAnsi="Times New Roman"/>
          <w:sz w:val="24"/>
          <w:szCs w:val="24"/>
          <w:lang w:val="bg-BG"/>
        </w:rPr>
        <w:t xml:space="preserve"> на учителите за добрата кауза.</w:t>
      </w:r>
    </w:p>
    <w:p w:rsidR="00485CBD" w:rsidRPr="00FD0DEA" w:rsidRDefault="00485CBD" w:rsidP="00FD0DEA">
      <w:pPr>
        <w:spacing w:after="0" w:line="240" w:lineRule="auto"/>
        <w:jc w:val="both"/>
        <w:rPr>
          <w:rFonts w:ascii="Times New Roman" w:hAnsi="Times New Roman"/>
          <w:sz w:val="24"/>
          <w:szCs w:val="24"/>
          <w:lang w:val="bg-BG"/>
        </w:rPr>
      </w:pPr>
    </w:p>
    <w:p w:rsidR="00EB527B" w:rsidRPr="00FD0DEA" w:rsidRDefault="00EB527B" w:rsidP="00FD0DEA">
      <w:pPr>
        <w:spacing w:after="0" w:line="240" w:lineRule="auto"/>
        <w:ind w:left="284"/>
        <w:jc w:val="both"/>
        <w:rPr>
          <w:rFonts w:ascii="Times New Roman" w:hAnsi="Times New Roman"/>
          <w:b/>
          <w:sz w:val="24"/>
          <w:szCs w:val="24"/>
          <w:lang w:val="bg-BG"/>
        </w:rPr>
      </w:pPr>
    </w:p>
    <w:p w:rsidR="00305142" w:rsidRPr="00FD0DEA" w:rsidRDefault="00305142" w:rsidP="00FD0DEA">
      <w:pPr>
        <w:spacing w:after="0" w:line="240" w:lineRule="auto"/>
        <w:ind w:left="284"/>
        <w:jc w:val="both"/>
        <w:rPr>
          <w:rFonts w:ascii="Times New Roman" w:hAnsi="Times New Roman"/>
          <w:b/>
          <w:smallCaps/>
          <w:sz w:val="24"/>
          <w:szCs w:val="24"/>
        </w:rPr>
      </w:pPr>
      <w:r w:rsidRPr="00FD0DEA">
        <w:rPr>
          <w:rFonts w:ascii="Times New Roman" w:hAnsi="Times New Roman"/>
          <w:i/>
          <w:noProof/>
          <w:sz w:val="24"/>
          <w:szCs w:val="24"/>
        </w:rPr>
        <mc:AlternateContent>
          <mc:Choice Requires="wpg">
            <w:drawing>
              <wp:anchor distT="0" distB="0" distL="114300" distR="114300" simplePos="0" relativeHeight="251672576" behindDoc="1" locked="0" layoutInCell="1" allowOverlap="1" wp14:anchorId="0EBFDBB0" wp14:editId="715BB61E">
                <wp:simplePos x="0" y="0"/>
                <wp:positionH relativeFrom="margin">
                  <wp:posOffset>-266700</wp:posOffset>
                </wp:positionH>
                <wp:positionV relativeFrom="paragraph">
                  <wp:posOffset>50800</wp:posOffset>
                </wp:positionV>
                <wp:extent cx="2619807"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19807" cy="361950"/>
                          <a:chOff x="0" y="0"/>
                          <a:chExt cx="2619807" cy="361950"/>
                        </a:xfrm>
                      </wpg:grpSpPr>
                      <pic:pic xmlns:pic="http://schemas.openxmlformats.org/drawingml/2006/picture">
                        <pic:nvPicPr>
                          <pic:cNvPr id="19" name="Picture 19"/>
                          <pic:cNvPicPr>
                            <a:picLocks noChangeAspect="1"/>
                          </pic:cNvPicPr>
                        </pic:nvPicPr>
                        <pic:blipFill rotWithShape="1">
                          <a:blip r:embed="rId11"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123" y="38018"/>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коментарите </w:t>
                              </w:r>
                            </w:p>
                          </w:txbxContent>
                        </wps:txbx>
                        <wps:bodyPr rot="0" vert="horz" wrap="square" lIns="91440" tIns="45720" rIns="91440" bIns="45720" anchor="t" anchorCtr="0">
                          <a:spAutoFit/>
                        </wps:bodyPr>
                      </wps:wsp>
                    </wpg:wgp>
                  </a:graphicData>
                </a:graphic>
              </wp:anchor>
            </w:drawing>
          </mc:Choice>
          <mc:Fallback>
            <w:pict>
              <v:group id="Group 18" o:spid="_x0000_s1026" style="position:absolute;left:0;text-align:left;margin-left:-21pt;margin-top:4pt;width:206.3pt;height:28.5pt;z-index:-251643904;mso-position-horizontal-relative:margin" coordsize="26198,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PtCbwAwAAQwkAAA4AAABkcnMvZTJvRG9jLnhtbKRWbW/bNhD+PmD/&#10;gdB3Ry+WXyTEKRzbCQp0a9B22GeKoi2iEsmRdOR02H/vHSk7iZNtWWfA0h1fjnfPPXfU5btD15J7&#10;bqxQchGlF0lEuGSqFnK3iH77cjOaR8Q6KmvaKskX0QO30burn3+67HXJM9WotuaGgBFpy14vosY5&#10;XcaxZQ3vqL1QmkuY3CrTUQeq2cW1oT1Y79o4S5Jp3CtTa6MYtxZG12EyuvL2t1vO3Mft1nJH2kUE&#10;vjn/NP5Z4TO+uqTlzlDdCDa4QX/Ai44KCYeeTK2po2RvxAtTnWBGWbV1F0x1sdpuBeM+BogmTc6i&#10;uTVqr30su7Lf6RNMAO0ZTj9slv16f2eIqCF3kClJO8iRP5aADuD0elfCmlujP+s7MwzsgobxHram&#10;wzdEQg4e1ocTrPzgCIPBbJoW82QWEQZzY1AmA+6sgeS82MaazT9vjI/HxujdyRktWAn/ASWQXqD0&#10;72yCXW5veDQY6d5ko6Pm616PIKGaOlGJVrgHT05IHTol7+8EuzNBeQJ4cQQcpvFUkhYIOW7BVWEP&#10;xZg+KPbVEqlWDZU7vrQaeA0Zw9Xx8+VefXZg1Qp9I9qWGOV+F6753FANSU49XXFyiBWK4oxUr8AV&#10;CLtWbN9x6UIFGt5C2EraRmgbEVPyruJAKPO+TiHnUP0OztNGSOfPBFp8sA5JgwTxRfJnNl8mSZFd&#10;j1aTZDXKk9lmtCzy2WiWbGZ5ks/TVbr6C3enebm3HPCg7VqLwXUYfeH8qxUx9I5Qa75myT31nQGR&#10;9A4d395FGEKE0Fdr2CdAnQBMsyIpfHHAqDPcseaYhyPWIYkWKoZU/S+qhvjp3ikf/lsqZpyN51Ak&#10;ZwVz4j1wwlh3y1VHUACowTNvnN6D3yGW4xJ0vpX4lAp5EGbDyGupmIynOaRiOlou17NRnq/no+tr&#10;kFarTZGP02k+2ZxSYRtaq/5jZRnQt/7/2fibLCDFEcyB7aBiY4ILwx7JC9rbGIDXxWut1lcFQIhm&#10;H0s0gxyEnvgFuXqtDiQLXdGvwpZI3AGGj/Vk9VmpGqP6htMa3AvlOhyAW8Npb2LJOM3TbBwRbKDz&#10;JLTmUD++wY6TyXSeB75ks2mW5b41HPvkf+aLVa2okSyB+btq1ZpQKTf+N1h/tqyVpF9ExSSbeCae&#10;yEbLTji441vRLaJ5gj/cTkuEZSNrLzsq2iADyZGb0NrtkHOU3KE6wEIUK1U/AOzQzfx1A98eIDTK&#10;fItID/f4IrJ/7Cm28Pa9BNSLNM/x4vdKPplhSs3TmerpDJUMTC0iF5EgrhxoiY/I6iXU8I3w9fXo&#10;yeArcNFL/qYG6dmnwFPdr3r89rn6D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M&#10;n6fgAAAACAEAAA8AAABkcnMvZG93bnJldi54bWxMj0FrwkAQhe+F/odlCr3pbrSmEjMRkbYnKVQL&#10;xduajEkwuxuyaxL/faenenoMb3jve+l6NI3oqfO1swjRVIEgm7uitiXC9+F9sgThg7aFbpwlhBt5&#10;WGePD6lOCjfYL+r3oRQcYn2iEaoQ2kRKn1dktJ+6lix7Z9cZHfjsSll0euBw08iZUrE0urbcUOmW&#10;thXll/3VIHwMetjMo7d+dzlvb8fD4vNnFxHi89O4WYEINIb/Z/jDZ3TImOnkrrbwokGYvMx4S0BY&#10;srA/f1UxiBNCvFAgs1TeD8h+AQ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4T7Qm8AMAAEMJAAAOAAAAAAAAAAAAAAAAADwCAABkcnMvZTJvRG9jLnhtbFBLAQItABQA&#10;BgAIAAAAIQBYYLMbugAAACIBAAAZAAAAAAAAAAAAAAAAAFgGAABkcnMvX3JlbHMvZTJvRG9jLnht&#10;bC5yZWxzUEsBAi0AFAAGAAgAAAAhAN+Mn6fgAAAACAEAAA8AAAAAAAAAAAAAAAAASQcAAGRycy9k&#10;b3ducmV2LnhtbFBLAQItAAoAAAAAAAAAIQAilw+cuzMAALszAAAVAAAAAAAAAAAAAAAAAFYIAABk&#10;cnMvbWVkaWEvaW1hZ2UxLmpwZWdQSwUGAAAAAAYABgB9AQAARDwAAAAA&#10;">
                <v:shape id="Picture 19"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2"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1;top:380;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коментарите </w:t>
                        </w:r>
                      </w:p>
                    </w:txbxContent>
                  </v:textbox>
                </v:shape>
                <w10:wrap type="square" anchorx="margin"/>
              </v:group>
            </w:pict>
          </mc:Fallback>
        </mc:AlternateContent>
      </w:r>
    </w:p>
    <w:p w:rsidR="00305142" w:rsidRPr="00FD0DEA" w:rsidRDefault="00305142" w:rsidP="00FD0DEA">
      <w:pPr>
        <w:spacing w:after="0" w:line="240" w:lineRule="auto"/>
        <w:ind w:left="284"/>
        <w:jc w:val="both"/>
        <w:rPr>
          <w:rFonts w:ascii="Times New Roman" w:hAnsi="Times New Roman"/>
          <w:sz w:val="24"/>
          <w:szCs w:val="24"/>
          <w:lang w:val="bg-BG"/>
        </w:rPr>
      </w:pPr>
    </w:p>
    <w:p w:rsidR="008873A6" w:rsidRPr="00FD0DEA" w:rsidRDefault="008873A6" w:rsidP="00FD0DEA">
      <w:pPr>
        <w:spacing w:after="0" w:line="240" w:lineRule="auto"/>
        <w:ind w:left="284"/>
        <w:jc w:val="both"/>
        <w:rPr>
          <w:rFonts w:ascii="Times New Roman" w:hAnsi="Times New Roman"/>
          <w:sz w:val="24"/>
          <w:szCs w:val="24"/>
          <w:lang w:val="bg-BG"/>
        </w:rPr>
      </w:pPr>
    </w:p>
    <w:p w:rsidR="00012D8E" w:rsidRPr="00FD0DEA" w:rsidRDefault="00012D8E" w:rsidP="00FD0DEA">
      <w:pPr>
        <w:spacing w:after="0" w:line="240" w:lineRule="auto"/>
        <w:jc w:val="both"/>
        <w:rPr>
          <w:rFonts w:ascii="Times New Roman" w:hAnsi="Times New Roman"/>
          <w:b/>
          <w:sz w:val="24"/>
          <w:szCs w:val="24"/>
          <w:lang w:val="bg-BG"/>
        </w:rPr>
      </w:pPr>
      <w:r w:rsidRPr="00FD0DEA">
        <w:rPr>
          <w:rFonts w:ascii="Times New Roman" w:hAnsi="Times New Roman"/>
          <w:b/>
          <w:sz w:val="24"/>
          <w:szCs w:val="24"/>
          <w:lang w:val="bg-BG"/>
        </w:rPr>
        <w:t>Ивелин Атанасов</w:t>
      </w:r>
    </w:p>
    <w:p w:rsidR="00012D8E" w:rsidRPr="00FD0DEA" w:rsidRDefault="001F6B3E" w:rsidP="00FD0DEA">
      <w:pPr>
        <w:spacing w:after="0" w:line="240" w:lineRule="auto"/>
        <w:jc w:val="both"/>
        <w:rPr>
          <w:rFonts w:ascii="Times New Roman" w:hAnsi="Times New Roman"/>
          <w:b/>
          <w:sz w:val="24"/>
          <w:szCs w:val="24"/>
          <w:lang w:val="bg-BG"/>
        </w:rPr>
      </w:pPr>
      <w:r w:rsidRPr="00FD0DEA">
        <w:rPr>
          <w:rFonts w:ascii="Times New Roman" w:hAnsi="Times New Roman"/>
          <w:sz w:val="24"/>
          <w:szCs w:val="24"/>
          <w:lang w:val="bg-BG"/>
        </w:rPr>
        <w:t>Учениците ще осмислят свободното си време.</w:t>
      </w:r>
    </w:p>
    <w:p w:rsidR="00012D8E" w:rsidRPr="00FD0DEA" w:rsidRDefault="00012D8E" w:rsidP="00FD0DEA">
      <w:pPr>
        <w:spacing w:after="0"/>
        <w:jc w:val="both"/>
        <w:rPr>
          <w:rFonts w:ascii="Times New Roman" w:hAnsi="Times New Roman"/>
          <w:b/>
          <w:sz w:val="24"/>
          <w:szCs w:val="24"/>
          <w:lang w:val="bg-BG"/>
        </w:rPr>
      </w:pPr>
      <w:r w:rsidRPr="00FD0DEA">
        <w:rPr>
          <w:rFonts w:ascii="Times New Roman" w:hAnsi="Times New Roman"/>
          <w:b/>
          <w:sz w:val="24"/>
          <w:szCs w:val="24"/>
          <w:lang w:val="bg-BG"/>
        </w:rPr>
        <w:t>Мартина Йорданова</w:t>
      </w:r>
    </w:p>
    <w:p w:rsidR="00EB527B" w:rsidRPr="00FD0DEA" w:rsidRDefault="001F6B3E" w:rsidP="00FD0DEA">
      <w:pPr>
        <w:spacing w:after="0"/>
        <w:jc w:val="both"/>
        <w:rPr>
          <w:rFonts w:ascii="Times New Roman" w:hAnsi="Times New Roman"/>
          <w:b/>
          <w:sz w:val="24"/>
          <w:szCs w:val="24"/>
          <w:lang w:val="bg-BG"/>
        </w:rPr>
      </w:pPr>
      <w:r w:rsidRPr="00FD0DEA">
        <w:rPr>
          <w:rFonts w:ascii="Times New Roman" w:hAnsi="Times New Roman"/>
          <w:sz w:val="24"/>
          <w:szCs w:val="24"/>
          <w:lang w:val="bg-BG"/>
        </w:rPr>
        <w:t>Спортният кът ще се превърне в желано място за учениците.</w:t>
      </w:r>
    </w:p>
    <w:p w:rsidR="00054C54" w:rsidRPr="00FD0DEA" w:rsidRDefault="00825755" w:rsidP="00FD0DEA">
      <w:pPr>
        <w:spacing w:after="0" w:line="240" w:lineRule="auto"/>
        <w:jc w:val="both"/>
        <w:rPr>
          <w:rFonts w:ascii="Times New Roman" w:hAnsi="Times New Roman"/>
          <w:b/>
          <w:sz w:val="24"/>
          <w:szCs w:val="24"/>
          <w:lang w:val="bg-BG"/>
        </w:rPr>
      </w:pPr>
      <w:r w:rsidRPr="00FD0DEA">
        <w:rPr>
          <w:rFonts w:ascii="Times New Roman" w:hAnsi="Times New Roman"/>
          <w:b/>
          <w:sz w:val="24"/>
          <w:szCs w:val="24"/>
          <w:lang w:val="bg-BG"/>
        </w:rPr>
        <w:t>Християн Хинков</w:t>
      </w:r>
      <w:r w:rsidR="00054C54" w:rsidRPr="00FD0DEA">
        <w:rPr>
          <w:rFonts w:ascii="Times New Roman" w:hAnsi="Times New Roman"/>
          <w:b/>
          <w:sz w:val="24"/>
          <w:szCs w:val="24"/>
          <w:lang w:val="bg-BG"/>
        </w:rPr>
        <w:t xml:space="preserve"> </w:t>
      </w:r>
    </w:p>
    <w:p w:rsidR="001F6B3E" w:rsidRPr="00FD0DEA" w:rsidRDefault="001F6B3E" w:rsidP="00FD0DEA">
      <w:pPr>
        <w:spacing w:after="0" w:line="240" w:lineRule="auto"/>
        <w:jc w:val="both"/>
        <w:rPr>
          <w:rFonts w:ascii="Times New Roman" w:hAnsi="Times New Roman"/>
          <w:sz w:val="24"/>
          <w:szCs w:val="24"/>
          <w:lang w:val="bg-BG"/>
        </w:rPr>
      </w:pPr>
      <w:r w:rsidRPr="00FD0DEA">
        <w:rPr>
          <w:rFonts w:ascii="Times New Roman" w:hAnsi="Times New Roman"/>
          <w:sz w:val="24"/>
          <w:szCs w:val="24"/>
          <w:lang w:val="bg-BG"/>
        </w:rPr>
        <w:t xml:space="preserve">Изпълнението на конкретни практически задачи отчасти ще елиминира бездействието и апатията към учебната работа. </w:t>
      </w:r>
    </w:p>
    <w:p w:rsidR="00054C54" w:rsidRPr="00FD0DEA" w:rsidRDefault="00054C54" w:rsidP="005F4EFB">
      <w:pPr>
        <w:spacing w:after="0" w:line="240" w:lineRule="auto"/>
        <w:jc w:val="both"/>
        <w:rPr>
          <w:rFonts w:ascii="Times New Roman" w:hAnsi="Times New Roman"/>
          <w:b/>
          <w:sz w:val="24"/>
          <w:szCs w:val="24"/>
          <w:lang w:val="bg-BG"/>
        </w:rPr>
      </w:pPr>
      <w:r w:rsidRPr="00FD0DEA">
        <w:rPr>
          <w:rFonts w:ascii="Times New Roman" w:hAnsi="Times New Roman"/>
          <w:b/>
          <w:sz w:val="24"/>
          <w:szCs w:val="24"/>
          <w:lang w:val="bg-BG"/>
        </w:rPr>
        <w:t>Данислава Йорданова</w:t>
      </w:r>
    </w:p>
    <w:p w:rsidR="00054C54" w:rsidRPr="00FD0DEA" w:rsidRDefault="00054C54" w:rsidP="005F4EFB">
      <w:pPr>
        <w:spacing w:after="0" w:line="240" w:lineRule="auto"/>
        <w:jc w:val="both"/>
        <w:rPr>
          <w:rFonts w:ascii="Times New Roman" w:hAnsi="Times New Roman"/>
          <w:sz w:val="24"/>
          <w:szCs w:val="24"/>
        </w:rPr>
      </w:pPr>
      <w:r w:rsidRPr="00FD0DEA">
        <w:rPr>
          <w:rFonts w:ascii="Times New Roman" w:hAnsi="Times New Roman"/>
          <w:sz w:val="24"/>
          <w:szCs w:val="24"/>
        </w:rPr>
        <w:t xml:space="preserve">Ще сме участници в обазователния </w:t>
      </w:r>
      <w:proofErr w:type="gramStart"/>
      <w:r w:rsidRPr="00FD0DEA">
        <w:rPr>
          <w:rFonts w:ascii="Times New Roman" w:hAnsi="Times New Roman"/>
          <w:sz w:val="24"/>
          <w:szCs w:val="24"/>
        </w:rPr>
        <w:t>процес ,</w:t>
      </w:r>
      <w:proofErr w:type="gramEnd"/>
      <w:r w:rsidRPr="00FD0DEA">
        <w:rPr>
          <w:rFonts w:ascii="Times New Roman" w:hAnsi="Times New Roman"/>
          <w:sz w:val="24"/>
          <w:szCs w:val="24"/>
        </w:rPr>
        <w:t xml:space="preserve"> в екологичното възпитание и чрез дейността си ще показваме обичта си към природата, а няма просто да стоим като наблюдатели и да чакаме някой  да направи нещо вместо нас.</w:t>
      </w:r>
    </w:p>
    <w:p w:rsidR="00EB527B" w:rsidRPr="00FD0DEA" w:rsidRDefault="00EB527B" w:rsidP="005F4EFB">
      <w:pPr>
        <w:spacing w:after="0" w:line="240" w:lineRule="auto"/>
        <w:jc w:val="both"/>
        <w:rPr>
          <w:rFonts w:ascii="Times New Roman" w:hAnsi="Times New Roman"/>
          <w:b/>
          <w:sz w:val="24"/>
          <w:szCs w:val="24"/>
          <w:lang w:val="bg-BG"/>
        </w:rPr>
      </w:pPr>
      <w:r w:rsidRPr="00FD0DEA">
        <w:rPr>
          <w:rFonts w:ascii="Times New Roman" w:hAnsi="Times New Roman"/>
          <w:b/>
          <w:sz w:val="24"/>
          <w:szCs w:val="24"/>
          <w:lang w:val="bg-BG"/>
        </w:rPr>
        <w:t>Карина Катрева</w:t>
      </w:r>
    </w:p>
    <w:p w:rsidR="00054C54" w:rsidRPr="00FD0DEA" w:rsidRDefault="00054C54" w:rsidP="005F4EFB">
      <w:pPr>
        <w:spacing w:after="0" w:line="240" w:lineRule="auto"/>
        <w:jc w:val="both"/>
        <w:rPr>
          <w:rFonts w:ascii="Times New Roman" w:hAnsi="Times New Roman"/>
          <w:sz w:val="24"/>
          <w:szCs w:val="24"/>
          <w:lang w:val="bg-BG"/>
        </w:rPr>
      </w:pPr>
      <w:r w:rsidRPr="00FD0DEA">
        <w:rPr>
          <w:rFonts w:ascii="Times New Roman" w:hAnsi="Times New Roman"/>
          <w:sz w:val="24"/>
          <w:szCs w:val="24"/>
        </w:rPr>
        <w:t xml:space="preserve">С реализирането на проекта, децата ще се </w:t>
      </w:r>
      <w:proofErr w:type="gramStart"/>
      <w:r w:rsidRPr="00FD0DEA">
        <w:rPr>
          <w:rFonts w:ascii="Times New Roman" w:hAnsi="Times New Roman"/>
          <w:sz w:val="24"/>
          <w:szCs w:val="24"/>
        </w:rPr>
        <w:t>съсредоточават  около</w:t>
      </w:r>
      <w:proofErr w:type="gramEnd"/>
      <w:r w:rsidRPr="00FD0DEA">
        <w:rPr>
          <w:rFonts w:ascii="Times New Roman" w:hAnsi="Times New Roman"/>
          <w:sz w:val="24"/>
          <w:szCs w:val="24"/>
        </w:rPr>
        <w:t xml:space="preserve"> тези насоки и ще биват въодушевени сами да търсят творчески решения и да създават подобрения.</w:t>
      </w:r>
    </w:p>
    <w:p w:rsidR="00EB527B" w:rsidRPr="00FD0DEA" w:rsidRDefault="00EB527B" w:rsidP="00FD0DEA">
      <w:pPr>
        <w:spacing w:after="0" w:line="240" w:lineRule="auto"/>
        <w:jc w:val="both"/>
        <w:rPr>
          <w:rFonts w:ascii="Times New Roman" w:hAnsi="Times New Roman"/>
          <w:b/>
          <w:sz w:val="24"/>
          <w:szCs w:val="24"/>
          <w:lang w:val="bg-BG"/>
        </w:rPr>
      </w:pPr>
      <w:r w:rsidRPr="00FD0DEA">
        <w:rPr>
          <w:rFonts w:ascii="Times New Roman" w:hAnsi="Times New Roman"/>
          <w:b/>
          <w:sz w:val="24"/>
          <w:szCs w:val="24"/>
          <w:lang w:val="bg-BG"/>
        </w:rPr>
        <w:t>Цветелина Савова</w:t>
      </w:r>
    </w:p>
    <w:p w:rsidR="00054C54" w:rsidRPr="00FD0DEA" w:rsidRDefault="007C5DD1" w:rsidP="00FD0DEA">
      <w:pPr>
        <w:pStyle w:val="NormalWeb"/>
        <w:shd w:val="clear" w:color="auto" w:fill="FFFFFF"/>
        <w:spacing w:before="0" w:beforeAutospacing="0" w:after="0" w:afterAutospacing="0"/>
        <w:jc w:val="both"/>
        <w:textAlignment w:val="baseline"/>
        <w:rPr>
          <w:rFonts w:eastAsia="Calibri"/>
          <w:lang w:val="bg-BG"/>
        </w:rPr>
      </w:pPr>
      <w:r w:rsidRPr="00FD0DEA">
        <w:rPr>
          <w:lang w:val="bg-BG"/>
        </w:rPr>
        <w:t>Представител съм на</w:t>
      </w:r>
      <w:r w:rsidR="00054C54" w:rsidRPr="00FD0DEA">
        <w:rPr>
          <w:lang w:val="bg-BG"/>
        </w:rPr>
        <w:t xml:space="preserve"> Х „А“ клас</w:t>
      </w:r>
      <w:r w:rsidRPr="00FD0DEA">
        <w:rPr>
          <w:lang w:val="bg-BG"/>
        </w:rPr>
        <w:t>. За нас беше удоволствие да участваме</w:t>
      </w:r>
      <w:r w:rsidR="00054C54" w:rsidRPr="00FD0DEA">
        <w:rPr>
          <w:lang w:val="bg-BG"/>
        </w:rPr>
        <w:t xml:space="preserve"> в разработването на проекта</w:t>
      </w:r>
      <w:r w:rsidR="00A36054">
        <w:rPr>
          <w:lang w:val="bg-BG"/>
        </w:rPr>
        <w:t>.  За</w:t>
      </w:r>
      <w:r w:rsidRPr="00FD0DEA">
        <w:rPr>
          <w:lang w:val="bg-BG"/>
        </w:rPr>
        <w:t>щото</w:t>
      </w:r>
      <w:r w:rsidRPr="00FD0DEA">
        <w:rPr>
          <w:b/>
        </w:rPr>
        <w:t xml:space="preserve"> </w:t>
      </w:r>
      <w:r w:rsidR="00054C54" w:rsidRPr="00FD0DEA">
        <w:rPr>
          <w:rFonts w:eastAsia="Calibri"/>
          <w:lang w:val="bg-BG"/>
        </w:rPr>
        <w:t>идеята за засаждане поне на едно дърво от всеки човек в живота му ще се предава в семействата и общността. Надяваме се така да се промени и съзнанието на местната общност в опазване на парковото и околоблоковото пространство. Да се преустанови чупенето на дръвчета и стъпкването на цветята.</w:t>
      </w:r>
    </w:p>
    <w:p w:rsidR="00054C54" w:rsidRPr="00FD0DEA" w:rsidRDefault="00054C54" w:rsidP="005F4EFB">
      <w:pPr>
        <w:pStyle w:val="NormalWeb"/>
        <w:shd w:val="clear" w:color="auto" w:fill="FFFFFF"/>
        <w:spacing w:before="0" w:beforeAutospacing="0" w:after="0" w:afterAutospacing="0"/>
        <w:jc w:val="both"/>
        <w:textAlignment w:val="baseline"/>
        <w:rPr>
          <w:rFonts w:eastAsia="Calibri"/>
          <w:b/>
          <w:lang w:val="bg-BG"/>
        </w:rPr>
      </w:pPr>
      <w:r w:rsidRPr="00FD0DEA">
        <w:rPr>
          <w:rFonts w:eastAsia="Calibri"/>
          <w:b/>
          <w:lang w:val="bg-BG"/>
        </w:rPr>
        <w:t>Стефани Младенова</w:t>
      </w:r>
    </w:p>
    <w:p w:rsidR="00054C54" w:rsidRPr="00FD0DEA" w:rsidRDefault="00054C54" w:rsidP="005F4EFB">
      <w:pPr>
        <w:pStyle w:val="NormalWeb"/>
        <w:shd w:val="clear" w:color="auto" w:fill="FFFFFF"/>
        <w:spacing w:before="0" w:beforeAutospacing="0" w:after="0" w:afterAutospacing="0"/>
        <w:jc w:val="both"/>
        <w:textAlignment w:val="baseline"/>
        <w:rPr>
          <w:rFonts w:eastAsia="Calibri"/>
          <w:lang w:val="bg-BG"/>
        </w:rPr>
      </w:pPr>
      <w:r w:rsidRPr="00FD0DEA">
        <w:rPr>
          <w:rFonts w:eastAsia="Calibri"/>
          <w:lang w:val="bg-BG"/>
        </w:rPr>
        <w:t>Училището ще стане пример за здравно и  екологично възпитание.</w:t>
      </w:r>
    </w:p>
    <w:p w:rsidR="00054C54" w:rsidRPr="00FD0DEA" w:rsidRDefault="00054C54" w:rsidP="005F4EFB">
      <w:pPr>
        <w:spacing w:after="0" w:line="240" w:lineRule="auto"/>
        <w:jc w:val="both"/>
        <w:rPr>
          <w:rFonts w:ascii="Times New Roman" w:hAnsi="Times New Roman"/>
          <w:b/>
          <w:sz w:val="24"/>
          <w:szCs w:val="24"/>
          <w:lang w:val="bg-BG"/>
        </w:rPr>
      </w:pPr>
      <w:r w:rsidRPr="00FD0DEA">
        <w:rPr>
          <w:rFonts w:ascii="Times New Roman" w:hAnsi="Times New Roman"/>
          <w:b/>
          <w:sz w:val="24"/>
          <w:szCs w:val="24"/>
          <w:lang w:val="bg-BG"/>
        </w:rPr>
        <w:t>РалицаСавова</w:t>
      </w:r>
    </w:p>
    <w:p w:rsidR="00054C54" w:rsidRPr="00FD0DEA" w:rsidRDefault="00054C54" w:rsidP="005F4EFB">
      <w:pPr>
        <w:spacing w:after="0" w:line="240" w:lineRule="auto"/>
        <w:jc w:val="both"/>
        <w:rPr>
          <w:rFonts w:ascii="Times New Roman" w:hAnsi="Times New Roman"/>
          <w:sz w:val="24"/>
          <w:szCs w:val="24"/>
          <w:lang w:val="bg-BG"/>
        </w:rPr>
      </w:pPr>
      <w:r w:rsidRPr="00FD0DEA">
        <w:rPr>
          <w:rFonts w:ascii="Times New Roman" w:hAnsi="Times New Roman"/>
          <w:sz w:val="24"/>
          <w:szCs w:val="24"/>
          <w:lang w:val="bg-BG"/>
        </w:rPr>
        <w:t>Ще присъединим родителската общност за оказване на съдействие при залесяването.</w:t>
      </w:r>
    </w:p>
    <w:p w:rsidR="00054C54" w:rsidRPr="00FD0DEA" w:rsidRDefault="00054C54" w:rsidP="005F4EFB">
      <w:pPr>
        <w:pStyle w:val="NormalWeb"/>
        <w:shd w:val="clear" w:color="auto" w:fill="FFFFFF"/>
        <w:spacing w:before="0" w:beforeAutospacing="0" w:after="0" w:afterAutospacing="0"/>
        <w:jc w:val="both"/>
        <w:textAlignment w:val="baseline"/>
        <w:rPr>
          <w:rFonts w:eastAsia="Calibri"/>
          <w:b/>
          <w:lang w:val="bg-BG"/>
        </w:rPr>
      </w:pPr>
      <w:r w:rsidRPr="00FD0DEA">
        <w:rPr>
          <w:rFonts w:eastAsia="Calibri"/>
          <w:b/>
          <w:lang w:val="bg-BG"/>
        </w:rPr>
        <w:t>Слави Костов</w:t>
      </w:r>
    </w:p>
    <w:p w:rsidR="00054C54" w:rsidRPr="00FD0DEA" w:rsidRDefault="00054C54" w:rsidP="005F4EFB">
      <w:pPr>
        <w:spacing w:line="240" w:lineRule="auto"/>
        <w:jc w:val="both"/>
        <w:rPr>
          <w:rFonts w:ascii="Times New Roman" w:hAnsi="Times New Roman"/>
          <w:sz w:val="24"/>
          <w:szCs w:val="24"/>
          <w:lang w:val="bg-BG"/>
        </w:rPr>
      </w:pPr>
      <w:r w:rsidRPr="00FD0DEA">
        <w:rPr>
          <w:rFonts w:ascii="Times New Roman" w:hAnsi="Times New Roman"/>
          <w:sz w:val="24"/>
          <w:szCs w:val="24"/>
          <w:lang w:val="bg-BG"/>
        </w:rPr>
        <w:t>Ще изграждаме хармонично телосложение и ще  използваме на закаляващите фактори на околната среда /въздух и слънце/.</w:t>
      </w:r>
    </w:p>
    <w:p w:rsidR="007441B3" w:rsidRPr="00FD0DEA" w:rsidRDefault="007441B3" w:rsidP="00FD0DEA">
      <w:pPr>
        <w:spacing w:after="0" w:line="240" w:lineRule="auto"/>
        <w:ind w:left="284"/>
        <w:jc w:val="both"/>
        <w:rPr>
          <w:rFonts w:ascii="Times New Roman" w:hAnsi="Times New Roman"/>
          <w:i/>
          <w:sz w:val="24"/>
          <w:szCs w:val="24"/>
          <w:lang w:val="bg-BG"/>
        </w:rPr>
      </w:pPr>
      <w:r w:rsidRPr="00FD0DEA">
        <w:rPr>
          <w:rFonts w:ascii="Times New Roman" w:hAnsi="Times New Roman"/>
          <w:i/>
          <w:noProof/>
          <w:sz w:val="24"/>
          <w:szCs w:val="24"/>
        </w:rPr>
        <mc:AlternateContent>
          <mc:Choice Requires="wpg">
            <w:drawing>
              <wp:anchor distT="0" distB="0" distL="114300" distR="114300" simplePos="0" relativeHeight="251674624" behindDoc="1" locked="0" layoutInCell="1" allowOverlap="1" wp14:anchorId="6666A32B" wp14:editId="0A8E95A5">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1"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29" style="position:absolute;left:0;text-align:left;margin-left:-36pt;margin-top:9.75pt;width:206.3pt;height:28.5pt;z-index:-25164185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YHLzAwAASgkAAA4AAABkcnMvZTJvRG9jLnhtbKRW247bNhB9L9B/&#10;IPju1cXyTVht4LW9iwBps0hS9JmiaIuIRLIkbXlT9N8zJCXX9i7abWrAEq/DM2fODHX77tg26MC0&#10;4VIUOLmJMWKCyoqLXYF/+/IwmmNkLBEVaaRgBX5mBr+7+/mn207lLJW1bCqmERgRJu9UgWtrVR5F&#10;htasJeZGKiZgcit1Syx09S6qNOnAettEaRxPo07qSmlJmTEwug6T+M7b324ZtR+3W8MsagoM2Kx/&#10;av8s3TO6uyX5ThNVc9rDID+AoiVcwKEnU2tiCdpr/sJUy6mWRm7tDZVtJLdbTpn3AbxJ4itvHrXc&#10;K+/LLu926kQTUHvF0w+bpb8enjTiVYHTBCNBWoiRPxZBH8jp1C6HNY9afVZPuh/YhZ7z97jVrXuD&#10;J+joaX0+0cqOFlEYTKcQqXiBEYW58TRZTHreaQ3BebGN1pt/3hgNx0YO3QmM4jSHf88StF6w9O9q&#10;gl12rxnujbRvstES/XWvRhBQRSwvecPtsxcnhM6BEocnTp906JwRng6Ew7Q7FaWpo9xtcavCHuJ8&#10;+iDpV4OEXNVE7NjSKNA1ZJtbHV0u992LA8uGqwfeNEhL+zu39eeaKAhy4uXqJntfISmuRPUKXUGw&#10;a0n3LRM2ZKBmDbgtham5MhjpnLUlA0Hp9xVIikL2WzhPaS6sPxNk8cFYJxonEJ8kf6bzJSgkvR+t&#10;JvFqlMWzzWi5yGajWbyZZXE2T1bJ6i+3O8nyvWHAB2nWivfQYfQF+Fczoq8dIdd8zqID8ZXBMekB&#10;DW8PEYYcQw6r0fQTsI6AptkiXswd9zBqNbO0HuIwcB2CaCBjUNn9Iivwn+yt9O6/JWPG6XgOSXKV&#10;MCfdgya0sY9Mtsg1gGpA5o2TA+AOvgxLHMxGuKeQTgdhNoy8ForJeJpBKKaj5XI9G2XZej66v4fW&#10;arVZZONkmk02p1CYmlSy+1gaCvKt/n80AjZAdRkFJ3FHZq926LrCBBeGGcQLvbcpwF0Xr5VanxVA&#10;oTN7lqLjIUW/OK3eyyPyKdqvciUR2SMMD/lk1FWqai27mpEK4IV0PdsaTnuTSsZJNk4nGLkCOk/i&#10;vn46TL7AjuPJdJ4FvaSzaZpmvjQMdfI/68XIhldOLEH5u3LV6JApD/7XW79Y1gjUFXgxAZgXYiN5&#10;yy3c8Q1vCzyHi2BA72jZiApiTnJLeBPaIHKnTSjtpo+5a9ljefS3VH8pmbyU1TOwD0XN3zrwCQKN&#10;WupvGHVwnRfY/LEnrpI37wWQv0iyzN3/vpNNZil09PlMeT5DBAVTBbYYhebKQi/2jhm1hFR+4D7N&#10;HLaApIcMkvQtf2FD6+KL4LzvV/39CXT3H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2XnrTgAAAACQEAAA8AAABkcnMvZG93bnJldi54bWxMj0FLw0AUhO+C/2F5grd2k9akGrMppain&#10;ItgK4u01+5qEZndDdpuk/97nSY/DDDPf5OvJtGKg3jfOKojnEQiypdONrRR8Hl5njyB8QKuxdZYU&#10;XMnDuri9yTHTbrQfNOxDJbjE+gwV1CF0mZS+rMmgn7uOLHsn1xsMLPtK6h5HLjetXERRKg02lhdq&#10;7GhbU3neX4yCtxHHzTJ+GXbn0/b6fUjev3YxKXV/N22eQQSawl8YfvEZHQpmOrqL1V60CmarBX8J&#10;bDwlIDiwfIhSEEcFqzQBWeTy/4PiBwAA//8DAFBLAwQKAAAAAAAAACEAIpcPnLszAAC7MwAAFQAA&#10;AGRycy9tZWRpYS9pbWFnZTEuanBlZ//Y/+AAEEpGSUYAAQEBANwA3AAA/9sAQwACAQECAQECAgIC&#10;AgICAgMFAwMDAwMGBAQDBQcGBwcHBgcHCAkLCQgICggHBwoNCgoLDAwMDAcJDg8NDA4LDAwM/9sA&#10;QwECAgIDAwMGAwMGDAgHCAwMDAwMDAwMDAwMDAwMDAwMDAwMDAwMDAwMDAwMDAwMDAwMDAwMDAwM&#10;DAwMDAwMDAwM/8AAEQgAVwF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vzB/br/wCCg/ibWfj+ui6CbjR9G8A60GMRO2TULq3l&#10;5aX/AKZhlO1emDk5yMfp8elflT/wVz+Cv/Cuv2kF8RW8OzT/ABlbi53Y4+0R4SUfiNje+81Mr2Py&#10;HxoxGY0MiVbAzcYqcee29ntr25rXXW6vofpz4W8faf4j+Hmn+JFmjh02+sY78SyOFVI3QPlieBgH&#10;nPTFfIv7QH/BZDwz4M1i407wRo7+KJrdjG1/cSm3syR/cAG5xnv8oPYmvnb9oz9r68l/ZN+HPwx0&#10;a8kVV0SCbXZY3wzg58q2JHbbtZh3yo9a+X6l1LbH5/xr4yY2Kp4PJ2oy5Yuc7JvmaTcY3ula9m7N&#10;30Vra/Xl3/wWf+KF3eho9G8EwQbuEFncMwH1M/X3x+Ffp5pF6upaTa3C/duIkkH0IB/rX4V/B34d&#10;Xnxc+KWgeG7CN5LnWb2O3GFzsUn5nI9FXcx9ga/diytls7OGGNdscSBFA7ADAohd6n1Xgrn2b5rD&#10;F1syqyqRTgot9H7zlb5ct/kSUUUVofugUUUUAFFFFABRRRQAUUUUAFFFFABRRRQAUUUUAFFFFABR&#10;RRQAUUUUAFFFFABRRRQAUUUUAFFFFABRRRQAUUUUAFFFFABRRRQAUUUUAFFeS/tfftU6T+yx8LpN&#10;YvFF1qV2xg0yyzg3UuO/oijlj6cDkivyo+MP7T/jj46a9NfeIPEF/NHIxMdnDK0VrbqTwqRg4wPU&#10;5J7k185nXElDL5Km1zT7LS3q/wDgH6hwH4V5jxLTeKU1Sop25mm3JrdRjdXt1d0r6atO37Y18+/8&#10;FIv2dm+Pv7N2oLYw+drnh4nU9PAHzybFPmRj/eTOB/eC1+WvhX4w+K/A06yaN4k1zS3U5H2a+ljA&#10;/ANivYfAX/BUL4v+CDGtxrdn4ihTgxarZrJuHu8ZR/x3V5FDjrDT0rU5R9LP/I97ir6M+YY3AVcF&#10;SxEKkKkWmmnB69V8Sunqrtao+a2Zmxu3blGOevHH6Vc8OeHNQ8Xa7a6bpdncahqF44jgt7eMySSs&#10;egAFbnxV8UW3xG8f6hrlrpVtoa6pKbiWztnLQRSNy5jB5VS2Tgk4yRk8Y6H4a/tEeJPgzp8sPhKS&#10;x8P3Nwuya/t7VGvZV9PNk3Mo9k2iu3EcWZdTinGTlfol+d7H8X8LfQl8QczzSrhcyhDC0KcnF1Jy&#10;T50utOMeZtNa3dl01aaP0B/4Jz/8E+v+GdLVvFXioQzeML6Dy4oE+ePSom6qD0aQjAYjgDKgnJJ+&#10;tQMCvw18XfGnxh49maTWvFGvaozdftN9I4P4Zx+laXwn/aP8bfBPXodQ8PeIdStGicM1u0zPbTj+&#10;68ZO1gfz9MV50eO6PPyuk+XvdX+636n9qZH9Fd5LlccFl2KinFbOLtKXVud73ffl8rJWR+3FFeL/&#10;ALFX7Xmm/tXfDT7cscdjr+mlYdUsVbIic52umeSj4JHocg9K9or7jDYinXpKtSd4vY/Hc0yvFZdi&#10;54LGQcakHZp/1qnuns1qFFUPE/inTvBeh3Gp6te2un6farumuLiQRxxDpkseBWBpvx58Gax4SvNe&#10;tfE+hz6LprBLq9S8jMNuxxgM2cAnI69citjx6mLoU5ck5pO17NpOy3duy7nXUVg+B/if4f8AiZp0&#10;l54f1fT9ZtYX8p5bOdZURsZ2kqeDjB/GuX8UftcfDXwX4kbR9U8aeH7PUlbY8D3alo29GI4U+xxQ&#10;Y1cywdKmq1WrGMZbNyST9G3Zno1FYmr/ABH0LQPCh16+1bT7XRQiyfbpLhRb7WICnfnGCSMc85rM&#10;0/48+DdV8I3XiC28TaJNodi/lXF8l4hggfj5WbOAeRwfWg1ljMPGXJKcU7XtdXt39PPY66iuLj/a&#10;M8By+F21tfF3h86PHOLVrz7dH5IlIyE3Zxuxzjriprj49eDLTwbD4ik8T6Gug3EvkRX5vI/s8knP&#10;yh84LcHj2NBmsywj2qx2v8S2777eex11FcnJ8dvB0XgtPEbeJtFXQZJPJXUDeJ9nZ842h84zkHik&#10;b48eDU8Fr4kPibRBoLS+QL83ifZzJ/c35xu46UD/ALQwv/PyO3N8S2777eex1tFZPg/x3o/xB0aP&#10;UdD1Kz1awkYotxazLLGxHBGVJGR6VoXt/Dp0DzTyJDDGpd3dgqoB1JJ6AUHRTqwnBVINOL1utrep&#10;NRXm+j/te/DLX/E66NZ+N/Ds+pSP5aQreL87dNob7pOewNd5qWvWei6dJeXlxDZ2sKl5JppAkcaj&#10;qSx4AoMcPjsNiIudCpGSW7TTS9bbFyivPNI/ax+Guv69Bpdj428O3WoXUohhgivUZpXPAVcHkntj&#10;rXodA8NjMPiE5YecZpaPladvuCis3xN4v0vwZpUl9q1/Z6bZQ/fnuZlijT6sxAriLH9sL4XanexW&#10;0HjzwzJPM4jRBfJlmPAHWgjEZhhaElCvVjFvZOST/FnpNFU9W16z0HTpry+ureztLdS8s08gjjjU&#10;dSWJwB9a4fwj+1r8NfHfiNdI0jxp4fvtSdtiW8d0u6U+i5+9+GaCq+Ow1GcadapGMpbJtJv0T3+R&#10;6JRTUfeKHk2Cg6h1FcB4o/an+HPgrVpLDVPGnhyzvYTiSB76PfGfQjPB9jXR+BfiZoHxO0Q6l4e1&#10;ax1mxVzGZ7SZZEDDqpI6EZHB9axjiKUpckZJvtdXO2tluLpUlXq0pRg9pOLSfo2rG5RXA+Pv2pPh&#10;78LtbGm+IPF2iaXqHGbea5HmJnpuAyV/HFdZ4a8X6Z4y0WHUtJvrXUrC5G6K4tpVljkHswOKca9O&#10;UnCMk2t1dXJrZfiqVKNerTlGEtpOLSfo2rP5GlRXCfEP9pzwB8J9VWx8R+LNF0m9YA/Z57geYAeh&#10;KjJH44rpfCfjjSfHWhw6no+oWep6fcDMdxbTLLG/0KnFONanKThGSbXS+v3BVy/FUqMcRUpyjCW0&#10;nFqL9G1Z/I1qK898b/tXfDn4b+If7J1zxloOnagDtaCS6XfGfRgM7fxxXaaH4lsPE+kQ6hpt5b39&#10;lcrvhnt5BJHKvqGGQaUK9OcnGEk2t0nsFfL8VRpxrVqcoxls3FpP0bVn8i9RXn/jn9qf4d/DPX/7&#10;L17xfoel6jkA281yvmJn+8Bnb/wLFdloXiaw8UaTb6hpt3b39jdLviuIJFkjkHqGBwacK1OcnCMk&#10;2t1dXQVsBiqNKNarTlGEtm00n6Nqz+Reorz3xr+1f8OPh1r50vW/GWg6dqKna1vJdL5kZ/2gM7fx&#10;xXXWXjbSdR8N/wBs2+o2c2k+Sbj7bHMrQeWBkvvBxtAGc5qY4ilJuMZJtbq609R1suxdKEatWlKM&#10;ZfC3FpP0bVn8jUorj/DHx+8FeNbW/m0fxRoepQ6XCbi8e3vEkW1jGcu5B+VeDyfSjw7+0D4J8W6Z&#10;qF7pnijQ7600mPzr2aG9jdLVOfmcg/KODyfShYik7WktdtV03KlluMjdSpSXLZP3Xo3tfTS99L79&#10;DsKK4G0/an+G99Hvi8c+FXUHBP8AacPX/vqip+tUP5196LeT49OzoT/8Bl/kfmr/AMFO/jPN8Vv2&#10;pdVsEmZtM8JKNKtkDfLvXmZvqXJH0Ra+d61fHXiGTxd411jVpGZn1O9muiT33uW/rWVX4VjsU8Ri&#10;J15fabf+X4H+hvDuVU8syyhgKasqcIr521fzd2/MKKKK5D2gooooAKKKKAPcv+Cdvxpm+DX7Uegs&#10;0zR6b4glXSb4FsKVlYBGPb5ZAh+mfWv1+BzX4L6VqU2japbXluxS4tZUmjYdmVgwP5iv3c0K+XVN&#10;JtbpTlbqFJR9GGa/S+BcVKVGpQe0Wmvnf/I/lD6Q2U06WOwuYQWtSMovzcGmn90rfI8P/wCCmxx+&#10;xb4u+lv/AOlEdfDvwTOf+CbHxiz/ANBjTP8A0dFX3F/wU3/5Mt8XfS3/APSiOvy/8Lx+OG+CniJt&#10;L/tT/hB1uIBrIib/AEXzdy+V5g9d23Ffbz+I/wA5/FPGfVuIlLkcubDTjor25o1Y3fkr3fZJn0p+&#10;xd46v/hp/wAE+fjJrGlyNb6hBcrHDMpw0LSRRx7wf7wDZHuBXg3wv/Z0n+K3wP8AiD46/tXyG8FC&#10;3ka2eHzDe+ax3EvuG3ABPQ5Newfs2/8AKNH40f8AX/b/APtKvKvg7+0ha/C/9nv4jeCZtMuLq48c&#10;JAkN0soVLUxlj8y4yc57elT0Vz4bGVMLPD5dSzCX7pYao1v8bdXlenVyUfLRX0O6+F3xE1LxD/wT&#10;e+Knh+8uJriz0DUdKmsw7FvIWa6Xcg9FzHnHqx9asfBsf8ayvir6/wBv2Z/9E1a/Yh+EV98cf2V/&#10;jb4d0td+pXSaZPaxk486SF5pVTPq2zA7ZNeN6f8AGDxJ8LvhV4s+Gt1p8dvZ65dxTXsV3CyXNpNE&#10;wPy8jGdqghgenGKOzY5YueHw2Ex2Ku4Tw1WkpWuubmrRUfknH0VjasVH/DDN/wD9jpD/AOkT123i&#10;z/lFl4W/7HefH/fiWqvwm+Emp/FX9gLxpJpNtJeXfh3xLb6i0ESlpHiFuUcgd9qvu47A/SvONQ+P&#10;d5qH7Nln8N5NPh+x6drbazFeCQiTLRuhjK4wRls5zkdMd6k4vbRweHU8QmlWwrjB2dm+fb8H+p63&#10;rQ/41RaP/wBjpL+P7tqbrKD/AIdOaT/2Pjf+k81O1r/lFDo3/Y6Sf+gNRrP/ACib0n/sfG/9J5qr&#10;/I9iW8v+wGP/ALafV3/BIZQf2TFPf+2Lr/2Ss/8A4LC/EPUfB/7PWl6ZYTSW8fiLUhbXbRttMkKx&#10;s5Q/7JIXI7gYrR/4JC/8mlL/ANhi6/8AZK5H/gtZ/wAkf8G/9hmT/wBEPWn2D9axVadLw5U6bs/Y&#10;xWnZtJ/enY+QrL9jfxR4i/Z78O+PfDVnq3iRtavri0m0/TdOknlshGxVZCUySGKt/CAOBnmvSP21&#10;Pi944f8AZq+E/hXxRDq+l3kthNcanDeK0VxdmKXyoTKrYbhF3YbqWz6V9c/8Eqk3/sY+H8/8/V5/&#10;6UPXzp/wWtG34qeCx/1Cpv8A0bUyilG6Pgsx4VpZXwjLN8HUlH29Kipw+y23Bt99XfTbVrY1P2Rf&#10;+CXranp/gf4iXfjJYSzW2tDTItL3cBhIqecZRzwMnZxk/Wv0Gr89f2A9I+PUfxD8Ezam/iEfDVrc&#10;nE1xE1p9m8hvK2rkt97ZjAzxX6FVpC1tD9X8McPgaeVueCws6F2lLnvebUV7yu37rvpay8j80f8A&#10;gsX8TdU1b48af4VNxMuj6Tp8V0LcORHJNKWy5HQkKAAT0yfU58I/aJ/Z9l/Zq+Kmn+H5tUXVpprK&#10;1v3mS38lUaTnYBubO3H3sjPoK9S/4K4ybv2wbrbgldJtAfY4b/Gmf8FQUaL9q6wVl2sui6eCPQ4N&#10;Yy3Z+D8YUYYnHZpjK15Tp1qcYu70i/aJq220V6W9T2T/AILB/ETUNH+HHw/8N21xLDY6yk13eorE&#10;ef5KwiNW9RmRjg9wK+T/AIs/s+S/B34UfDzxfHrBuZPGlrJeJCkJiawZGXGH3Hd1BzhcEV9If8Fl&#10;+vwt/wCwfef+21fO/wAbP2iLX4r/AAW+HPhWHTbizm8D2ctrNcPKGW6LlTlQBkYx39aJPXU38Q6u&#10;GnneYfW378YUlS1ej/dtpW0+Fyeumre5+qn7Inje++I/7M/gvWtTkM2oX2lxG4kJyZXUbC59225P&#10;ua57/goH8RtS+Fn7J3irVdHmktdRMUdrFOjbWg82RY2ZT2YKxwex5qx+wN/yZ54B/wCwYP8A0Nq5&#10;X/gqfMsX7F/iMMceZcWij3Pnof6VzZrUlDA1Zxdnyv8AI/sfwtgsXi8pjiFz87oc19b35b39ep+b&#10;Xhj4A3Hiz9nTxZ8R5NVEUXh2/trL7IYDI928zKCxk3Dbt3g9Gz7da+vP+CXXiifwR+xj8Ttat13X&#10;GlXlzdRA9NyWcbDP4ivEvhYc/wDBMX4of9jHp/8A6HDXrf8AwTv/AOUf3xi+t9/6QJX5zktONLF0&#10;p093Sk36+9r+CP654+xVTG5NjKGJfNGGLpwSstI2pO2m+sm7vXXtY+aPgL8B9Q/aq1Dx1qV5rslv&#10;e+H9HuNenmnjNw99IvO1juGN3OW5xxwa93/4JJfF3VfDbfEHR1mkm06z0STWoIGclIpouDtHbcGG&#10;cddorwr9lb9pK1/Z4h8bJc6XcakfFmhTaRH5coj+zs+cOcjkD0Fel/8ABLXjxT8S/wDsTLv+a1y5&#10;LUpxxOHlSfvvm5t/O3kezx1hcTWyrMqOMgnh4qj7LRdGua1tdHpr00Wh5r8Cvg5qX7YHxH8WTahr&#10;0lrfWml3WvXFzLEbhrp0I+Q/MMZLAZ5wBwDXbfsC/HnX/hb4c+Kllp11KsK+E7rVoELHZb3URREl&#10;Udj+9ycddoB6CvKfgR+0DrH7PWqa1eaPb2NxPrmkzaTIblWYRRyFSWXBHzDbxnI9q94/4J//ALJX&#10;iT4i/D34ja39llsbbWvDVzoukvOpRb6aXa25c/wAxqC3+3xnBrLKeapWpvDX9r77k9e2h2cZOnh8&#10;Dilm7isI/YqnF23UveVkr9u9knayueP/AAZ/Z+uvj/4K+IniabWmgm8H6f8A2pIJYjO987FiQzlg&#10;VJCN83JyRxX0D/wS/wDjVrHg/wCCfxit1nkmtfDGiPrlhG7ZEEqxTlgo7BiiHA4yD6mvnf4XfHHW&#10;v2ddF8feFzpdvJ/wlVk2j38dwWWSzdS6krj+IbmGDxXrH/BPPj4OftCf9iTcf+iLmtMnqQhiqLpX&#10;U7T5vW0rfhb5nLxxg8RiMqxqxqUqDnQdJaaR5qaltrq3Lfo9NDyL4V/Ca6+P1l8QNcvNZmhvPDOj&#10;T+IJnljMzX0gddysSwxnc3PPOOK+hP8AgnH8b9c8I/s5fGa1t7l2j8N6P/aunK7Ei1ndJQSB6ZRG&#10;x6qfWvmH4Zaf4w1DRvFA8KjUms00xm1wWj4Bswy7vMHUpnGQM19DfsL61oafsl/HbTY4Zk8RNob3&#10;EsrNlJbURuqqo6gq7Nn13r6VnktTlxEJwvF8s7vX3nZ2t6fmjbjzDe1yzEUK/LVh7XDqMUlemuem&#10;nzdVfW3k9NNvHfg38A7n4/8AhD4jeJLjWmt5/BulPrMwkhMz6g/zMyliw2k7W+bnkjiva/8Agn38&#10;RdQvP2a/jd4VuJpJdNs/Ds+o20TMSIHaKRJNvoDhOB3BNeMfs9/tFW3wW+HfxH0SfS7i+k8c6K2l&#10;RSxyhRasVcb2BHzD5ugx0r0b/gnr/wAk7+Ov/YlT/wAnoympTVak6T95xnzb9pW38rbE8Z4fFVMB&#10;jVi4/uo1KDo6R0SlT5rW1+LmWuu6WhX/AGDRj4WfHz28CXeP++Hqt+xgP+LD/H7/ALFRR/4+9Wf2&#10;Dv8Aklnx+/7EW7/9Akqv+xh/yQf4/f8AYqr/AOhvW2D+DDf4av5SMc6/iZp/19wn50j5zxRRRXy5&#10;+sFrULKTTL+a2mXbNbyNG6+jKcH9ahr1r9uf4XP8JP2p/F2m7CltdXjaja5XG6Kc+YMewJK/VTXk&#10;tb4qhKjVlRlvFtfceflOYQx2CpY2l8NSMZL5pMKKKKwPQCiiigAooooAANxx61+7HgHTX0bwTpFn&#10;J/rLWyhhb6qgB/lX42/sk/C2T4yftG+EdBWPzILjUEluuMhYI/3khP8AwFSPqa/ahE2Div0jgOhJ&#10;Qq1ns2l912/zR/Lf0icwhKvgsDH4oqc36ScUv/SWeC/8FN/+TLfF3/bt/wClEdfDvwUbZ/wTa+MQ&#10;6/8AE50z/wBHRV+qHiXwvpvjPRZ9N1jT7LVNOugFmtbuBZoZQDnDIwIPI7isPT/gX4J0nwxeaJa+&#10;D/C9touoOJLrT4tLgS1uWGMF4gu1iMDkg9BX3soXdz+IuJuBq+aZq8whVUV7GdKzTbvKM1f0XN+B&#10;+c/7Nz4/4Jp/Gj/r/t//AGlXK/s4fDDw/wCLP2PfjNr2paXa3mseH4rRtOupFPmWhctu2nOOeK/U&#10;bS/gp4N0LwzeaLY+E/Ddnouondd2EGmwx2t0eOZIlUK3QdQelN0b4JeDfDugX2k6f4T8NWOl6pxe&#10;WVvpkMVvd8Y/eRqoV+P7wNL2Z8/T8K6t8MqtWElSozpNOLd5S9paSv2c0++mh+ff/BNT4xx/AD4H&#10;fF/xdJYyakujjTXFssnlGUs06AbsHHLdcHpWJ+1d/wAFJ4f2mPhVd+HIfBdvo895LEXvpLsXEioj&#10;btq/IpGSB36Z4r9GbL4A+BdM8N6jo9p4P8M2Wk6uAL60ttMhhhu8dN6ooDY7E9KxdK/Y7+Fei30d&#10;zbfD3wlHNEcox02Jtp9QGBGfejlaVkXLgHiCnlNLJsJjIRpKEozTjfmcpybaum/hklutjxX/AIJE&#10;fC7UvA37O+oahqVtNaf8JJqRu7WORcFoFjRFfHX5m3Y9QAe9cp/wWB+HGg+HPgppGq2Gi6XZ6pd6&#10;/Gk91b2qRzTAwTkhmAyckA89xX21BbR2sSxxosaINqqowFHoBWV4z+Hmg/EfTFsvEOi6TrtmsglW&#10;31C0juYg4BAba4IyASM4zyarl92x9ZieC6cuG/7ApSV1DlUpLZ3u35Xd9uh+ceg/DfUviF/wSYkb&#10;S7eS7n0PxJNqUsMa5dol+RyB32h9xx2U14TL+0JLP+yzH8M5NPVo7fXxrcV6JMFf3To0RTHPLZzn&#10;14Nfsp4W8B6H4G0RdN0TR9M0fTVLFbSxtUt4FJ64RAF578c1x+t/sh/C3xFqMl3efD/wnNczHdJJ&#10;/ZsStIfU4Ayfc81Lp9j4fNPCnHVKVF4LExjNUVRndO0kuq3tfTp0TujyD/gkP8v7Ja/9hi6/9krO&#10;/wCCw3w81Hxh+z1pep2NvJcR+HdTF1diNdxjiZGQue+0Hbk9gc9M19Q+DfA2jfDzQYdL0HS7HR9N&#10;t8+XbWkKwxJk5JCrxknknvWheWMOo20kNxFHNDKpR43XcrqeCCDwQfQ1XLpY+/8A9U/acNLIK09f&#10;ZqDkl1Vtbdrr7ux+N4/a217Tv2c/Dnw/0STUNEbRdQnvZr+zvXiku/MLFUIXBAUs3c546Yr0H9rz&#10;4JeNdO/Zj+FfijxD/auoTR2dxFqMl07SzWfnTedCJCckAqcc9CMHBxX6HaV+yJ8L9E8SrrFp4D8L&#10;2+oRv5iSpYJiNv7yrjap9wBiu81XQrLXdPms760try1uF2SwTxiSORfRlOQR7Gp9npqfBYPwnxtT&#10;CV6GZ4vmcoRpw5U+WKg4uLadr/Clp0vq27nwL+yJ/wAFPzpmm+Bfh5eeE/MZXt9GF/FfbcAkRq/l&#10;lM55GRu9a+7/ABx4ki8HeD9U1idWkh0q0lvJFX7zLGhcgfgK5LSP2S/hj4f1+31Sx8B+F7PULWUT&#10;wzQafHG0LjkMuBgEdsdK6L4q+G7jxl8M/EGj2uwXOqabc2cRc4UPJEyLn2yRVxulqfecM5XnWXYC&#10;pQzGuq0oq0OVWslGyWyv03v6n44/Gj493Hx4+Ptx4216xjeK6uonawhk2gQR7VWIMQf4VwTjqScd&#10;qu/tU/tHt+0v8YF8VNpI0hltobb7MJjN/q887sDrn0r69/YT/wCCbmsfC74g6tffEzw74T1nS5rH&#10;yLWC5SLUFWbep3hXUhflBGevNd1+3N+wNY/FL4YWNn8NvB3g3Rdagv0mmkt7GDT2kh2OCu9EGfmK&#10;nBPaseR2ufg8PD/iTE5RXxtaTU6kueVNw9+Uot2e396TSWmux8uf8FBfjfb/ALQ/wm+D/ia3s5NP&#10;+0WupW8lu77/AC5Int0bB4yCVyDjoa5r9p/4Y6D4P/Zn+DOr6XpdrZ6lr+mzzahcRjD3bAphm57Z&#10;NfeH7JP7Hll4J/Z10Pwz8RfDPhfXtS0q4upUW7tIr+O3Espb5GdTgkbc49BXrWufA/wX4n0ew0/U&#10;vCPhnUNP0tdlla3OmQzQ2a9MRoylUHA+6B0q+S+p9o/DXH5tSrY/GzjGriKVJWlHWE4qnzN9r8rW&#10;nexw/wCwOc/sd+Af+wYv/oTV8r/8Fg/2kb1tYtfhha26RWSJDqt7ctkvMx3+XGvYKMbj6nHpz9+6&#10;JoNj4Y0e30/TbO10+xtEEcFtbRLFDCo6KqqAFA9AMV8Sft6/sCfED9of9olfEnh6HSZNLext7dmu&#10;LsRurIW3ZXByMGvB4mp4meAdLDJttpNLt1P618EaeWZbmmGWcVIqNCnpKTsueKik/XdpPr5o+SdH&#10;/aRt9D/ZN1f4ZW+hHzdb1FNRudTa6ydyPGQoj2/dxGB97uT7V6p+wR8erfRfgx8TPhzNZSedrGj6&#10;jq1veCT5dyWoVoiuP7qlgc9sYr9BJv2Tvhg1myr8N/AYkK4B/sC0yD9fLr5U/Yx/4J2+N/gx+0m2&#10;v+JrHQW8OC2vLdo47hZhOkqlFXy8fdIPIPGOK+bWRZhhcVRkpc6ty3S+GPn9713P2OXiFw1m2UY6&#10;Eqboy5lWSlPWpV3XLr05Iqy0s1oeAfsE/Czw/wDEu1+KDa9pVrqjaN4UuL2y84E/Z5lB2uvuK6D/&#10;AIJcHZ4p+Jf/AGJt2P1Wv0m8LfBLwZ4GW8XRPCXhnRxqEfk3QsdMht/tMfPyPsUbl5PByOaPCfwQ&#10;8F+ApbmTQvCPhnRZLyLybhrDTIbYzx/3HKKNy+x4r0sJwrKjKjLnV4c19N77fd5ny+c+MVLHU8dS&#10;VGfLiPZ8ick1Dktzaf3mr6fM/Of/AII8aXbat+0jrMd1bwXCLoMpCyoHGfOh5wa+/wD9pj4rw/Af&#10;4GeIvE0jKJNNsn+yr2edvkiX8XZR9K2/BnwV8G/DjUJbvw74T8N6DdTJ5ck2nabDaySLnO1mRQSM&#10;gHBrU8V+DtI8d6LJpuuaXp+sadMQZLW+tkuIZMHIyjgqcEA8ivXynKquCwLw0ZJy1s7dXt9x8Txl&#10;xhhM+4ghmtSlJUVyJwbV2o/Er7an5I/sp/Cf/hZvhz4reL9WjW8h8O+G7uZZJF3bryZTtbnuFEh9&#10;c4rsv+CeC5+D37QSjJLeCbgADn/lhciv0q8P/B3wj4S0K80vSfC/h7S9M1HIu7S006GCC6yMHeiq&#10;FbI45B4pvhL4L+D/AADDeR6D4V8OaLHqCCO6Ww02G2W5UZwHCKNw5PBz1NeRheE5UZ0p8691Svpq&#10;3K6v8tD7jOPGWnjqOLouhJKpKk4K6tGNNxbT9Wm9O/kfj1+z9+0B/wAKL0nxtAumf2hJ4t0OTR1Y&#10;y+WttvIPmEYO7gdOPrXrf7EPwy1O0/Z1+Nni+a3kh0mbwvcaZbSspAuJP9Y+312hVBI4y2PXH6Bj&#10;9jD4TC687/hXfhHfu3c6bGVz9MY/DFdzF4K0eHw22jJpWnJo7RG3NitsgtjGRgp5eNu0jjGMVjge&#10;E61OSdeomoqSikusk9/vOviHxmwGJpTjl+FlGdWVOVSUpLVU3FpJK6vaNr6d7Nn5O/sgfDPQfHXw&#10;c+NF9rGl2t9eeH/DT3enyyjLWkwSU719wVH5V3H/AASx8Iy+P7b4uaHCwWbWPC7WcZPZ5C6DP4mv&#10;0U8O/AzwV4Q0/ULTSfCPhnS7XVo/JvYbTS4YI7xMEbZFVQHXBIw2Ryan8E/B/wAJfDOa4k8N+F/D&#10;vh+S6ULM2m6dDaGYDkBvLUbsZPX1rbB8KSozoycl7iknZau9/wArnBnnjFDHYfHUadKa9u6bheSa&#10;hyKF9PNxvp31Px++G3xV1n9mWT4g+G77R2+0eJdHufD19DcExyWbMCocdemScdwRzVP4NfHd/hF4&#10;E8eaKunLfL420oaY0pl2fZMEnfjB3denFfsP4v8Agd4K+IOoC717wh4X1y6UbRNqGlwXMgHpudSa&#10;yf8AhlH4W/8ARNfAP/hP2n/xuuP/AFPxcGlSrq0bqN1sne/5nvrxuyatTm8XgJc9Tkc7T0coWcX0&#10;ejS+6zufiYsLOPlUt24FFfuNo3wH8D+HbQ2+n+DfCtjAzbzHb6TBEhbgZwqAZ4H5UVyrgOr1qr7n&#10;/menL6RWFv7uClb/ABr/AORPmH/grd+zRJ8Qfh5Z+PNKt/N1LwuhhvlQZeWzJznHfy2Jb/dZj2r8&#10;2a/erULKPUrSS3mjSSGZSkiOMq6kYII9DX5g/t+f8E9tS+CWv3nirwlZzX3g+6kMs0MI3SaQxOSp&#10;HUxeh/hHB7E7cYZDNz+vYdX/AJkt/X/P7zl8E/EOjCiuHsxmotP91Juyabu4N976x73tulf5Too6&#10;UV+dn9NBRRRQAUZxQBmvpv8AYP8A+Cf2q/tC+IbXxB4itbjT/BNrIJCz/I+qkc+WgPPlnADP0xwp&#10;zkjrwOCrYusqNBXb/DzfkeLn2f4LJsFPHY+ajCP3t9FFdW+i+/S7PdP+CQf7NMvhjw/ffEbVrfy7&#10;nWYzZ6SHHzLbhgZJP+BsoAPop7GvuGq2j6Tb6FpdvZ2sMdva2saxQxRrtSNFACqB2AAxVmv23K8v&#10;hgsNHDw6bvu+rP4F4s4kr57mtXM6+nO9F/LFaRXyW/d3Z5z+0h+0A37P3h7QbqLw/feJb3xFrcGg&#10;2VjZzRwySTzJIyfNIQoH7sjk9xWP4R/aivtX+N+jeBda8Fat4b1PWtEk1qOS4u4JkQRsFeI+Wx+Y&#10;Fhz0rk/+Cj3w/vPiN8NvBdva+Hte8TWmm+M7HUNSstGyLw2iRXAkZCGUg5ZRkMDlhzXyz8Sf2c/i&#10;prngb4cNqnhLxrrfiax8LajZ2txBck3GkXkl/vszcTCQcpDjO5jgDnJHHpRR82fVPjH/AIKCWXhH&#10;4533g1vCOsXFvp+oHS5NXS4iFubgWbXewITv/wBWpGcYz3qhq/8AwUXXwr+zS/xQ1vwDr2l6PcyW&#10;i6XA15byzaok+SHTYx2hQMkNg814/efAr4geIPGt3r114X1hPt/jie52yIpl8iLRHtBcNgnCSSjC&#10;k4zuHHNdB8R/gD4+8efsnfAfwLpmgxx3+nxibWBqiyJa6eYtPmjCzlAWUl5flAB+ZR0GaNAPRvF/&#10;/BSLQfBnxAt9LuPDOuT6M0ektcazBJC0No2pIzWwZCwcg7GBKg4xWN4a/wCCqOgaqmntqXhLXdBj&#10;1a909LOS6uICklle+f5V4xVjtUeQ+5DyARyeceUfs4fsVeIPirfXV54+0rxVosmh+GfD0VhYSSi3&#10;s9Tv7KG5iUzqQTIYmEbDkAeac5B453xP8F/it+0N+zj4H+Fmp+CNa0Hw34Z1HRrC4upLULdLKqXc&#10;d1cKd5D26K0RDbRy3fsaAe+eJv8Agqb4d8IeA21/UPC+t2tvcaRb61YQySRrNfQT3r2sWB/CWWMy&#10;8/we9d1+0z+2Zb/s46Z4fn/4RfVPEUuv2d3frDaTxRG3htoVmlZjIQDhDnA5ODXxr8bf2X/id8fk&#10;8P3WreD9ZhuPCvw8/sy5gSDEd7qdtcTwwqn97KyCZccYIr079vbUdW134oeHfD2leFPEWuXWhfD/&#10;AFf7V9htRL5L31uLaLdyMKrRuWPUcYBp8qA9sb9v3QE+NPgLwS2j6l9s8e+Hl8QwXO9PJs0eGeVI&#10;X5yXYW7gY4yRXLeBv+CpGg+KbrR4dQ8I69oLa9PZ/YpbmaF4ZbW4lliFzuViQqNC25SAcV86eB/h&#10;x8RfiprHg34kaJ4Xmk0DSZPDVnD5sUg1GWCCzkhnliUfKYFa4m3knPAwOtaHif8A4J5+Ipf2OvCE&#10;mn2niyf4havqNhYahDeSh/7As1kudwiTaPLjXzA5yW5I5paC1PdPDP8AwU9Pjq18J3Gg/DLxLqlr&#10;40u7qy0qRb+1j8+a33mVSGcFcIm/J4wQOtbmkf8ABQWXU/g14g8fP8O/EFv4Z0XekF019bN/aMi3&#10;QtjGihtyncScsAMLXnXwp/Z28SeB9f8AhBZw+G9Rt9N8L+OfElxMfKwtpZyxTJbyH0V8qFPfNefe&#10;Cfg94p0/9mPxB4Dh+HfxIXxR4m1uJbie7J/slIRqTTCRA0mI1ERy5VRk460aDPZNS/4Kq2GmaMXb&#10;4feJX1a1utRiv9PW6t99jBYJG1zMX3bW2+aMKpycHkV0R/4KR+Hb3UNStNO0DVr+602TUXkiWRFZ&#10;bWyso7qS5b+6reakag8lzivAT8Nvil8C/jRfeNtD8B6zrFzFrniiLT40thKpe7W2+yzSJvU+Qxjb&#10;LA9qXT/2fPiZ4Q+LvxQ8XS+F9UvJPiRb65oF/bwQh1h8zT4pLa5iHJ8t7jzIicn+GnZbgfUfwR/b&#10;g8N/G7xj4o0m1tbqwj8I6TY6tfXk7qYVW4gE5QY5zGDhie4OK5rwJ/wVB+G/jvx5eaLH/bVlCqxG&#10;w1C60+WO31IyRPKFUso2kqh278b+1eUfsN/sfeKvAXhPxdpOuafeabeeMfA8Nvc3l1HhRezS3ZaN&#10;veKOSJSPRRXD+CP2L/i94i8Xf2Jq3hnTtH0/Qzossmp/2h5kN39gsJoFEI2DeZCwznGzv60tBHt2&#10;n/8ABVTT9R0qBl+H/iZNU1S405dIsHurYSanb35mW3nDbtqZaIgq3I3Dk1oaN/wVC8O654Zur2Pw&#10;xr0F6qaebTT53iWa+e7vXsiiYYj93NHIGOSCF4618x6R+y98RviFceEPO8I+MPDcfh9vC+gXlwoS&#10;K6iNpJdG4uoGBb93GHUiTGMkcGvcPFf7FFvpH7UvwU0fwzoniD/hF/AdvPeaxrF26vBdL5z3EEbS&#10;EgyTG63OQFwBID9DQZ1Ggf8ABU7wv4gs/DrR+H9WW48Q+Mm8HJAZY90EimMG4PPMf71eOte4fFP4&#10;y2/wy1rwppjWVxqOpeL9WXS7O3hYKygRvJLM2f4I40ZmP0Hevzk+H/7EXxI0b44eG9Tm8K6ymj2P&#10;iKz1vaYflt5ZNTjWeQ/7sFsjn0V896+7tH8Gap42/bA1PxRqljcW+h+DdIXSNBMq4W7uLnEt1cp6&#10;hVEUQPs/Wh2ATxb+2FpvhLw38VtTk0e+mi+FMqRXiJIoa+LQpL+79OHA+buK5X4m/wDBQZPgr8Mv&#10;DviTxb4F13Q/+Ek1dNOtrSS7t5pBC0QkN0WjYgIMgY659K8s+Onh7xekP7R3hez8A+MNUf4hSJLp&#10;GoWlkHs5dlnEhBfcDkshAwDzXFfGf4AeNvjV8OfDvh3wn4H8U6bY+G/D2rSXQ8YNM00t1Kluqrbu&#10;GctIcP5asQo2noKEgPoTxn/wUZ0vwL8TvEGgXvhDXvsOh3d3pw1aOaFre4u7eyN6Ydu7eu6MEAkE&#10;Z/HFPwH/AMFPfDPxDtPDk1joGrbPEU2mwITLH/o73lzcW4Dc/wDLN7dt2OoIxXzv4h/Zn+Iev+IN&#10;V8YSeGfFT6prGp3scmnyxl7cRz+HvKNwIj92UXH7vzOueKb8MP2NvHXw4+KVr5XhnVn0Zta8I6pG&#10;4i/d24QNLej28uaSTcPfPejQWp7Z4d/4K+eEfE3gBdct/DOuMzWUk4tBLEZfPW8htEgPOMu08bbs&#10;4Ckn2rYP/BSK8lfRbe3+Ffii41DVtYuPDjWov7NWg1O3LebbZL4bCqGD8KQw718f6T+wX8SPB+jQ&#10;3Vn4P1qVbjwnpmoXNosYVkvoNStWngAJA80w2wfH8XHJNfRnw6+Ffj7V5vhfqmqaR4se3tfiZqOs&#10;pHq8hnvdK0p4HS388ljs+nbcKNBnWS/8FU9As7bW7q68G+JYNPtIJ5tHud8LDXDFeR2TKihsxnz5&#10;UA3/AMOT7U7VP+Co+kaBpU0mo+C9es9Q0w38eq2bXELNp0tnc20Eyb1JVx/pKMGHGAe9fNut/syf&#10;EzW/Bl5ocPgPXluPBdtqBeWRY1i1Qya7aXqLakt+8Jhhc9uRjrxXVWX7OXxC+KR8RzatoXi/7Brm&#10;heMItIGtyGa6s452tDYQSZJ2MWiYhPYnvTsgPoTxL/wUGS1+LM3g3w/4F1zxRqq6ncaXD9mvLeBZ&#10;5ILWC4lIMjAAKs4Xnupre/aU/bOX9m19BjuvB+ta5catpd7rFzDZTwq+nW9okb3DNvYBiqyZwp52&#10;mvkvwp+z/wCNLTRPhd4h8YeB/H15dzanrup6/baCXh1G1kmEcUJLK6EBvLU/e5X1ruv2/fB+vftJ&#10;ax4furX4b/EK6ttM03X9JWK3jEEv2qWG2+yzsVkwbdpM53cERvlTilYD2LwL/wAFDNE+IPxq0/wx&#10;Y+HNa/sfVL0aVa69I8S273v2JbzyDHu3j9033sY3DHvX0MK+CP2c/gx8UPAn7SOh2epaL4m09f8A&#10;hI217WdQtpVj0W7tZNIhiaNgjbXkFzGAFxxg44r73XpQ7dACiiipAKKKKACiiigAqO5tI7mF0kjS&#10;RZBtZWGQwPYiiiga3Plb9oz/AIJT+Cfi7Pcal4bkbwZrExLsLaESWUre8OV259UIHfBr44+M/wDw&#10;Tc+JnwYjmuriz0zVdLjJxd2d7GoI9SkhVgfYA/Wiivk844bwNWlKuo8srX93S/y2P2HgTxT4hwuI&#10;o5fKqqtNtK01zNLyldS9LtpdEeDtZyrd/Zyv77fs25/izivcPgv/AME7fiX8bIYrqxsNO0/TZME3&#10;d3fR7VB/2ELMT7Y/KiivhuHMqo43EOnWvZdtD+hPE/jLH5BlkMTgFHmk7e8m7bbWa/G59ifs7f8A&#10;BJbwd8MLq31LxZdHxjqcWGEEkXlWMZ648vJMmP8AaOD/AHa+srHT4dOtYoYIY4Y4VCIiKFVABgAA&#10;cAD0oor9YwOX4fCQ5MPFRX4v1e7P41z3iXM85r/WMzrOpLpfRL0irJfJImooortPDE2jNJsGaKKA&#10;F2L6UbBiiigA2KO1GwUUUAGwelN+zxl921dxGCcdqKKAFjhWJAqqqqOgAwBS7BiiigBduKTYPSii&#10;gBPLX0pdgxRRQAbAaNooooANg9KNgoooAQRqO1LtFFFABtFBUHsKKKADYKAgHaiigBNi+lLsHpRR&#10;QABAD0o2j0oooANgzSeUuOlFFAC7BmloooAKKKKACiiigAooooA//9lQSwECLQAUAAYACAAAACEA&#10;ihU/mAwBAAAVAgAAEwAAAAAAAAAAAAAAAAAAAAAAW0NvbnRlbnRfVHlwZXNdLnhtbFBLAQItABQA&#10;BgAIAAAAIQA4/SH/1gAAAJQBAAALAAAAAAAAAAAAAAAAAD0BAABfcmVscy8ucmVsc1BLAQItABQA&#10;BgAIAAAAIQCDCWBy8wMAAEoJAAAOAAAAAAAAAAAAAAAAADwCAABkcnMvZTJvRG9jLnhtbFBLAQIt&#10;ABQABgAIAAAAIQBYYLMbugAAACIBAAAZAAAAAAAAAAAAAAAAAFsGAABkcnMvX3JlbHMvZTJvRG9j&#10;LnhtbC5yZWxzUEsBAi0AFAAGAAgAAAAhAF2XnrTgAAAACQEAAA8AAAAAAAAAAAAAAAAATAcAAGRy&#10;cy9kb3ducmV2LnhtbFBLAQItAAoAAAAAAAAAIQAilw+cuzMAALszAAAVAAAAAAAAAAAAAAAAAFkI&#10;AABkcnMvbWVkaWEvaW1hZ2UxLmpwZWdQSwUGAAAAAAYABgB9AQAARzwAAAAA&#10;">
                <v:shape id="Picture 22"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2"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Pr="00FD0DEA" w:rsidRDefault="007441B3" w:rsidP="00FD0DEA">
      <w:pPr>
        <w:spacing w:after="0" w:line="240" w:lineRule="auto"/>
        <w:ind w:left="284"/>
        <w:jc w:val="both"/>
        <w:rPr>
          <w:rFonts w:ascii="Times New Roman" w:hAnsi="Times New Roman"/>
          <w:i/>
          <w:sz w:val="24"/>
          <w:szCs w:val="24"/>
          <w:lang w:val="bg-BG"/>
        </w:rPr>
      </w:pPr>
    </w:p>
    <w:p w:rsidR="008E4625" w:rsidRPr="00FD0DEA" w:rsidRDefault="008E4625" w:rsidP="00FD0DEA">
      <w:pPr>
        <w:spacing w:after="0" w:line="240" w:lineRule="auto"/>
        <w:ind w:left="284"/>
        <w:jc w:val="both"/>
        <w:rPr>
          <w:rFonts w:ascii="Times New Roman" w:hAnsi="Times New Roman"/>
          <w:i/>
          <w:sz w:val="24"/>
          <w:szCs w:val="24"/>
          <w:lang w:val="bg-BG"/>
        </w:rPr>
      </w:pPr>
    </w:p>
    <w:p w:rsidR="00EB527B" w:rsidRPr="00FD0DEA" w:rsidRDefault="00EB527B" w:rsidP="00FD0DEA">
      <w:pPr>
        <w:ind w:firstLine="708"/>
        <w:jc w:val="both"/>
        <w:rPr>
          <w:rFonts w:ascii="Times New Roman" w:eastAsia="Times New Roman" w:hAnsi="Times New Roman"/>
          <w:sz w:val="24"/>
          <w:szCs w:val="24"/>
          <w:lang w:val="bg-BG" w:eastAsia="bg-BG"/>
        </w:rPr>
      </w:pPr>
      <w:r w:rsidRPr="00FD0DEA">
        <w:rPr>
          <w:rFonts w:ascii="Times New Roman" w:hAnsi="Times New Roman"/>
          <w:sz w:val="24"/>
          <w:szCs w:val="24"/>
          <w:lang w:val="bg-BG"/>
        </w:rPr>
        <w:t xml:space="preserve">Организиране на други дейности за насърчаване на децата да </w:t>
      </w:r>
      <w:r w:rsidRPr="00FD0DEA">
        <w:rPr>
          <w:rFonts w:ascii="Times New Roman" w:eastAsia="Times New Roman" w:hAnsi="Times New Roman"/>
          <w:sz w:val="24"/>
          <w:szCs w:val="24"/>
          <w:lang w:eastAsia="bg-BG"/>
        </w:rPr>
        <w:t>бъдат активни граждани</w:t>
      </w:r>
      <w:r w:rsidR="00012D8E" w:rsidRPr="00FD0DEA">
        <w:rPr>
          <w:rFonts w:ascii="Times New Roman" w:eastAsia="Times New Roman" w:hAnsi="Times New Roman"/>
          <w:sz w:val="24"/>
          <w:szCs w:val="24"/>
          <w:lang w:val="bg-BG" w:eastAsia="bg-BG"/>
        </w:rPr>
        <w:t>, например – „Биологичното разнообразие в моя роден край“.</w:t>
      </w:r>
    </w:p>
    <w:p w:rsidR="008E4625" w:rsidRPr="00FD0DEA" w:rsidRDefault="008E4625" w:rsidP="00FD0DEA">
      <w:pPr>
        <w:spacing w:after="0" w:line="240" w:lineRule="auto"/>
        <w:ind w:left="284"/>
        <w:jc w:val="both"/>
        <w:rPr>
          <w:rFonts w:ascii="Times New Roman" w:hAnsi="Times New Roman"/>
          <w:sz w:val="24"/>
          <w:szCs w:val="24"/>
          <w:lang w:val="bg-BG"/>
        </w:rPr>
      </w:pPr>
    </w:p>
    <w:p w:rsidR="00EB527B" w:rsidRPr="00FD0DEA" w:rsidRDefault="00EB527B" w:rsidP="00FD0DEA">
      <w:pPr>
        <w:spacing w:after="0" w:line="240" w:lineRule="auto"/>
        <w:ind w:left="284"/>
        <w:jc w:val="both"/>
        <w:rPr>
          <w:rFonts w:ascii="Times New Roman" w:hAnsi="Times New Roman"/>
          <w:sz w:val="24"/>
          <w:szCs w:val="24"/>
          <w:lang w:val="bg-BG"/>
        </w:rPr>
      </w:pPr>
    </w:p>
    <w:p w:rsidR="009104F5" w:rsidRPr="00FD0DEA" w:rsidRDefault="009104F5" w:rsidP="00FD0DEA">
      <w:pPr>
        <w:spacing w:after="0" w:line="240" w:lineRule="auto"/>
        <w:jc w:val="both"/>
        <w:rPr>
          <w:rFonts w:ascii="Times New Roman" w:hAnsi="Times New Roman"/>
          <w:b/>
          <w:sz w:val="24"/>
          <w:szCs w:val="24"/>
          <w:lang w:val="bg-BG"/>
        </w:rPr>
      </w:pPr>
      <w:r w:rsidRPr="00FD0DEA">
        <w:rPr>
          <w:rFonts w:ascii="Times New Roman" w:hAnsi="Times New Roman"/>
          <w:b/>
          <w:sz w:val="24"/>
          <w:szCs w:val="24"/>
          <w:lang w:val="bg-BG"/>
        </w:rPr>
        <w:t>ПРИЛОЖЕНИЕ</w:t>
      </w:r>
    </w:p>
    <w:p w:rsidR="00776857" w:rsidRPr="00FD0DEA" w:rsidRDefault="00776857" w:rsidP="00FD0DEA">
      <w:pPr>
        <w:spacing w:after="0" w:line="240" w:lineRule="auto"/>
        <w:jc w:val="both"/>
        <w:rPr>
          <w:rFonts w:ascii="Times New Roman" w:hAnsi="Times New Roman"/>
          <w:b/>
          <w:sz w:val="24"/>
          <w:szCs w:val="24"/>
          <w:lang w:val="bg-BG"/>
        </w:rPr>
      </w:pPr>
    </w:p>
    <w:p w:rsidR="00776857" w:rsidRPr="00FD0DEA" w:rsidRDefault="00776857" w:rsidP="00FD0DEA">
      <w:pPr>
        <w:spacing w:after="0" w:line="240" w:lineRule="auto"/>
        <w:jc w:val="both"/>
        <w:rPr>
          <w:rFonts w:ascii="Times New Roman" w:hAnsi="Times New Roman"/>
          <w:b/>
          <w:sz w:val="24"/>
          <w:szCs w:val="24"/>
          <w:lang w:val="bg-BG"/>
        </w:rPr>
      </w:pPr>
    </w:p>
    <w:p w:rsidR="00776857" w:rsidRPr="00FD0DEA" w:rsidRDefault="00776857" w:rsidP="00FD0DEA">
      <w:pPr>
        <w:spacing w:after="0" w:line="240" w:lineRule="auto"/>
        <w:jc w:val="both"/>
        <w:rPr>
          <w:rFonts w:ascii="Times New Roman" w:hAnsi="Times New Roman"/>
          <w:b/>
          <w:sz w:val="24"/>
          <w:szCs w:val="24"/>
          <w:lang w:val="bg-BG"/>
        </w:rPr>
      </w:pPr>
    </w:p>
    <w:p w:rsidR="00776857" w:rsidRPr="00FD0DEA" w:rsidRDefault="00776857" w:rsidP="00FD0DEA">
      <w:pPr>
        <w:spacing w:after="0" w:line="240" w:lineRule="auto"/>
        <w:jc w:val="both"/>
        <w:rPr>
          <w:rFonts w:ascii="Times New Roman" w:hAnsi="Times New Roman"/>
          <w:b/>
          <w:sz w:val="24"/>
          <w:szCs w:val="24"/>
          <w:lang w:val="bg-BG"/>
        </w:rPr>
      </w:pPr>
    </w:p>
    <w:p w:rsidR="006A124A" w:rsidRPr="00FD0DEA" w:rsidRDefault="006A124A" w:rsidP="00FD0DEA">
      <w:pPr>
        <w:ind w:firstLine="708"/>
        <w:jc w:val="both"/>
        <w:rPr>
          <w:rFonts w:ascii="Times New Roman" w:hAnsi="Times New Roman"/>
          <w:b/>
          <w:sz w:val="24"/>
          <w:szCs w:val="24"/>
        </w:rPr>
      </w:pPr>
      <w:r w:rsidRPr="00FD0DEA">
        <w:rPr>
          <w:rFonts w:ascii="Times New Roman" w:hAnsi="Times New Roman"/>
          <w:b/>
          <w:sz w:val="24"/>
          <w:szCs w:val="24"/>
        </w:rPr>
        <w:t xml:space="preserve">НАЦИОНАЛНА КАМПАНИЯ „ЗА ЧИСТА ОКОЛНА СРЕДА - 2018 </w:t>
      </w:r>
      <w:proofErr w:type="gramStart"/>
      <w:r w:rsidRPr="00FD0DEA">
        <w:rPr>
          <w:rFonts w:ascii="Times New Roman" w:hAnsi="Times New Roman"/>
          <w:b/>
          <w:sz w:val="24"/>
          <w:szCs w:val="24"/>
        </w:rPr>
        <w:t>г .“</w:t>
      </w:r>
      <w:proofErr w:type="gramEnd"/>
    </w:p>
    <w:p w:rsidR="006A124A" w:rsidRPr="00FD0DEA" w:rsidRDefault="006A124A" w:rsidP="00FD0DEA">
      <w:pPr>
        <w:ind w:left="1416"/>
        <w:jc w:val="both"/>
        <w:rPr>
          <w:rFonts w:ascii="Times New Roman" w:hAnsi="Times New Roman"/>
          <w:sz w:val="24"/>
          <w:szCs w:val="24"/>
          <w:lang w:val="bg-BG"/>
        </w:rPr>
      </w:pPr>
      <w:r w:rsidRPr="00FD0DEA">
        <w:rPr>
          <w:rFonts w:ascii="Times New Roman" w:hAnsi="Times New Roman"/>
          <w:b/>
          <w:sz w:val="24"/>
          <w:szCs w:val="24"/>
        </w:rPr>
        <w:lastRenderedPageBreak/>
        <w:t xml:space="preserve">            „ОБИЧАМ ПРИРОДАТА – И АЗ УЧАСТВАМ “</w:t>
      </w:r>
    </w:p>
    <w:p w:rsidR="006A124A" w:rsidRPr="00FD0DEA" w:rsidRDefault="006A124A" w:rsidP="00FD0DEA">
      <w:pPr>
        <w:spacing w:after="0" w:line="240" w:lineRule="auto"/>
        <w:jc w:val="both"/>
        <w:rPr>
          <w:rFonts w:ascii="Times New Roman" w:hAnsi="Times New Roman"/>
          <w:sz w:val="24"/>
          <w:szCs w:val="24"/>
        </w:rPr>
      </w:pPr>
      <w:r w:rsidRPr="00FD0DEA">
        <w:rPr>
          <w:rFonts w:ascii="Times New Roman" w:hAnsi="Times New Roman"/>
          <w:b/>
          <w:sz w:val="24"/>
          <w:szCs w:val="24"/>
          <w:lang w:val="bg-BG"/>
        </w:rPr>
        <w:t>ПРОЕКТ</w:t>
      </w:r>
    </w:p>
    <w:p w:rsidR="006A124A" w:rsidRPr="00FD0DEA" w:rsidRDefault="006A124A" w:rsidP="00FD0DEA">
      <w:pPr>
        <w:spacing w:after="0" w:line="240" w:lineRule="auto"/>
        <w:jc w:val="both"/>
        <w:rPr>
          <w:rFonts w:ascii="Times New Roman" w:hAnsi="Times New Roman"/>
          <w:b/>
          <w:sz w:val="24"/>
          <w:szCs w:val="24"/>
        </w:rPr>
      </w:pPr>
      <w:r w:rsidRPr="00FD0DEA">
        <w:rPr>
          <w:rFonts w:ascii="Times New Roman" w:hAnsi="Times New Roman"/>
          <w:b/>
          <w:sz w:val="24"/>
          <w:szCs w:val="24"/>
          <w:lang w:val="bg-BG"/>
        </w:rPr>
        <w:t>"МИСИЯ ПРИРОДОЛЮБИТЕЛ</w:t>
      </w:r>
      <w:r w:rsidRPr="00FD0DEA">
        <w:rPr>
          <w:rFonts w:ascii="Times New Roman" w:hAnsi="Times New Roman"/>
          <w:b/>
          <w:sz w:val="24"/>
          <w:szCs w:val="24"/>
        </w:rPr>
        <w:t xml:space="preserve"> -</w:t>
      </w:r>
    </w:p>
    <w:p w:rsidR="006A124A" w:rsidRPr="00FD0DEA" w:rsidRDefault="006A124A" w:rsidP="00FD0DEA">
      <w:pPr>
        <w:spacing w:after="0" w:line="240" w:lineRule="auto"/>
        <w:jc w:val="both"/>
        <w:rPr>
          <w:rFonts w:ascii="Times New Roman" w:hAnsi="Times New Roman"/>
          <w:b/>
          <w:sz w:val="24"/>
          <w:szCs w:val="24"/>
          <w:lang w:val="bg-BG"/>
        </w:rPr>
      </w:pPr>
      <w:r w:rsidRPr="00FD0DEA">
        <w:rPr>
          <w:rFonts w:ascii="Times New Roman" w:hAnsi="Times New Roman"/>
          <w:b/>
          <w:sz w:val="24"/>
          <w:szCs w:val="24"/>
          <w:lang w:val="bg-BG"/>
        </w:rPr>
        <w:t>ПРОМЕНЯМ СРЕДАТА В КОЯТО УЧА И ЖИВЕЯ"</w:t>
      </w:r>
    </w:p>
    <w:p w:rsidR="006A124A" w:rsidRPr="00FD0DEA" w:rsidRDefault="006A124A" w:rsidP="00FD0DEA">
      <w:pPr>
        <w:jc w:val="both"/>
        <w:rPr>
          <w:rFonts w:ascii="Times New Roman" w:hAnsi="Times New Roman"/>
          <w:b/>
          <w:sz w:val="24"/>
          <w:szCs w:val="24"/>
          <w:lang w:val="bg-BG"/>
        </w:rPr>
      </w:pPr>
    </w:p>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ІІ. Обяснителна записка – кратко изложение на съдържанието на проекта, неговите цели и задачи.</w:t>
      </w:r>
    </w:p>
    <w:p w:rsidR="00776857" w:rsidRPr="00FD0DEA" w:rsidRDefault="006A124A" w:rsidP="00FD0DEA">
      <w:pPr>
        <w:jc w:val="both"/>
        <w:rPr>
          <w:rFonts w:ascii="Times New Roman" w:hAnsi="Times New Roman"/>
          <w:sz w:val="24"/>
          <w:szCs w:val="24"/>
          <w:lang w:val="bg-BG"/>
        </w:rPr>
      </w:pPr>
      <w:r w:rsidRPr="00FD0DEA">
        <w:rPr>
          <w:rFonts w:ascii="Times New Roman" w:hAnsi="Times New Roman"/>
          <w:b/>
          <w:sz w:val="24"/>
          <w:szCs w:val="24"/>
          <w:lang w:val="bg-BG"/>
        </w:rPr>
        <w:t xml:space="preserve"> За нас:</w:t>
      </w:r>
      <w:r w:rsidRPr="00FD0DEA">
        <w:rPr>
          <w:rFonts w:ascii="Times New Roman" w:hAnsi="Times New Roman"/>
          <w:sz w:val="24"/>
          <w:szCs w:val="24"/>
          <w:lang w:val="bg-BG"/>
        </w:rPr>
        <w:t xml:space="preserve"> </w:t>
      </w:r>
    </w:p>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 СУ „Вичо Грънчаров” в град Горна Оряховица е с утвърдени традиции в екологичното образование на ученици. През последните години са реализирани съвместно с РИОСВ и </w:t>
      </w:r>
      <w:r w:rsidR="005F4EFB">
        <w:rPr>
          <w:rFonts w:ascii="Times New Roman" w:hAnsi="Times New Roman"/>
          <w:sz w:val="24"/>
          <w:szCs w:val="24"/>
          <w:lang w:val="bg-BG"/>
        </w:rPr>
        <w:t xml:space="preserve">РЗИ </w:t>
      </w:r>
      <w:bookmarkStart w:id="0" w:name="_GoBack"/>
      <w:bookmarkEnd w:id="0"/>
      <w:r w:rsidRPr="00FD0DEA">
        <w:rPr>
          <w:rFonts w:ascii="Times New Roman" w:hAnsi="Times New Roman"/>
          <w:sz w:val="24"/>
          <w:szCs w:val="24"/>
          <w:lang w:val="bg-BG"/>
        </w:rPr>
        <w:t>град Велико Търново следните по-значими проекти:</w:t>
      </w:r>
    </w:p>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 проект за почистване на местност, замърсена с твърди битови отпадъци и засаждане на млади дръвчета върху почистената местност; </w:t>
      </w:r>
    </w:p>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проект за разделно събиране на отпадъци от стъкло, хартия и пластмаса в училище;</w:t>
      </w:r>
    </w:p>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проект за изработвани на дипляна, стикер и плакат на тема „Спасете Земята сега-утре ще е късно”;</w:t>
      </w:r>
    </w:p>
    <w:p w:rsidR="006A124A" w:rsidRPr="00FD0DEA" w:rsidRDefault="006A124A" w:rsidP="00FD0DEA">
      <w:pPr>
        <w:jc w:val="both"/>
        <w:rPr>
          <w:rFonts w:ascii="Times New Roman" w:hAnsi="Times New Roman"/>
          <w:sz w:val="24"/>
          <w:szCs w:val="24"/>
        </w:rPr>
      </w:pPr>
      <w:r w:rsidRPr="00FD0DEA">
        <w:rPr>
          <w:rFonts w:ascii="Times New Roman" w:hAnsi="Times New Roman"/>
          <w:sz w:val="24"/>
          <w:szCs w:val="24"/>
          <w:lang w:val="bg-BG"/>
        </w:rPr>
        <w:t>* участие в проект  ”Мрежа за електрически велосипеди“;</w:t>
      </w:r>
    </w:p>
    <w:p w:rsidR="006A124A" w:rsidRPr="00FD0DEA" w:rsidRDefault="006A124A" w:rsidP="00FD0DEA">
      <w:pPr>
        <w:spacing w:after="0"/>
        <w:ind w:firstLine="720"/>
        <w:jc w:val="both"/>
        <w:rPr>
          <w:rFonts w:ascii="Times New Roman" w:hAnsi="Times New Roman"/>
          <w:sz w:val="24"/>
          <w:szCs w:val="24"/>
          <w:lang w:val="bg-BG"/>
        </w:rPr>
      </w:pPr>
      <w:r w:rsidRPr="00FD0DEA">
        <w:rPr>
          <w:rFonts w:ascii="Times New Roman" w:hAnsi="Times New Roman"/>
          <w:sz w:val="24"/>
          <w:szCs w:val="24"/>
          <w:lang w:val="bg-BG"/>
        </w:rPr>
        <w:t xml:space="preserve">За задълбочената си работа по екологични проекти и програми и принос в екологичното образование на подрастващите СУ „В. Грънчаров” е асоциирано към ЮНЕСКО и така се присъедини към голямото семейство на екоучилищата по света. От 2017 година училището разширява своята работа в областта на здравното възпитание и създаване на здравна култура у подрастващите, дейност пряко свързана с учебния материал . </w:t>
      </w:r>
    </w:p>
    <w:p w:rsidR="006A124A" w:rsidRPr="00FD0DEA" w:rsidRDefault="006A124A" w:rsidP="00FD0DEA">
      <w:pPr>
        <w:spacing w:after="0"/>
        <w:ind w:firstLine="720"/>
        <w:jc w:val="both"/>
        <w:rPr>
          <w:rFonts w:ascii="Times New Roman" w:hAnsi="Times New Roman"/>
          <w:sz w:val="24"/>
          <w:szCs w:val="24"/>
          <w:lang w:val="bg-BG"/>
        </w:rPr>
      </w:pPr>
      <w:r w:rsidRPr="00FD0DEA">
        <w:rPr>
          <w:rFonts w:ascii="Times New Roman" w:hAnsi="Times New Roman"/>
          <w:sz w:val="24"/>
          <w:szCs w:val="24"/>
          <w:lang w:val="bg-BG"/>
        </w:rPr>
        <w:t xml:space="preserve">В училището се обучават ученици от подготвителна група до дванадесети клас - знаещи и можещи, с широка култура, национални добродетели и европейски манталитет, способни да живеят пълноценно в България, Обединена Европа и света! Ние предоставяме качествено обучение, възпитание, развитие и успешно завършване на клас, етап и основно и средно образование за всички ученици. Защото учениците са нашата грижа, отговорност, самочувствие и гордост! </w:t>
      </w:r>
    </w:p>
    <w:p w:rsidR="006A124A" w:rsidRPr="00FD0DEA" w:rsidRDefault="006A124A" w:rsidP="00FD0DEA">
      <w:pPr>
        <w:ind w:firstLine="720"/>
        <w:jc w:val="both"/>
        <w:rPr>
          <w:rFonts w:ascii="Times New Roman" w:hAnsi="Times New Roman"/>
          <w:sz w:val="24"/>
          <w:szCs w:val="24"/>
          <w:lang w:val="bg-BG"/>
        </w:rPr>
      </w:pPr>
      <w:r w:rsidRPr="00FD0DEA">
        <w:rPr>
          <w:rFonts w:ascii="Times New Roman" w:hAnsi="Times New Roman"/>
          <w:sz w:val="24"/>
          <w:szCs w:val="24"/>
          <w:lang w:val="bg-BG"/>
        </w:rPr>
        <w:t>Във връзка с обявения конкурс на МОСВ и ПУДООС за участие в националната кампания „За чиста околна среда – 2018</w:t>
      </w:r>
      <w:r w:rsidRPr="00FD0DEA">
        <w:rPr>
          <w:rFonts w:ascii="Times New Roman" w:hAnsi="Times New Roman"/>
          <w:sz w:val="24"/>
          <w:szCs w:val="24"/>
        </w:rPr>
        <w:t xml:space="preserve"> </w:t>
      </w:r>
      <w:r w:rsidRPr="00FD0DEA">
        <w:rPr>
          <w:rFonts w:ascii="Times New Roman" w:hAnsi="Times New Roman"/>
          <w:sz w:val="24"/>
          <w:szCs w:val="24"/>
          <w:lang w:val="bg-BG"/>
        </w:rPr>
        <w:t xml:space="preserve">г.” на тема „Обичам природата – и аз участвам” учениците от СУ „Вичо Грънчаров” град Горна Оряховица представят на Вашето внимание проект </w:t>
      </w:r>
    </w:p>
    <w:p w:rsidR="006A124A" w:rsidRPr="00FD0DEA" w:rsidRDefault="006A124A" w:rsidP="00FD0DEA">
      <w:pPr>
        <w:ind w:firstLine="720"/>
        <w:jc w:val="both"/>
        <w:rPr>
          <w:rFonts w:ascii="Times New Roman" w:hAnsi="Times New Roman"/>
          <w:sz w:val="24"/>
          <w:szCs w:val="24"/>
          <w:lang w:val="bg-BG"/>
        </w:rPr>
      </w:pPr>
      <w:r w:rsidRPr="00FD0DEA">
        <w:rPr>
          <w:rFonts w:ascii="Times New Roman" w:hAnsi="Times New Roman"/>
          <w:sz w:val="24"/>
          <w:szCs w:val="24"/>
          <w:lang w:val="bg-BG"/>
        </w:rPr>
        <w:br w:type="page"/>
      </w:r>
    </w:p>
    <w:p w:rsidR="006A124A" w:rsidRPr="00FD0DEA" w:rsidRDefault="006A124A" w:rsidP="00FD0DEA">
      <w:pPr>
        <w:spacing w:after="0" w:line="240" w:lineRule="auto"/>
        <w:jc w:val="both"/>
        <w:rPr>
          <w:rFonts w:ascii="Times New Roman" w:hAnsi="Times New Roman"/>
          <w:b/>
          <w:sz w:val="24"/>
          <w:szCs w:val="24"/>
        </w:rPr>
      </w:pPr>
      <w:r w:rsidRPr="00FD0DEA">
        <w:rPr>
          <w:rFonts w:ascii="Times New Roman" w:hAnsi="Times New Roman"/>
          <w:b/>
          <w:sz w:val="24"/>
          <w:szCs w:val="24"/>
          <w:lang w:val="bg-BG"/>
        </w:rPr>
        <w:lastRenderedPageBreak/>
        <w:t>"МИСИЯ ПРИРОДОЛЮБИТЕЛ</w:t>
      </w:r>
      <w:r w:rsidRPr="00FD0DEA">
        <w:rPr>
          <w:rFonts w:ascii="Times New Roman" w:hAnsi="Times New Roman"/>
          <w:b/>
          <w:sz w:val="24"/>
          <w:szCs w:val="24"/>
        </w:rPr>
        <w:t xml:space="preserve"> -</w:t>
      </w:r>
    </w:p>
    <w:p w:rsidR="006A124A" w:rsidRPr="00FD0DEA" w:rsidRDefault="006A124A" w:rsidP="00FD0DEA">
      <w:pPr>
        <w:spacing w:after="0"/>
        <w:jc w:val="both"/>
        <w:rPr>
          <w:rFonts w:ascii="Times New Roman" w:hAnsi="Times New Roman"/>
          <w:b/>
          <w:sz w:val="24"/>
          <w:szCs w:val="24"/>
          <w:lang w:val="bg-BG"/>
        </w:rPr>
      </w:pPr>
      <w:r w:rsidRPr="00FD0DEA">
        <w:rPr>
          <w:rFonts w:ascii="Times New Roman" w:hAnsi="Times New Roman"/>
          <w:b/>
          <w:sz w:val="24"/>
          <w:szCs w:val="24"/>
          <w:lang w:val="bg-BG"/>
        </w:rPr>
        <w:t>ПРОМЕНЯМ СРЕДАТА В КОЯТО УЧА И ЖИВЕЯ"</w:t>
      </w:r>
    </w:p>
    <w:p w:rsidR="006A124A" w:rsidRPr="00FD0DEA" w:rsidRDefault="006A124A" w:rsidP="00FD0DEA">
      <w:pPr>
        <w:spacing w:after="0"/>
        <w:jc w:val="both"/>
        <w:rPr>
          <w:rFonts w:ascii="Times New Roman" w:hAnsi="Times New Roman"/>
          <w:b/>
          <w:sz w:val="24"/>
          <w:szCs w:val="24"/>
          <w:lang w:val="bg-BG"/>
        </w:rPr>
      </w:pPr>
    </w:p>
    <w:p w:rsidR="006A124A" w:rsidRPr="00FD0DEA" w:rsidRDefault="006A124A" w:rsidP="00FD0DEA">
      <w:pPr>
        <w:spacing w:after="0"/>
        <w:jc w:val="both"/>
        <w:rPr>
          <w:rFonts w:ascii="Times New Roman" w:hAnsi="Times New Roman"/>
          <w:b/>
          <w:sz w:val="24"/>
          <w:szCs w:val="24"/>
          <w:lang w:val="bg-BG"/>
        </w:rPr>
      </w:pPr>
      <w:r w:rsidRPr="00FD0DEA">
        <w:rPr>
          <w:rFonts w:ascii="Times New Roman" w:hAnsi="Times New Roman"/>
          <w:b/>
          <w:sz w:val="24"/>
          <w:szCs w:val="24"/>
          <w:lang w:val="bg-BG"/>
        </w:rPr>
        <w:t>Предмет на проекта:</w:t>
      </w:r>
    </w:p>
    <w:p w:rsidR="006A124A" w:rsidRPr="00FD0DEA" w:rsidRDefault="006A124A" w:rsidP="00FD0DEA">
      <w:pPr>
        <w:spacing w:after="0"/>
        <w:ind w:firstLine="720"/>
        <w:jc w:val="both"/>
        <w:rPr>
          <w:rFonts w:ascii="Times New Roman" w:hAnsi="Times New Roman"/>
          <w:sz w:val="24"/>
          <w:szCs w:val="24"/>
          <w:lang w:val="bg-BG"/>
        </w:rPr>
      </w:pPr>
      <w:r w:rsidRPr="00FD0DEA">
        <w:rPr>
          <w:rFonts w:ascii="Times New Roman" w:hAnsi="Times New Roman"/>
          <w:sz w:val="24"/>
          <w:szCs w:val="24"/>
          <w:lang w:val="bg-BG"/>
        </w:rPr>
        <w:t>Целта на проекта "Мисия природолюбител</w:t>
      </w:r>
      <w:r w:rsidRPr="00FD0DEA">
        <w:rPr>
          <w:rFonts w:ascii="Times New Roman" w:hAnsi="Times New Roman"/>
          <w:sz w:val="24"/>
          <w:szCs w:val="24"/>
        </w:rPr>
        <w:t xml:space="preserve"> -</w:t>
      </w:r>
      <w:r w:rsidRPr="00FD0DEA">
        <w:rPr>
          <w:rFonts w:ascii="Times New Roman" w:hAnsi="Times New Roman"/>
          <w:sz w:val="24"/>
          <w:szCs w:val="24"/>
          <w:lang w:val="bg-BG"/>
        </w:rPr>
        <w:t xml:space="preserve"> променям средата, в която уча и живея" е децата да вземат активно участие в създаване на екологична среда в училището, пример за природо съобразна дейност и здравословен начин на живот. Дейността ще надгражда  учебно-възпитателния процес в учебното заведение. В изпълнение на тази цел ще бъдат подпомагани от учители и родители.  Така, влиянието на възрастните, ще може да съдейства за изграждането на устойчиви навици за формиране на лична здравна култура</w:t>
      </w:r>
      <w:r w:rsidRPr="00FD0DEA">
        <w:rPr>
          <w:rFonts w:ascii="Times New Roman" w:hAnsi="Times New Roman"/>
          <w:sz w:val="24"/>
          <w:szCs w:val="24"/>
        </w:rPr>
        <w:t xml:space="preserve"> </w:t>
      </w:r>
      <w:r w:rsidRPr="00FD0DEA">
        <w:rPr>
          <w:rFonts w:ascii="Times New Roman" w:hAnsi="Times New Roman"/>
          <w:sz w:val="24"/>
          <w:szCs w:val="24"/>
          <w:lang w:val="bg-BG"/>
        </w:rPr>
        <w:t>у малчуганите. Екологичното и здравното образование заемат приоритетно място в българското училище днес. Целта е формиране на такава ценностна система у младото поколение, която да доведе до отговорно поведение към личното здраве и околната среда, до изграждане на здравна и екологична култура. Идеята е да бъде създаден спортен кът с подходящи уреди, обособен в двора на училището от кашпи със свежа растителност.</w:t>
      </w:r>
      <w:r w:rsidRPr="00FD0DEA">
        <w:rPr>
          <w:rFonts w:ascii="Times New Roman" w:hAnsi="Times New Roman"/>
          <w:color w:val="FF0000"/>
          <w:sz w:val="24"/>
          <w:szCs w:val="24"/>
          <w:lang w:val="bg-BG"/>
        </w:rPr>
        <w:t xml:space="preserve"> </w:t>
      </w:r>
      <w:r w:rsidRPr="00FD0DEA">
        <w:rPr>
          <w:rFonts w:ascii="Times New Roman" w:hAnsi="Times New Roman"/>
          <w:sz w:val="24"/>
          <w:szCs w:val="24"/>
          <w:lang w:val="bg-BG"/>
        </w:rPr>
        <w:t>Проучването сред учениците показва, че необходимостта е от комбиниран спортен уред /висилка, успоредка и халки за придърпване и бутане със собствено тегло/. Децата ще имат възможността да укрепват физически в приятна обстановка за да водят здравословен начин на живот, както в часовете по отдих и спорт, така и в целодневната организация на деня. Ще осмислят свободното си време. Спортният кът ще се превърне в желано място за учениците.</w:t>
      </w:r>
    </w:p>
    <w:p w:rsidR="006A124A" w:rsidRPr="00FD0DEA" w:rsidRDefault="006A124A" w:rsidP="00FD0DEA">
      <w:pPr>
        <w:spacing w:after="0"/>
        <w:ind w:firstLine="720"/>
        <w:jc w:val="both"/>
        <w:rPr>
          <w:rFonts w:ascii="Times New Roman" w:hAnsi="Times New Roman"/>
          <w:sz w:val="24"/>
          <w:szCs w:val="24"/>
          <w:lang w:val="bg-BG"/>
        </w:rPr>
      </w:pPr>
      <w:r w:rsidRPr="00FD0DEA">
        <w:rPr>
          <w:rFonts w:ascii="Times New Roman" w:hAnsi="Times New Roman"/>
          <w:sz w:val="24"/>
          <w:szCs w:val="24"/>
          <w:lang w:val="bg-BG"/>
        </w:rPr>
        <w:t>Децата ще участват в засаждане на  фиданки за облагородяване на средата около училище, с цел  завършване на зеления пояс. Идеята е намаляване на шума и замърсеността на въздуха около училищната сграда.</w:t>
      </w:r>
    </w:p>
    <w:p w:rsidR="006A124A" w:rsidRPr="00FD0DEA" w:rsidRDefault="006A124A" w:rsidP="00FD0DEA">
      <w:pPr>
        <w:spacing w:after="0"/>
        <w:ind w:firstLine="720"/>
        <w:jc w:val="both"/>
        <w:rPr>
          <w:rFonts w:ascii="Times New Roman" w:hAnsi="Times New Roman"/>
          <w:sz w:val="24"/>
          <w:szCs w:val="24"/>
          <w:lang w:val="bg-BG"/>
        </w:rPr>
      </w:pPr>
      <w:r w:rsidRPr="00FD0DEA">
        <w:rPr>
          <w:rFonts w:ascii="Times New Roman" w:hAnsi="Times New Roman"/>
          <w:sz w:val="24"/>
          <w:szCs w:val="24"/>
          <w:lang w:val="bg-BG"/>
        </w:rPr>
        <w:t>Учениците ще се включат активно и в почистването на площадките в и около училището, наличните зелените площи, както и в озеленяването и засаждането на нова растителност и последвалата грижа за нея. Това се налага и поради основната причина за силно замърсеният въздух в гада. Призивът на Общината е да започне повсеместно залесяване на градската зона, с цел намаляване на вредните емисии във възуха. По този начин ще ангажираме  децата с поддържането на ново засадените растителни видове за в бъдеще. И така ще съдействаме за формиране на компетенции и модели на поведение за устойчив начин на живот и устойчиво развитие. Ще организираме екологични събития. Ще направим разгласа в медиите. По този начин искаме да популяризираме природозащитните и здравни идеи. Ще дадем възможност и за изпълнение на нови идеи, възникнали в процеса на дейностите, като вариант за изграденото креативно мислене на целевата група от ученици, учители и родители в положителна насока за изпълнение на устойчивост от постигнатите резултати на проекта.</w:t>
      </w:r>
    </w:p>
    <w:p w:rsidR="006A124A" w:rsidRPr="00FD0DEA" w:rsidRDefault="006A124A" w:rsidP="00FD0DEA">
      <w:pPr>
        <w:ind w:firstLine="720"/>
        <w:jc w:val="both"/>
        <w:rPr>
          <w:rFonts w:ascii="Times New Roman" w:hAnsi="Times New Roman"/>
          <w:sz w:val="24"/>
          <w:szCs w:val="24"/>
          <w:lang w:val="bg-BG"/>
        </w:rPr>
      </w:pPr>
      <w:r w:rsidRPr="00FD0DEA">
        <w:rPr>
          <w:rFonts w:ascii="Times New Roman" w:hAnsi="Times New Roman"/>
          <w:sz w:val="24"/>
          <w:szCs w:val="24"/>
          <w:lang w:val="bg-BG"/>
        </w:rPr>
        <w:t xml:space="preserve">Изпълнението на конкретни практически задачи отчасти ще елиминира бездействието и апатията към учебната работа. </w:t>
      </w:r>
    </w:p>
    <w:p w:rsidR="006A124A" w:rsidRPr="00FD0DEA" w:rsidRDefault="006A124A" w:rsidP="00FD0DEA">
      <w:pPr>
        <w:ind w:firstLine="720"/>
        <w:jc w:val="both"/>
        <w:rPr>
          <w:rFonts w:ascii="Times New Roman" w:hAnsi="Times New Roman"/>
          <w:sz w:val="24"/>
          <w:szCs w:val="24"/>
          <w:lang w:val="bg-BG"/>
        </w:rPr>
      </w:pPr>
      <w:r w:rsidRPr="00FD0DEA">
        <w:rPr>
          <w:rFonts w:ascii="Times New Roman" w:hAnsi="Times New Roman"/>
          <w:sz w:val="24"/>
          <w:szCs w:val="24"/>
          <w:lang w:val="bg-BG"/>
        </w:rPr>
        <w:t>В следващи етапи ще бъдат предприети дейности  и включени и допълнителни кампании по дозалесяване на училищното пространство и поддържане на направеното от всеки  нов випуск.</w:t>
      </w:r>
    </w:p>
    <w:p w:rsidR="006A124A" w:rsidRPr="00FD0DEA" w:rsidRDefault="006A124A" w:rsidP="00FD0DEA">
      <w:pPr>
        <w:spacing w:after="0"/>
        <w:jc w:val="both"/>
        <w:rPr>
          <w:rFonts w:ascii="Times New Roman" w:hAnsi="Times New Roman"/>
          <w:sz w:val="24"/>
          <w:szCs w:val="24"/>
          <w:lang w:val="bg-BG"/>
        </w:rPr>
      </w:pPr>
      <w:r w:rsidRPr="00FD0DEA">
        <w:rPr>
          <w:rFonts w:ascii="Times New Roman" w:hAnsi="Times New Roman"/>
          <w:b/>
          <w:sz w:val="24"/>
          <w:szCs w:val="24"/>
          <w:lang w:val="bg-BG"/>
        </w:rPr>
        <w:lastRenderedPageBreak/>
        <w:t xml:space="preserve">Нашите конкретни цели: </w:t>
      </w:r>
    </w:p>
    <w:p w:rsidR="006A124A" w:rsidRPr="00FD0DEA" w:rsidRDefault="006A124A" w:rsidP="00FD0DEA">
      <w:pPr>
        <w:spacing w:after="0"/>
        <w:ind w:left="360"/>
        <w:jc w:val="both"/>
        <w:rPr>
          <w:rFonts w:ascii="Times New Roman" w:hAnsi="Times New Roman"/>
          <w:sz w:val="24"/>
          <w:szCs w:val="24"/>
          <w:lang w:val="bg-BG"/>
        </w:rPr>
      </w:pPr>
      <w:r w:rsidRPr="00FD0DEA">
        <w:rPr>
          <w:rFonts w:ascii="Times New Roman" w:hAnsi="Times New Roman"/>
          <w:sz w:val="24"/>
          <w:szCs w:val="24"/>
          <w:lang w:val="bg-BG"/>
        </w:rPr>
        <w:t>Повишаване на здравната култура на децата, формиране на екологични знания и умения  и навици сред тях. Възпитание в любов и загриженост към природата, чрез отговорността за собственото здраве още от най-ранна детска възраст .</w:t>
      </w:r>
    </w:p>
    <w:p w:rsidR="006A124A" w:rsidRPr="00FD0DEA" w:rsidRDefault="006A124A" w:rsidP="00FD0DEA">
      <w:pPr>
        <w:numPr>
          <w:ilvl w:val="0"/>
          <w:numId w:val="29"/>
        </w:numPr>
        <w:jc w:val="both"/>
        <w:rPr>
          <w:rFonts w:ascii="Times New Roman" w:hAnsi="Times New Roman"/>
          <w:sz w:val="24"/>
          <w:szCs w:val="24"/>
          <w:lang w:val="bg-BG"/>
        </w:rPr>
      </w:pPr>
      <w:r w:rsidRPr="00FD0DEA">
        <w:rPr>
          <w:rFonts w:ascii="Times New Roman" w:hAnsi="Times New Roman"/>
          <w:sz w:val="24"/>
          <w:szCs w:val="24"/>
          <w:lang w:val="bg-BG"/>
        </w:rPr>
        <w:t>Изграждане на хармонично телосложение и използване на закаляващите фактори на околната среда /въздух и слънце/.</w:t>
      </w:r>
    </w:p>
    <w:p w:rsidR="006A124A" w:rsidRPr="00FD0DEA" w:rsidRDefault="006A124A" w:rsidP="00FD0DEA">
      <w:pPr>
        <w:numPr>
          <w:ilvl w:val="0"/>
          <w:numId w:val="29"/>
        </w:numPr>
        <w:jc w:val="both"/>
        <w:rPr>
          <w:rFonts w:ascii="Times New Roman" w:hAnsi="Times New Roman"/>
          <w:sz w:val="24"/>
          <w:szCs w:val="24"/>
          <w:lang w:val="bg-BG"/>
        </w:rPr>
      </w:pPr>
      <w:r w:rsidRPr="00FD0DEA">
        <w:rPr>
          <w:rFonts w:ascii="Times New Roman" w:hAnsi="Times New Roman"/>
          <w:sz w:val="24"/>
          <w:szCs w:val="24"/>
          <w:lang w:val="bg-BG"/>
        </w:rPr>
        <w:t>Формиране на умения и нагласи за грижа и опазване на средата, в която учениците живеят и работят.</w:t>
      </w:r>
    </w:p>
    <w:p w:rsidR="006A124A" w:rsidRPr="00FD0DEA" w:rsidRDefault="006A124A" w:rsidP="00FD0DEA">
      <w:pPr>
        <w:spacing w:after="0"/>
        <w:jc w:val="both"/>
        <w:rPr>
          <w:rFonts w:ascii="Times New Roman" w:hAnsi="Times New Roman"/>
          <w:b/>
          <w:sz w:val="24"/>
          <w:szCs w:val="24"/>
          <w:lang w:val="bg-BG"/>
        </w:rPr>
      </w:pPr>
      <w:r w:rsidRPr="00FD0DEA">
        <w:rPr>
          <w:rFonts w:ascii="Times New Roman" w:hAnsi="Times New Roman"/>
          <w:b/>
          <w:sz w:val="24"/>
          <w:szCs w:val="24"/>
          <w:lang w:val="bg-BG"/>
        </w:rPr>
        <w:t>Основни задачи за реализиране на поставената цел:</w:t>
      </w:r>
    </w:p>
    <w:p w:rsidR="006A124A" w:rsidRPr="00FD0DEA" w:rsidRDefault="006A124A"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Изграждане на спортен кът с подходящи урени, обособен в двора на училището от кашпи със свежа растителност.</w:t>
      </w:r>
    </w:p>
    <w:p w:rsidR="006A124A" w:rsidRPr="00FD0DEA" w:rsidRDefault="006A124A"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Засаждане на фиданки за облагородяване на средата около училище – завършване на зеления пояс, с цел намаляване на шума и замърсеността на въздуха около училищната сграда.</w:t>
      </w:r>
    </w:p>
    <w:p w:rsidR="006A124A" w:rsidRPr="00FD0DEA" w:rsidRDefault="006A124A"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Засаждане на цветни растения  и нискостъблени храсти в алеята пред училищната сграда.</w:t>
      </w:r>
    </w:p>
    <w:p w:rsidR="006A124A" w:rsidRPr="00FD0DEA" w:rsidRDefault="006A124A" w:rsidP="00FD0DEA">
      <w:pPr>
        <w:numPr>
          <w:ilvl w:val="0"/>
          <w:numId w:val="28"/>
        </w:numPr>
        <w:spacing w:after="0"/>
        <w:jc w:val="both"/>
        <w:rPr>
          <w:rFonts w:ascii="Times New Roman" w:hAnsi="Times New Roman"/>
          <w:sz w:val="24"/>
          <w:szCs w:val="24"/>
          <w:lang w:val="bg-BG"/>
        </w:rPr>
      </w:pPr>
      <w:r w:rsidRPr="00FD0DEA">
        <w:rPr>
          <w:rFonts w:ascii="Times New Roman" w:hAnsi="Times New Roman"/>
          <w:color w:val="FF0000"/>
          <w:sz w:val="24"/>
          <w:szCs w:val="24"/>
          <w:lang w:val="bg-BG"/>
        </w:rPr>
        <w:t xml:space="preserve"> </w:t>
      </w:r>
      <w:r w:rsidRPr="00FD0DEA">
        <w:rPr>
          <w:rFonts w:ascii="Times New Roman" w:hAnsi="Times New Roman"/>
          <w:sz w:val="24"/>
          <w:szCs w:val="24"/>
          <w:lang w:val="bg-BG"/>
        </w:rPr>
        <w:t>Приобщаване на учениците към идеята за грижа и опазване на природата.</w:t>
      </w:r>
    </w:p>
    <w:p w:rsidR="006A124A" w:rsidRPr="00FD0DEA" w:rsidRDefault="006A124A"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 xml:space="preserve"> Присъединяване на родителската общност за оказване на съдействие при залесяването.</w:t>
      </w:r>
    </w:p>
    <w:p w:rsidR="006A124A" w:rsidRPr="00FD0DEA" w:rsidRDefault="006A124A"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Изграждане на трайни навици у учениците за здравна култура и опазване на околната среда.</w:t>
      </w:r>
    </w:p>
    <w:p w:rsidR="006A124A" w:rsidRPr="00FD0DEA" w:rsidRDefault="006A124A" w:rsidP="00FD0DEA">
      <w:pPr>
        <w:numPr>
          <w:ilvl w:val="0"/>
          <w:numId w:val="28"/>
        </w:numPr>
        <w:spacing w:after="0"/>
        <w:jc w:val="both"/>
        <w:rPr>
          <w:rFonts w:ascii="Times New Roman" w:hAnsi="Times New Roman"/>
          <w:sz w:val="24"/>
          <w:szCs w:val="24"/>
          <w:lang w:val="bg-BG"/>
        </w:rPr>
      </w:pPr>
      <w:r w:rsidRPr="00FD0DEA">
        <w:rPr>
          <w:rFonts w:ascii="Times New Roman" w:hAnsi="Times New Roman"/>
          <w:sz w:val="24"/>
          <w:szCs w:val="24"/>
          <w:lang w:val="bg-BG"/>
        </w:rPr>
        <w:t xml:space="preserve">Възпитаване на толерантност и уважение към  природата чрез конкретни дейности –озеленяване и последваща грижа за засадените растителни видове.  </w:t>
      </w:r>
    </w:p>
    <w:p w:rsidR="006A124A" w:rsidRPr="00FD0DEA" w:rsidRDefault="006A124A" w:rsidP="00FD0DEA">
      <w:pPr>
        <w:spacing w:after="0"/>
        <w:jc w:val="both"/>
        <w:rPr>
          <w:rFonts w:ascii="Times New Roman" w:hAnsi="Times New Roman"/>
          <w:b/>
          <w:sz w:val="24"/>
          <w:szCs w:val="24"/>
          <w:u w:val="single"/>
          <w:lang w:val="bg-BG"/>
        </w:rPr>
      </w:pPr>
    </w:p>
    <w:p w:rsidR="006A124A" w:rsidRPr="00FD0DEA" w:rsidRDefault="006A124A" w:rsidP="00FD0DEA">
      <w:pPr>
        <w:spacing w:after="0"/>
        <w:jc w:val="both"/>
        <w:rPr>
          <w:rFonts w:ascii="Times New Roman" w:hAnsi="Times New Roman"/>
          <w:b/>
          <w:sz w:val="24"/>
          <w:szCs w:val="24"/>
          <w:u w:val="single"/>
          <w:lang w:val="bg-BG"/>
        </w:rPr>
      </w:pPr>
      <w:r w:rsidRPr="00FD0DEA">
        <w:rPr>
          <w:rFonts w:ascii="Times New Roman" w:hAnsi="Times New Roman"/>
          <w:b/>
          <w:sz w:val="24"/>
          <w:szCs w:val="24"/>
          <w:u w:val="single"/>
          <w:lang w:val="bg-BG"/>
        </w:rPr>
        <w:t>ІІІ. Времеви график за реализация на проекта.</w:t>
      </w:r>
    </w:p>
    <w:p w:rsidR="006A124A" w:rsidRPr="00FD0DEA" w:rsidRDefault="006A124A" w:rsidP="00FD0DEA">
      <w:pPr>
        <w:spacing w:after="0"/>
        <w:jc w:val="both"/>
        <w:rPr>
          <w:rFonts w:ascii="Times New Roman" w:hAnsi="Times New Roman"/>
          <w:b/>
          <w:sz w:val="24"/>
          <w:szCs w:val="24"/>
          <w:lang w:val="bg-BG"/>
        </w:rPr>
      </w:pPr>
      <w:r w:rsidRPr="00FD0DEA">
        <w:rPr>
          <w:rFonts w:ascii="Times New Roman" w:hAnsi="Times New Roman"/>
          <w:b/>
          <w:sz w:val="24"/>
          <w:szCs w:val="24"/>
          <w:lang w:val="bg-BG"/>
        </w:rPr>
        <w:t>Дейности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5987"/>
        <w:gridCol w:w="2874"/>
      </w:tblGrid>
      <w:tr w:rsidR="006A124A" w:rsidRPr="00FD0DEA" w:rsidTr="00D1718F">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1</w:t>
            </w:r>
          </w:p>
        </w:tc>
        <w:tc>
          <w:tcPr>
            <w:tcW w:w="6614" w:type="dxa"/>
          </w:tcPr>
          <w:p w:rsidR="006A124A" w:rsidRPr="00FD0DEA" w:rsidRDefault="006A124A" w:rsidP="00FD0DEA">
            <w:pPr>
              <w:spacing w:after="0"/>
              <w:jc w:val="both"/>
              <w:rPr>
                <w:rFonts w:ascii="Times New Roman" w:hAnsi="Times New Roman"/>
                <w:sz w:val="24"/>
                <w:szCs w:val="24"/>
                <w:lang w:val="bg-BG"/>
              </w:rPr>
            </w:pPr>
            <w:r w:rsidRPr="00FD0DEA">
              <w:rPr>
                <w:rFonts w:ascii="Times New Roman" w:hAnsi="Times New Roman"/>
                <w:sz w:val="24"/>
                <w:szCs w:val="24"/>
                <w:lang w:val="bg-BG"/>
              </w:rPr>
              <w:t>Засаждане на  фиданки за облагородяване на средата около училище –завършване на зеления пояс, с цел намаляване на шума и замърсеността на въздуха около училищната сграда.</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срок: м. април 2018г.</w:t>
            </w:r>
          </w:p>
        </w:tc>
      </w:tr>
      <w:tr w:rsidR="006A124A" w:rsidRPr="00FD0DEA" w:rsidTr="00D1718F">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2</w:t>
            </w:r>
          </w:p>
        </w:tc>
        <w:tc>
          <w:tcPr>
            <w:tcW w:w="6614" w:type="dxa"/>
          </w:tcPr>
          <w:p w:rsidR="006A124A" w:rsidRPr="00FD0DEA" w:rsidRDefault="006A124A" w:rsidP="00FD0DEA">
            <w:pPr>
              <w:spacing w:after="0"/>
              <w:jc w:val="both"/>
              <w:rPr>
                <w:rFonts w:ascii="Times New Roman" w:hAnsi="Times New Roman"/>
                <w:sz w:val="24"/>
                <w:szCs w:val="24"/>
                <w:lang w:val="bg-BG"/>
              </w:rPr>
            </w:pPr>
            <w:r w:rsidRPr="00FD0DEA">
              <w:rPr>
                <w:rFonts w:ascii="Times New Roman" w:hAnsi="Times New Roman"/>
                <w:sz w:val="24"/>
                <w:szCs w:val="24"/>
                <w:lang w:val="bg-BG"/>
              </w:rPr>
              <w:t>Изграждане на спортен кът, обособен в двора на училището от кашпи със свежа растителност.</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срок: м. май 2018г. - </w:t>
            </w:r>
          </w:p>
        </w:tc>
      </w:tr>
      <w:tr w:rsidR="006A124A" w:rsidRPr="00FD0DEA" w:rsidTr="00D1718F">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3</w:t>
            </w:r>
          </w:p>
        </w:tc>
        <w:tc>
          <w:tcPr>
            <w:tcW w:w="6614"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Литературен клуб „Калиопа“ ще отрази „зелените” инициативи на учениците в местните медии, като се информира обществеността за хода на проектните дейности и се популяризират идеите сред учениците от община Горна Оряховица . </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срок: постоянен  2018г. </w:t>
            </w:r>
          </w:p>
          <w:p w:rsidR="006A124A" w:rsidRPr="00FD0DEA" w:rsidRDefault="006A124A" w:rsidP="00FD0DEA">
            <w:pPr>
              <w:jc w:val="both"/>
              <w:rPr>
                <w:rFonts w:ascii="Times New Roman" w:hAnsi="Times New Roman"/>
                <w:b/>
                <w:sz w:val="24"/>
                <w:szCs w:val="24"/>
                <w:u w:val="single"/>
                <w:lang w:val="bg-BG"/>
              </w:rPr>
            </w:pPr>
          </w:p>
        </w:tc>
      </w:tr>
      <w:tr w:rsidR="006A124A" w:rsidRPr="00FD0DEA" w:rsidTr="00D1718F">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4</w:t>
            </w:r>
          </w:p>
        </w:tc>
        <w:tc>
          <w:tcPr>
            <w:tcW w:w="6614"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Учениците, съвместно със своите учители и родители ще засадят цветя и цветни храсти в училищната цветна градинка.</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срок: м.  май 2018г.</w:t>
            </w:r>
          </w:p>
        </w:tc>
      </w:tr>
      <w:tr w:rsidR="006A124A" w:rsidRPr="00FD0DEA" w:rsidTr="00D1718F">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lastRenderedPageBreak/>
              <w:t>5</w:t>
            </w:r>
          </w:p>
        </w:tc>
        <w:tc>
          <w:tcPr>
            <w:tcW w:w="6614"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Учениците от всички класове ще творят рисунки на здравна и екологична тема – „За чиста природа – нека промяната започне от нас като част от Обединена Европа.” Предвиждаме проявата да има общоградски характер и да привлечем съмишленици от всички училища в град Горна Оряховица.</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срок: 9 май 2018г.</w:t>
            </w:r>
          </w:p>
          <w:p w:rsidR="006A124A" w:rsidRPr="00FD0DEA" w:rsidRDefault="006A124A" w:rsidP="00FD0DEA">
            <w:pPr>
              <w:jc w:val="both"/>
              <w:rPr>
                <w:rFonts w:ascii="Times New Roman" w:hAnsi="Times New Roman"/>
                <w:b/>
                <w:sz w:val="24"/>
                <w:szCs w:val="24"/>
                <w:u w:val="single"/>
                <w:lang w:val="bg-BG"/>
              </w:rPr>
            </w:pPr>
          </w:p>
        </w:tc>
      </w:tr>
      <w:tr w:rsidR="006A124A" w:rsidRPr="00FD0DEA" w:rsidTr="00D1718F">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6</w:t>
            </w:r>
          </w:p>
        </w:tc>
        <w:tc>
          <w:tcPr>
            <w:tcW w:w="6614"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Децата от СУ „Вичо Грънчаров”  ще изработят с доброволен труд брошура и ще организират акция съвместно с родители и ученици сред обществеността на град Горна Оряховица на тема – „Ако мислиш година напред, посей семе. Ако мислиш десет години напред, посади дърво. Ако мислиш сто години напред – образовай хората!”</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срок:  21 май  2018г. </w:t>
            </w:r>
          </w:p>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/във връзка с Деня на Биоразнообразието по календара на ЮНЕСКО/ </w:t>
            </w:r>
          </w:p>
        </w:tc>
      </w:tr>
      <w:tr w:rsidR="006A124A" w:rsidRPr="00FD0DEA" w:rsidTr="00D1718F">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7</w:t>
            </w:r>
          </w:p>
        </w:tc>
        <w:tc>
          <w:tcPr>
            <w:tcW w:w="6614"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Закупуване на комбинирани спортни уреди във връзка с изграждане на спортна площадка на открито в двора на училището:</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срок:  май  2018г. </w:t>
            </w:r>
          </w:p>
          <w:p w:rsidR="006A124A" w:rsidRPr="00FD0DEA" w:rsidRDefault="006A124A" w:rsidP="00FD0DEA">
            <w:pPr>
              <w:jc w:val="both"/>
              <w:rPr>
                <w:rFonts w:ascii="Times New Roman" w:hAnsi="Times New Roman"/>
                <w:sz w:val="24"/>
                <w:szCs w:val="24"/>
                <w:lang w:val="bg-BG"/>
              </w:rPr>
            </w:pPr>
          </w:p>
        </w:tc>
      </w:tr>
      <w:tr w:rsidR="006A124A" w:rsidRPr="00FD0DEA" w:rsidTr="00D1718F">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8</w:t>
            </w:r>
          </w:p>
        </w:tc>
        <w:tc>
          <w:tcPr>
            <w:tcW w:w="6614"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Сформиране на екип от доброволци за разгласа на дейностите в местните медии.</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Срок: м. май до 30 септември 2018г. </w:t>
            </w:r>
          </w:p>
        </w:tc>
      </w:tr>
      <w:tr w:rsidR="006A124A" w:rsidRPr="00FD0DEA" w:rsidTr="00D1718F">
        <w:trPr>
          <w:trHeight w:val="1109"/>
        </w:trPr>
        <w:tc>
          <w:tcPr>
            <w:tcW w:w="440" w:type="dxa"/>
          </w:tcPr>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9</w:t>
            </w:r>
          </w:p>
        </w:tc>
        <w:tc>
          <w:tcPr>
            <w:tcW w:w="6614"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Изготвяне на блиц анкета с доброволен труд за проучване на мнението на учениците, учителите от училището и родителите за мнението им от направеното и установяване на мониторинг. </w:t>
            </w:r>
          </w:p>
        </w:tc>
        <w:tc>
          <w:tcPr>
            <w:tcW w:w="297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Срок:  септември 2018г. </w:t>
            </w:r>
          </w:p>
          <w:p w:rsidR="006A124A" w:rsidRPr="00FD0DEA" w:rsidRDefault="006A124A" w:rsidP="00FD0DEA">
            <w:pPr>
              <w:jc w:val="both"/>
              <w:rPr>
                <w:rFonts w:ascii="Times New Roman" w:hAnsi="Times New Roman"/>
                <w:sz w:val="24"/>
                <w:szCs w:val="24"/>
                <w:lang w:val="bg-BG"/>
              </w:rPr>
            </w:pPr>
          </w:p>
        </w:tc>
      </w:tr>
    </w:tbl>
    <w:p w:rsidR="006A124A" w:rsidRPr="00FD0DEA" w:rsidRDefault="006A124A" w:rsidP="00FD0DEA">
      <w:pPr>
        <w:jc w:val="both"/>
        <w:rPr>
          <w:rFonts w:ascii="Times New Roman" w:hAnsi="Times New Roman"/>
          <w:b/>
          <w:sz w:val="24"/>
          <w:szCs w:val="24"/>
          <w:u w:val="single"/>
          <w:lang w:val="bg-BG"/>
        </w:rPr>
      </w:pPr>
    </w:p>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ІV. Брой на обхванатите по проекта деца и институции.</w:t>
      </w:r>
    </w:p>
    <w:p w:rsidR="006A124A" w:rsidRPr="00FD0DEA" w:rsidRDefault="006A124A" w:rsidP="00FD0DEA">
      <w:pPr>
        <w:ind w:firstLine="720"/>
        <w:jc w:val="both"/>
        <w:rPr>
          <w:rFonts w:ascii="Times New Roman" w:hAnsi="Times New Roman"/>
          <w:sz w:val="24"/>
          <w:szCs w:val="24"/>
          <w:lang w:val="bg-BG"/>
        </w:rPr>
      </w:pPr>
      <w:r w:rsidRPr="00FD0DEA">
        <w:rPr>
          <w:rFonts w:ascii="Times New Roman" w:hAnsi="Times New Roman"/>
          <w:sz w:val="24"/>
          <w:szCs w:val="24"/>
          <w:lang w:val="bg-BG"/>
        </w:rPr>
        <w:t>В настоящият проект са включени учениците от СУ „Вичо Грънчаров”   -</w:t>
      </w:r>
      <w:r w:rsidRPr="00FD0DEA">
        <w:rPr>
          <w:rFonts w:ascii="Times New Roman" w:hAnsi="Times New Roman"/>
          <w:color w:val="FF0000"/>
          <w:sz w:val="24"/>
          <w:szCs w:val="24"/>
          <w:lang w:val="bg-BG"/>
        </w:rPr>
        <w:t xml:space="preserve"> </w:t>
      </w:r>
      <w:r w:rsidRPr="00FD0DEA">
        <w:rPr>
          <w:rFonts w:ascii="Times New Roman" w:hAnsi="Times New Roman"/>
          <w:sz w:val="24"/>
          <w:szCs w:val="24"/>
          <w:lang w:val="bg-BG"/>
        </w:rPr>
        <w:t>540</w:t>
      </w:r>
      <w:r w:rsidRPr="00FD0DEA">
        <w:rPr>
          <w:rFonts w:ascii="Times New Roman" w:hAnsi="Times New Roman"/>
          <w:b/>
          <w:color w:val="FF0000"/>
          <w:sz w:val="24"/>
          <w:szCs w:val="24"/>
          <w:lang w:val="bg-BG"/>
        </w:rPr>
        <w:t xml:space="preserve"> </w:t>
      </w:r>
      <w:r w:rsidRPr="00FD0DEA">
        <w:rPr>
          <w:rFonts w:ascii="Times New Roman" w:hAnsi="Times New Roman"/>
          <w:color w:val="FF0000"/>
          <w:sz w:val="24"/>
          <w:szCs w:val="24"/>
          <w:lang w:val="bg-BG"/>
        </w:rPr>
        <w:t xml:space="preserve"> </w:t>
      </w:r>
      <w:r w:rsidRPr="00FD0DEA">
        <w:rPr>
          <w:rFonts w:ascii="Times New Roman" w:hAnsi="Times New Roman"/>
          <w:sz w:val="24"/>
          <w:szCs w:val="24"/>
          <w:lang w:val="bg-BG"/>
        </w:rPr>
        <w:t>ученици. Учителите от училището -</w:t>
      </w:r>
      <w:r w:rsidRPr="00FD0DEA">
        <w:rPr>
          <w:rFonts w:ascii="Times New Roman" w:hAnsi="Times New Roman"/>
          <w:b/>
          <w:sz w:val="24"/>
          <w:szCs w:val="24"/>
          <w:lang w:val="bg-BG"/>
        </w:rPr>
        <w:t xml:space="preserve"> </w:t>
      </w:r>
      <w:r w:rsidRPr="00FD0DEA">
        <w:rPr>
          <w:rFonts w:ascii="Times New Roman" w:hAnsi="Times New Roman"/>
          <w:sz w:val="24"/>
          <w:szCs w:val="24"/>
          <w:lang w:val="bg-BG"/>
        </w:rPr>
        <w:t>45 учители, обслужващият персонал - 8 души. Не на последно място училищното настоятелство, общественият съвет към училището  и родителите на учениците. Дейностите по проекта ще бъдат подкрепени и от Сдружение „Младежка толерантност“, Горнооряховски младежки парламент, ОМ „Озеленяване”, и Община Горна Оряховица.</w:t>
      </w:r>
    </w:p>
    <w:p w:rsidR="006A124A" w:rsidRPr="00FD0DEA" w:rsidRDefault="006A124A" w:rsidP="00FD0DEA">
      <w:pPr>
        <w:jc w:val="both"/>
        <w:rPr>
          <w:rFonts w:ascii="Times New Roman" w:hAnsi="Times New Roman"/>
          <w:b/>
          <w:sz w:val="24"/>
          <w:szCs w:val="24"/>
          <w:u w:val="single"/>
          <w:lang w:val="bg-BG"/>
        </w:rPr>
      </w:pPr>
      <w:r w:rsidRPr="00FD0DEA">
        <w:rPr>
          <w:rFonts w:ascii="Times New Roman" w:hAnsi="Times New Roman"/>
          <w:b/>
          <w:sz w:val="24"/>
          <w:szCs w:val="24"/>
          <w:u w:val="single"/>
          <w:lang w:val="bg-BG"/>
        </w:rPr>
        <w:t xml:space="preserve">ОЧАКВАНИ РЕЗУЛТАТИ ОТ РЕАЛИЗИРАНЕТО НА ПРОЕКТА: </w:t>
      </w:r>
    </w:p>
    <w:p w:rsidR="006A124A" w:rsidRPr="00FD0DEA" w:rsidRDefault="006A124A" w:rsidP="00FD0DEA">
      <w:pPr>
        <w:numPr>
          <w:ilvl w:val="0"/>
          <w:numId w:val="30"/>
        </w:numPr>
        <w:spacing w:after="0"/>
        <w:jc w:val="both"/>
        <w:rPr>
          <w:rFonts w:ascii="Times New Roman" w:hAnsi="Times New Roman"/>
          <w:sz w:val="24"/>
          <w:szCs w:val="24"/>
          <w:lang w:val="bg-BG"/>
        </w:rPr>
      </w:pPr>
      <w:r w:rsidRPr="00FD0DEA">
        <w:rPr>
          <w:rFonts w:ascii="Times New Roman" w:hAnsi="Times New Roman"/>
          <w:sz w:val="24"/>
          <w:szCs w:val="24"/>
          <w:lang w:val="bg-BG"/>
        </w:rPr>
        <w:t>Изграждане на спортен кът, обособен в двора на училището от кашпи със свежа растителност.</w:t>
      </w:r>
    </w:p>
    <w:p w:rsidR="006A124A" w:rsidRPr="00FD0DEA" w:rsidRDefault="006A124A" w:rsidP="00FD0DEA">
      <w:pPr>
        <w:numPr>
          <w:ilvl w:val="0"/>
          <w:numId w:val="30"/>
        </w:numPr>
        <w:spacing w:after="0"/>
        <w:jc w:val="both"/>
        <w:rPr>
          <w:rFonts w:ascii="Times New Roman" w:hAnsi="Times New Roman"/>
          <w:sz w:val="24"/>
          <w:szCs w:val="24"/>
          <w:lang w:val="bg-BG"/>
        </w:rPr>
      </w:pPr>
      <w:r w:rsidRPr="00FD0DEA">
        <w:rPr>
          <w:rFonts w:ascii="Times New Roman" w:hAnsi="Times New Roman"/>
          <w:sz w:val="24"/>
          <w:szCs w:val="24"/>
          <w:lang w:val="bg-BG"/>
        </w:rPr>
        <w:t>Засаждане на  фиданки за облагородяване на средата около училище –завършване на зеления пояс, с цел намаляване на шума и замърсеността на въздуха около училищната сграда.</w:t>
      </w:r>
    </w:p>
    <w:p w:rsidR="006A124A" w:rsidRPr="00FD0DEA" w:rsidRDefault="006A124A" w:rsidP="00FD0DEA">
      <w:pPr>
        <w:numPr>
          <w:ilvl w:val="0"/>
          <w:numId w:val="30"/>
        </w:numPr>
        <w:spacing w:after="0"/>
        <w:jc w:val="both"/>
        <w:rPr>
          <w:rFonts w:ascii="Times New Roman" w:hAnsi="Times New Roman"/>
          <w:sz w:val="24"/>
          <w:szCs w:val="24"/>
          <w:lang w:val="bg-BG"/>
        </w:rPr>
      </w:pPr>
      <w:r w:rsidRPr="00FD0DEA">
        <w:rPr>
          <w:rFonts w:ascii="Times New Roman" w:hAnsi="Times New Roman"/>
          <w:sz w:val="24"/>
          <w:szCs w:val="24"/>
        </w:rPr>
        <w:lastRenderedPageBreak/>
        <w:t xml:space="preserve">Осъществена разнообразна практическа дейност на </w:t>
      </w:r>
      <w:proofErr w:type="gramStart"/>
      <w:r w:rsidRPr="00FD0DEA">
        <w:rPr>
          <w:rFonts w:ascii="Times New Roman" w:hAnsi="Times New Roman"/>
          <w:sz w:val="24"/>
          <w:szCs w:val="24"/>
        </w:rPr>
        <w:t>учениците ,която</w:t>
      </w:r>
      <w:proofErr w:type="gramEnd"/>
      <w:r w:rsidRPr="00FD0DEA">
        <w:rPr>
          <w:rFonts w:ascii="Times New Roman" w:hAnsi="Times New Roman"/>
          <w:sz w:val="24"/>
          <w:szCs w:val="24"/>
        </w:rPr>
        <w:t xml:space="preserve"> ще се извърши чрез доброволен труд, в който ще участват и учители, служители, родители</w:t>
      </w:r>
      <w:r w:rsidRPr="00FD0DEA">
        <w:rPr>
          <w:rFonts w:ascii="Times New Roman" w:hAnsi="Times New Roman"/>
          <w:sz w:val="24"/>
          <w:szCs w:val="24"/>
          <w:lang w:val="bg-BG"/>
        </w:rPr>
        <w:t>.</w:t>
      </w:r>
    </w:p>
    <w:p w:rsidR="006A124A" w:rsidRPr="00FD0DEA" w:rsidRDefault="006A124A" w:rsidP="00FD0DEA">
      <w:pPr>
        <w:numPr>
          <w:ilvl w:val="0"/>
          <w:numId w:val="30"/>
        </w:numPr>
        <w:spacing w:after="0"/>
        <w:jc w:val="both"/>
        <w:rPr>
          <w:rFonts w:ascii="Times New Roman" w:hAnsi="Times New Roman"/>
          <w:sz w:val="24"/>
          <w:szCs w:val="24"/>
          <w:lang w:val="bg-BG"/>
        </w:rPr>
      </w:pPr>
      <w:r w:rsidRPr="00FD0DEA">
        <w:rPr>
          <w:rFonts w:ascii="Times New Roman" w:hAnsi="Times New Roman"/>
          <w:sz w:val="24"/>
          <w:szCs w:val="24"/>
        </w:rPr>
        <w:t>Разгърната дейност за популяризиране на природозащитните и здравни идеи</w:t>
      </w:r>
      <w:r w:rsidRPr="00FD0DEA">
        <w:rPr>
          <w:rFonts w:ascii="Times New Roman" w:hAnsi="Times New Roman"/>
          <w:sz w:val="24"/>
          <w:szCs w:val="24"/>
          <w:lang w:val="bg-BG"/>
        </w:rPr>
        <w:t>.</w:t>
      </w:r>
    </w:p>
    <w:p w:rsidR="006A124A" w:rsidRPr="00FD0DEA" w:rsidRDefault="006A124A" w:rsidP="00FD0DEA">
      <w:pPr>
        <w:numPr>
          <w:ilvl w:val="0"/>
          <w:numId w:val="30"/>
        </w:numPr>
        <w:spacing w:after="0"/>
        <w:jc w:val="both"/>
        <w:rPr>
          <w:rFonts w:ascii="Times New Roman" w:hAnsi="Times New Roman"/>
          <w:sz w:val="24"/>
          <w:szCs w:val="24"/>
          <w:lang w:val="bg-BG"/>
        </w:rPr>
      </w:pPr>
      <w:r w:rsidRPr="00FD0DEA">
        <w:rPr>
          <w:rFonts w:ascii="Times New Roman" w:hAnsi="Times New Roman"/>
          <w:sz w:val="24"/>
          <w:szCs w:val="24"/>
        </w:rPr>
        <w:t>Повишено равнище на екологичните знания и изградена култура на общуване с природата</w:t>
      </w:r>
      <w:r w:rsidRPr="00FD0DEA">
        <w:rPr>
          <w:rFonts w:ascii="Times New Roman" w:hAnsi="Times New Roman"/>
          <w:sz w:val="24"/>
          <w:szCs w:val="24"/>
          <w:lang w:val="bg-BG"/>
        </w:rPr>
        <w:t>.</w:t>
      </w:r>
      <w:r w:rsidRPr="00FD0DEA">
        <w:rPr>
          <w:rFonts w:ascii="Times New Roman" w:hAnsi="Times New Roman"/>
          <w:sz w:val="24"/>
          <w:szCs w:val="24"/>
        </w:rPr>
        <w:t xml:space="preserve"> </w:t>
      </w:r>
    </w:p>
    <w:p w:rsidR="006A124A" w:rsidRPr="00FD0DEA" w:rsidRDefault="006A124A" w:rsidP="00FD0DEA">
      <w:pPr>
        <w:spacing w:after="0"/>
        <w:ind w:left="720"/>
        <w:jc w:val="both"/>
        <w:rPr>
          <w:rFonts w:ascii="Times New Roman" w:hAnsi="Times New Roman"/>
          <w:sz w:val="24"/>
          <w:szCs w:val="24"/>
          <w:lang w:val="bg-BG"/>
        </w:rPr>
      </w:pPr>
    </w:p>
    <w:p w:rsidR="006A124A" w:rsidRPr="00FD0DEA" w:rsidRDefault="006A124A" w:rsidP="00FD0DEA">
      <w:pPr>
        <w:spacing w:after="0"/>
        <w:jc w:val="both"/>
        <w:rPr>
          <w:rFonts w:ascii="Times New Roman" w:hAnsi="Times New Roman"/>
          <w:b/>
          <w:sz w:val="24"/>
          <w:szCs w:val="24"/>
          <w:u w:val="single"/>
          <w:lang w:val="bg-BG"/>
        </w:rPr>
      </w:pPr>
    </w:p>
    <w:p w:rsidR="006A124A" w:rsidRPr="00FD0DEA" w:rsidRDefault="006A124A" w:rsidP="00FD0DEA">
      <w:pPr>
        <w:spacing w:after="0"/>
        <w:jc w:val="both"/>
        <w:rPr>
          <w:rFonts w:ascii="Times New Roman" w:hAnsi="Times New Roman"/>
          <w:b/>
          <w:sz w:val="24"/>
          <w:szCs w:val="24"/>
          <w:u w:val="single"/>
          <w:lang w:val="bg-BG"/>
        </w:rPr>
      </w:pPr>
      <w:r w:rsidRPr="00FD0DEA">
        <w:rPr>
          <w:rFonts w:ascii="Times New Roman" w:hAnsi="Times New Roman"/>
          <w:b/>
          <w:sz w:val="24"/>
          <w:szCs w:val="24"/>
          <w:u w:val="single"/>
          <w:lang w:val="bg-BG"/>
        </w:rPr>
        <w:t>Продължение,  устойчивост и развитие на целите на проекта</w:t>
      </w:r>
    </w:p>
    <w:p w:rsidR="006A124A" w:rsidRPr="00FD0DEA" w:rsidRDefault="006A124A" w:rsidP="00FD0DEA">
      <w:pPr>
        <w:pStyle w:val="NormalWeb"/>
        <w:numPr>
          <w:ilvl w:val="0"/>
          <w:numId w:val="31"/>
        </w:numPr>
        <w:shd w:val="clear" w:color="auto" w:fill="FFFFFF"/>
        <w:spacing w:before="0" w:beforeAutospacing="0" w:after="0" w:afterAutospacing="0" w:line="360" w:lineRule="atLeast"/>
        <w:jc w:val="both"/>
        <w:textAlignment w:val="baseline"/>
        <w:rPr>
          <w:rFonts w:eastAsia="Calibri"/>
        </w:rPr>
      </w:pPr>
      <w:r w:rsidRPr="00FD0DEA">
        <w:rPr>
          <w:rFonts w:eastAsia="Calibri"/>
        </w:rPr>
        <w:t xml:space="preserve">В дългосрочен план създадената база по </w:t>
      </w:r>
      <w:proofErr w:type="gramStart"/>
      <w:r w:rsidRPr="00FD0DEA">
        <w:rPr>
          <w:rFonts w:eastAsia="Calibri"/>
        </w:rPr>
        <w:t>проекта  ще</w:t>
      </w:r>
      <w:proofErr w:type="gramEnd"/>
      <w:r w:rsidRPr="00FD0DEA">
        <w:rPr>
          <w:rFonts w:eastAsia="Calibri"/>
        </w:rPr>
        <w:t xml:space="preserve"> бъде полезна за изграждане на </w:t>
      </w:r>
      <w:r w:rsidRPr="00FD0DEA">
        <w:rPr>
          <w:rFonts w:eastAsia="Calibri"/>
          <w:lang w:val="bg-BG"/>
        </w:rPr>
        <w:t xml:space="preserve">спортни навици и </w:t>
      </w:r>
      <w:r w:rsidRPr="00FD0DEA">
        <w:rPr>
          <w:rFonts w:eastAsia="Calibri"/>
        </w:rPr>
        <w:t xml:space="preserve">екологична отговорност у децата, което ще ги учи да се отнасят съзнателно към начина си на живот – здравословен и екологосъобразен. </w:t>
      </w:r>
    </w:p>
    <w:p w:rsidR="006A124A" w:rsidRPr="00FD0DEA" w:rsidRDefault="006A124A" w:rsidP="00FD0DEA">
      <w:pPr>
        <w:pStyle w:val="NormalWeb"/>
        <w:numPr>
          <w:ilvl w:val="0"/>
          <w:numId w:val="31"/>
        </w:numPr>
        <w:shd w:val="clear" w:color="auto" w:fill="FFFFFF"/>
        <w:spacing w:before="0" w:beforeAutospacing="0" w:after="0" w:afterAutospacing="0" w:line="360" w:lineRule="atLeast"/>
        <w:jc w:val="both"/>
        <w:textAlignment w:val="baseline"/>
        <w:rPr>
          <w:rFonts w:eastAsia="Calibri"/>
        </w:rPr>
      </w:pPr>
      <w:r w:rsidRPr="00FD0DEA">
        <w:rPr>
          <w:rFonts w:eastAsia="Calibri"/>
          <w:lang w:val="bg-BG"/>
        </w:rPr>
        <w:t>Училището ще стане пример за здравно и  екологично възпитание, чрез конкретни дейности и визия в интериора.</w:t>
      </w:r>
    </w:p>
    <w:p w:rsidR="006A124A" w:rsidRPr="00FD0DEA" w:rsidRDefault="006A124A" w:rsidP="00FD0DEA">
      <w:pPr>
        <w:pStyle w:val="NormalWeb"/>
        <w:numPr>
          <w:ilvl w:val="0"/>
          <w:numId w:val="31"/>
        </w:numPr>
        <w:shd w:val="clear" w:color="auto" w:fill="FFFFFF"/>
        <w:spacing w:before="0" w:beforeAutospacing="0" w:after="0" w:afterAutospacing="0" w:line="360" w:lineRule="atLeast"/>
        <w:jc w:val="both"/>
        <w:textAlignment w:val="baseline"/>
        <w:rPr>
          <w:rFonts w:eastAsia="Calibri"/>
        </w:rPr>
      </w:pPr>
      <w:r w:rsidRPr="00FD0DEA">
        <w:rPr>
          <w:rFonts w:eastAsia="Calibri"/>
          <w:lang w:val="bg-BG"/>
        </w:rPr>
        <w:t>Изградените спортни съоръжения ще възпитат отговорност към  собственото здраве.</w:t>
      </w:r>
    </w:p>
    <w:p w:rsidR="006A124A" w:rsidRPr="00FD0DEA" w:rsidRDefault="006A124A" w:rsidP="00FD0DEA">
      <w:pPr>
        <w:pStyle w:val="NormalWeb"/>
        <w:numPr>
          <w:ilvl w:val="0"/>
          <w:numId w:val="31"/>
        </w:numPr>
        <w:shd w:val="clear" w:color="auto" w:fill="FFFFFF"/>
        <w:spacing w:before="0" w:beforeAutospacing="0" w:after="0" w:afterAutospacing="0" w:line="360" w:lineRule="atLeast"/>
        <w:jc w:val="both"/>
        <w:textAlignment w:val="baseline"/>
        <w:rPr>
          <w:rFonts w:eastAsia="Calibri"/>
        </w:rPr>
      </w:pPr>
      <w:r w:rsidRPr="00FD0DEA">
        <w:rPr>
          <w:rFonts w:eastAsia="Calibri"/>
        </w:rPr>
        <w:t>Озеленяването на  околна среда</w:t>
      </w:r>
      <w:r w:rsidRPr="00FD0DEA">
        <w:rPr>
          <w:rFonts w:eastAsia="Calibri"/>
          <w:lang w:val="bg-BG"/>
        </w:rPr>
        <w:t xml:space="preserve">/ в училище/ </w:t>
      </w:r>
      <w:r w:rsidRPr="00FD0DEA">
        <w:rPr>
          <w:rFonts w:eastAsia="Calibri"/>
        </w:rPr>
        <w:t xml:space="preserve"> ще съдейства за изграждане на навици у децата да се грижат за растенията и да ги опазват, а също и отговорност, която те ще предадат на своите връстници, </w:t>
      </w:r>
      <w:r w:rsidRPr="00FD0DEA">
        <w:rPr>
          <w:rFonts w:eastAsia="Calibri"/>
          <w:lang w:val="bg-BG"/>
        </w:rPr>
        <w:t xml:space="preserve">а те </w:t>
      </w:r>
      <w:r w:rsidRPr="00FD0DEA">
        <w:rPr>
          <w:rFonts w:eastAsia="Calibri"/>
        </w:rPr>
        <w:t xml:space="preserve">ще продължат мисията им. С реализирането на проекта, децата ще се </w:t>
      </w:r>
      <w:proofErr w:type="gramStart"/>
      <w:r w:rsidRPr="00FD0DEA">
        <w:rPr>
          <w:rFonts w:eastAsia="Calibri"/>
        </w:rPr>
        <w:t>съсредоточават  около</w:t>
      </w:r>
      <w:proofErr w:type="gramEnd"/>
      <w:r w:rsidRPr="00FD0DEA">
        <w:rPr>
          <w:rFonts w:eastAsia="Calibri"/>
        </w:rPr>
        <w:t xml:space="preserve"> тези насоки и ще биват въодушевени сами да търсят творчески решения и да създават подобрения.</w:t>
      </w:r>
      <w:r w:rsidRPr="00FD0DEA">
        <w:rPr>
          <w:rFonts w:eastAsia="Calibri"/>
          <w:lang w:val="bg-BG"/>
        </w:rPr>
        <w:t xml:space="preserve"> Идеята за засаждане поне на едно дърво от всеки човек в живота му ще е мото на кампанията за озеленяване и чрез децата ще се предава в семействата и общността. Надяваме се така да се промени и съзнанието на местната общност в опазване на парковото и околоблоковото пространство. Да се преустанови чупенето на дръвчета и стъпкването на цветята.</w:t>
      </w:r>
    </w:p>
    <w:p w:rsidR="006A124A" w:rsidRPr="00FD0DEA" w:rsidRDefault="006A124A" w:rsidP="00FD0DEA">
      <w:pPr>
        <w:pStyle w:val="NormalWeb"/>
        <w:numPr>
          <w:ilvl w:val="0"/>
          <w:numId w:val="31"/>
        </w:numPr>
        <w:shd w:val="clear" w:color="auto" w:fill="FFFFFF"/>
        <w:spacing w:before="0" w:beforeAutospacing="0" w:after="360" w:afterAutospacing="0" w:line="360" w:lineRule="atLeast"/>
        <w:jc w:val="both"/>
        <w:textAlignment w:val="baseline"/>
        <w:rPr>
          <w:rFonts w:eastAsia="Calibri"/>
        </w:rPr>
      </w:pPr>
      <w:r w:rsidRPr="00FD0DEA">
        <w:rPr>
          <w:rFonts w:eastAsia="Calibri"/>
          <w:lang w:val="bg-BG"/>
        </w:rPr>
        <w:t>Ще направим и медийна разгласа за проекта, за изпълнението на задачите и за ефекта към околната среда от нашето променено мислене.  Така се надяваме да стимулираме екологично мислене за опазване на зеленото богатство на града. Идеята за засаждане поне на едно дърво от всеки човек в живота му ще е мото на кампанията за озеленяване и чрез децата ще се предава в семействата и общността. Надяваме се така да се промени и съзнанието на местната общност в опазване на парковото и околоблоковото пространство. Да се преустанови чупенето на дръвчета и стъпкването на цветята.</w:t>
      </w:r>
    </w:p>
    <w:p w:rsidR="006A124A" w:rsidRPr="00FD0DEA" w:rsidRDefault="006A124A" w:rsidP="00FD0DEA">
      <w:pPr>
        <w:jc w:val="both"/>
        <w:rPr>
          <w:rFonts w:ascii="Times New Roman" w:hAnsi="Times New Roman"/>
          <w:b/>
          <w:sz w:val="24"/>
          <w:szCs w:val="24"/>
          <w:u w:val="single"/>
          <w:lang w:val="bg-BG"/>
        </w:rPr>
      </w:pPr>
      <w:proofErr w:type="gramStart"/>
      <w:r w:rsidRPr="00FD0DEA">
        <w:rPr>
          <w:rFonts w:ascii="Times New Roman" w:hAnsi="Times New Roman"/>
          <w:b/>
          <w:sz w:val="24"/>
          <w:szCs w:val="24"/>
          <w:u w:val="single"/>
        </w:rPr>
        <w:t>V. План - сметка на необходимите разходи по проекта.</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5141"/>
        <w:gridCol w:w="1980"/>
        <w:gridCol w:w="906"/>
        <w:gridCol w:w="1165"/>
      </w:tblGrid>
      <w:tr w:rsidR="006A124A" w:rsidRPr="00FD0DEA" w:rsidTr="00D1718F">
        <w:trPr>
          <w:trHeight w:val="587"/>
        </w:trPr>
        <w:tc>
          <w:tcPr>
            <w:tcW w:w="54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w:t>
            </w:r>
          </w:p>
        </w:tc>
        <w:tc>
          <w:tcPr>
            <w:tcW w:w="5141"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материали</w:t>
            </w:r>
          </w:p>
        </w:tc>
        <w:tc>
          <w:tcPr>
            <w:tcW w:w="1980"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брой</w:t>
            </w:r>
          </w:p>
        </w:tc>
        <w:tc>
          <w:tcPr>
            <w:tcW w:w="906"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Едининична цена</w:t>
            </w:r>
          </w:p>
        </w:tc>
        <w:tc>
          <w:tcPr>
            <w:tcW w:w="1165"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Обща сума</w:t>
            </w:r>
          </w:p>
        </w:tc>
      </w:tr>
      <w:tr w:rsidR="006A124A" w:rsidRPr="00FD0DEA" w:rsidTr="00D1718F">
        <w:tc>
          <w:tcPr>
            <w:tcW w:w="54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lastRenderedPageBreak/>
              <w:t>1</w:t>
            </w:r>
          </w:p>
        </w:tc>
        <w:tc>
          <w:tcPr>
            <w:tcW w:w="5141"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Закупуване на фиданки за облагородяване на средата около училище – завършване на зеления пояс, с цел намаляване на шума и замърсеността на въздуха около училищната сграда.</w:t>
            </w:r>
          </w:p>
        </w:tc>
        <w:tc>
          <w:tcPr>
            <w:tcW w:w="1980"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4</w:t>
            </w:r>
          </w:p>
        </w:tc>
        <w:tc>
          <w:tcPr>
            <w:tcW w:w="906"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20,00</w:t>
            </w:r>
          </w:p>
        </w:tc>
        <w:tc>
          <w:tcPr>
            <w:tcW w:w="1165"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80,00</w:t>
            </w:r>
          </w:p>
        </w:tc>
      </w:tr>
      <w:tr w:rsidR="006A124A" w:rsidRPr="00FD0DEA" w:rsidTr="00D1718F">
        <w:tc>
          <w:tcPr>
            <w:tcW w:w="54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2</w:t>
            </w:r>
          </w:p>
        </w:tc>
        <w:tc>
          <w:tcPr>
            <w:tcW w:w="5141"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Закупуване на разсади</w:t>
            </w:r>
            <w:r w:rsidRPr="00FD0DEA">
              <w:rPr>
                <w:rFonts w:ascii="Times New Roman" w:hAnsi="Times New Roman"/>
                <w:sz w:val="24"/>
                <w:szCs w:val="24"/>
              </w:rPr>
              <w:t xml:space="preserve">  </w:t>
            </w:r>
            <w:r w:rsidRPr="00FD0DEA">
              <w:rPr>
                <w:rFonts w:ascii="Times New Roman" w:hAnsi="Times New Roman"/>
                <w:sz w:val="24"/>
                <w:szCs w:val="24"/>
                <w:lang w:val="bg-BG"/>
              </w:rPr>
              <w:t>за градинката.</w:t>
            </w:r>
          </w:p>
        </w:tc>
        <w:tc>
          <w:tcPr>
            <w:tcW w:w="1980"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12 вида Х 10 броя Х 1,00 бройката</w:t>
            </w:r>
          </w:p>
        </w:tc>
        <w:tc>
          <w:tcPr>
            <w:tcW w:w="906"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1,00</w:t>
            </w:r>
          </w:p>
        </w:tc>
        <w:tc>
          <w:tcPr>
            <w:tcW w:w="1165"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120,00</w:t>
            </w:r>
          </w:p>
        </w:tc>
      </w:tr>
      <w:tr w:rsidR="006A124A" w:rsidRPr="00FD0DEA" w:rsidTr="00D1718F">
        <w:tc>
          <w:tcPr>
            <w:tcW w:w="54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3</w:t>
            </w:r>
          </w:p>
        </w:tc>
        <w:tc>
          <w:tcPr>
            <w:tcW w:w="5141"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Закупуване на свежи храсти – „Туя“, средноразмерна и високоразмерна.</w:t>
            </w:r>
          </w:p>
        </w:tc>
        <w:tc>
          <w:tcPr>
            <w:tcW w:w="1980"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10</w:t>
            </w:r>
          </w:p>
        </w:tc>
        <w:tc>
          <w:tcPr>
            <w:tcW w:w="906"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14,00</w:t>
            </w:r>
          </w:p>
        </w:tc>
        <w:tc>
          <w:tcPr>
            <w:tcW w:w="1165"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140,00</w:t>
            </w:r>
          </w:p>
        </w:tc>
      </w:tr>
      <w:tr w:rsidR="006A124A" w:rsidRPr="00FD0DEA" w:rsidTr="00D1718F">
        <w:tc>
          <w:tcPr>
            <w:tcW w:w="54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4</w:t>
            </w:r>
          </w:p>
        </w:tc>
        <w:tc>
          <w:tcPr>
            <w:tcW w:w="5141"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Закупуване на тор за запълване на кашпите.</w:t>
            </w:r>
          </w:p>
        </w:tc>
        <w:tc>
          <w:tcPr>
            <w:tcW w:w="1980"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600,00литра </w:t>
            </w:r>
          </w:p>
        </w:tc>
        <w:tc>
          <w:tcPr>
            <w:tcW w:w="906"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0,183</w:t>
            </w:r>
          </w:p>
        </w:tc>
        <w:tc>
          <w:tcPr>
            <w:tcW w:w="1165"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110,00</w:t>
            </w:r>
          </w:p>
        </w:tc>
      </w:tr>
      <w:tr w:rsidR="006A124A" w:rsidRPr="00FD0DEA" w:rsidTr="00D1718F">
        <w:tc>
          <w:tcPr>
            <w:tcW w:w="54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5</w:t>
            </w:r>
          </w:p>
        </w:tc>
        <w:tc>
          <w:tcPr>
            <w:tcW w:w="5141"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 xml:space="preserve">Закупуване на кашпи с размери: </w:t>
            </w:r>
            <w:r w:rsidRPr="00FD0DEA">
              <w:rPr>
                <w:rFonts w:ascii="Times New Roman" w:hAnsi="Times New Roman"/>
                <w:sz w:val="24"/>
                <w:szCs w:val="24"/>
              </w:rPr>
              <w:t xml:space="preserve"> L</w:t>
            </w:r>
            <w:r w:rsidRPr="00FD0DEA">
              <w:rPr>
                <w:rFonts w:ascii="Times New Roman" w:hAnsi="Times New Roman"/>
                <w:sz w:val="24"/>
                <w:szCs w:val="24"/>
                <w:lang w:val="bg-BG"/>
              </w:rPr>
              <w:t xml:space="preserve">:77, </w:t>
            </w:r>
            <w:r w:rsidRPr="00FD0DEA">
              <w:rPr>
                <w:rFonts w:ascii="Times New Roman" w:hAnsi="Times New Roman"/>
                <w:sz w:val="24"/>
                <w:szCs w:val="24"/>
              </w:rPr>
              <w:t>B</w:t>
            </w:r>
            <w:r w:rsidRPr="00FD0DEA">
              <w:rPr>
                <w:rFonts w:ascii="Times New Roman" w:hAnsi="Times New Roman"/>
                <w:sz w:val="24"/>
                <w:szCs w:val="24"/>
                <w:lang w:val="bg-BG"/>
              </w:rPr>
              <w:t xml:space="preserve">:38, </w:t>
            </w:r>
            <w:r w:rsidRPr="00FD0DEA">
              <w:rPr>
                <w:rFonts w:ascii="Times New Roman" w:hAnsi="Times New Roman"/>
                <w:sz w:val="24"/>
                <w:szCs w:val="24"/>
              </w:rPr>
              <w:t>H</w:t>
            </w:r>
            <w:r w:rsidRPr="00FD0DEA">
              <w:rPr>
                <w:rFonts w:ascii="Times New Roman" w:hAnsi="Times New Roman"/>
                <w:sz w:val="24"/>
                <w:szCs w:val="24"/>
                <w:lang w:val="bg-BG"/>
              </w:rPr>
              <w:t>:40</w:t>
            </w:r>
          </w:p>
        </w:tc>
        <w:tc>
          <w:tcPr>
            <w:tcW w:w="1980"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5</w:t>
            </w:r>
          </w:p>
        </w:tc>
        <w:tc>
          <w:tcPr>
            <w:tcW w:w="906"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150,00</w:t>
            </w:r>
          </w:p>
        </w:tc>
        <w:tc>
          <w:tcPr>
            <w:tcW w:w="1165"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750,00</w:t>
            </w:r>
          </w:p>
        </w:tc>
      </w:tr>
      <w:tr w:rsidR="006A124A" w:rsidRPr="00FD0DEA" w:rsidTr="00D1718F">
        <w:tc>
          <w:tcPr>
            <w:tcW w:w="54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6</w:t>
            </w:r>
          </w:p>
        </w:tc>
        <w:tc>
          <w:tcPr>
            <w:tcW w:w="5141"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Закупуване на настилка за спортната площадка.</w:t>
            </w:r>
          </w:p>
        </w:tc>
        <w:tc>
          <w:tcPr>
            <w:tcW w:w="1980" w:type="dxa"/>
          </w:tcPr>
          <w:p w:rsidR="006A124A" w:rsidRPr="00FD0DEA" w:rsidRDefault="006A124A" w:rsidP="00FD0DEA">
            <w:pPr>
              <w:jc w:val="both"/>
              <w:rPr>
                <w:rFonts w:ascii="Times New Roman" w:hAnsi="Times New Roman"/>
                <w:sz w:val="24"/>
                <w:szCs w:val="24"/>
                <w:lang w:val="bg-BG"/>
              </w:rPr>
            </w:pPr>
          </w:p>
        </w:tc>
        <w:tc>
          <w:tcPr>
            <w:tcW w:w="906" w:type="dxa"/>
          </w:tcPr>
          <w:p w:rsidR="006A124A" w:rsidRPr="00FD0DEA" w:rsidRDefault="006A124A" w:rsidP="00FD0DEA">
            <w:pPr>
              <w:jc w:val="both"/>
              <w:rPr>
                <w:rFonts w:ascii="Times New Roman" w:hAnsi="Times New Roman"/>
                <w:sz w:val="24"/>
                <w:szCs w:val="24"/>
                <w:lang w:val="bg-BG"/>
              </w:rPr>
            </w:pPr>
          </w:p>
        </w:tc>
        <w:tc>
          <w:tcPr>
            <w:tcW w:w="1165"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800,00</w:t>
            </w:r>
          </w:p>
        </w:tc>
      </w:tr>
      <w:tr w:rsidR="006A124A" w:rsidRPr="00FD0DEA" w:rsidTr="00D1718F">
        <w:trPr>
          <w:trHeight w:val="164"/>
        </w:trPr>
        <w:tc>
          <w:tcPr>
            <w:tcW w:w="547"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7</w:t>
            </w:r>
          </w:p>
        </w:tc>
        <w:tc>
          <w:tcPr>
            <w:tcW w:w="5141" w:type="dxa"/>
          </w:tcPr>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Закупуване на комбинирани спортни уреди във връзка с изграждане на спортна площадка на открито  в двора на училището.</w:t>
            </w:r>
          </w:p>
        </w:tc>
        <w:tc>
          <w:tcPr>
            <w:tcW w:w="1980" w:type="dxa"/>
          </w:tcPr>
          <w:p w:rsidR="006A124A" w:rsidRPr="00FD0DEA" w:rsidRDefault="006A124A" w:rsidP="00FD0DEA">
            <w:pPr>
              <w:jc w:val="both"/>
              <w:rPr>
                <w:rFonts w:ascii="Times New Roman" w:hAnsi="Times New Roman"/>
                <w:sz w:val="24"/>
                <w:szCs w:val="24"/>
                <w:lang w:val="bg-BG"/>
              </w:rPr>
            </w:pPr>
          </w:p>
          <w:p w:rsidR="006A124A" w:rsidRPr="00FD0DEA" w:rsidRDefault="006A124A" w:rsidP="00FD0DEA">
            <w:pPr>
              <w:jc w:val="both"/>
              <w:rPr>
                <w:rFonts w:ascii="Times New Roman" w:hAnsi="Times New Roman"/>
                <w:sz w:val="24"/>
                <w:szCs w:val="24"/>
                <w:lang w:val="bg-BG"/>
              </w:rPr>
            </w:pPr>
          </w:p>
        </w:tc>
        <w:tc>
          <w:tcPr>
            <w:tcW w:w="906" w:type="dxa"/>
          </w:tcPr>
          <w:p w:rsidR="006A124A" w:rsidRPr="00FD0DEA" w:rsidRDefault="006A124A" w:rsidP="00FD0DEA">
            <w:pPr>
              <w:jc w:val="both"/>
              <w:rPr>
                <w:rFonts w:ascii="Times New Roman" w:hAnsi="Times New Roman"/>
                <w:sz w:val="24"/>
                <w:szCs w:val="24"/>
                <w:lang w:val="bg-BG"/>
              </w:rPr>
            </w:pPr>
          </w:p>
        </w:tc>
        <w:tc>
          <w:tcPr>
            <w:tcW w:w="1165" w:type="dxa"/>
          </w:tcPr>
          <w:p w:rsidR="006A124A" w:rsidRPr="00FD0DEA" w:rsidRDefault="006A124A" w:rsidP="00FD0DEA">
            <w:pPr>
              <w:jc w:val="both"/>
              <w:rPr>
                <w:rFonts w:ascii="Times New Roman" w:hAnsi="Times New Roman"/>
                <w:sz w:val="24"/>
                <w:szCs w:val="24"/>
                <w:lang w:val="bg-BG"/>
              </w:rPr>
            </w:pPr>
          </w:p>
          <w:p w:rsidR="006A124A" w:rsidRPr="00FD0DEA" w:rsidRDefault="006A124A" w:rsidP="00FD0DEA">
            <w:pPr>
              <w:jc w:val="both"/>
              <w:rPr>
                <w:rFonts w:ascii="Times New Roman" w:hAnsi="Times New Roman"/>
                <w:sz w:val="24"/>
                <w:szCs w:val="24"/>
                <w:lang w:val="bg-BG"/>
              </w:rPr>
            </w:pPr>
            <w:r w:rsidRPr="00FD0DEA">
              <w:rPr>
                <w:rFonts w:ascii="Times New Roman" w:hAnsi="Times New Roman"/>
                <w:sz w:val="24"/>
                <w:szCs w:val="24"/>
                <w:lang w:val="bg-BG"/>
              </w:rPr>
              <w:t>3000,00</w:t>
            </w:r>
          </w:p>
        </w:tc>
      </w:tr>
    </w:tbl>
    <w:p w:rsidR="006A124A" w:rsidRPr="00FD0DEA" w:rsidRDefault="006A124A" w:rsidP="00FD0DEA">
      <w:pPr>
        <w:jc w:val="both"/>
        <w:rPr>
          <w:rFonts w:ascii="Times New Roman" w:hAnsi="Times New Roman"/>
          <w:sz w:val="24"/>
          <w:szCs w:val="24"/>
          <w:lang w:val="bg-BG"/>
        </w:rPr>
      </w:pPr>
    </w:p>
    <w:p w:rsidR="006A124A" w:rsidRPr="00FD0DEA" w:rsidRDefault="006A124A" w:rsidP="00FD0DEA">
      <w:pPr>
        <w:spacing w:after="0"/>
        <w:ind w:firstLine="720"/>
        <w:jc w:val="both"/>
        <w:rPr>
          <w:rFonts w:ascii="Times New Roman" w:hAnsi="Times New Roman"/>
          <w:sz w:val="24"/>
          <w:szCs w:val="24"/>
          <w:lang w:val="bg-BG"/>
        </w:rPr>
      </w:pPr>
      <w:r w:rsidRPr="00FD0DEA">
        <w:rPr>
          <w:rFonts w:ascii="Times New Roman" w:hAnsi="Times New Roman"/>
          <w:sz w:val="24"/>
          <w:szCs w:val="24"/>
          <w:lang w:val="bg-BG"/>
        </w:rPr>
        <w:t xml:space="preserve"> Изработването на брошура, анкета за проучване на мнението на учениците, учителите от училището и родителите, с цел извършване на мониторинг по поректа, ще се извърши с доброволния труд на ученици и учители. </w:t>
      </w:r>
    </w:p>
    <w:p w:rsidR="006A124A" w:rsidRPr="00FD0DEA" w:rsidRDefault="006A124A" w:rsidP="00FD0DEA">
      <w:pPr>
        <w:spacing w:after="0"/>
        <w:jc w:val="both"/>
        <w:rPr>
          <w:rFonts w:ascii="Times New Roman" w:hAnsi="Times New Roman"/>
          <w:sz w:val="24"/>
          <w:szCs w:val="24"/>
          <w:lang w:val="bg-BG"/>
        </w:rPr>
      </w:pPr>
    </w:p>
    <w:p w:rsidR="006A124A" w:rsidRPr="00FD0DEA" w:rsidRDefault="006A124A" w:rsidP="00FD0DEA">
      <w:pPr>
        <w:spacing w:after="0"/>
        <w:jc w:val="both"/>
        <w:rPr>
          <w:rFonts w:ascii="Times New Roman" w:hAnsi="Times New Roman"/>
          <w:sz w:val="24"/>
          <w:szCs w:val="24"/>
          <w:lang w:val="bg-BG"/>
        </w:rPr>
      </w:pPr>
    </w:p>
    <w:p w:rsidR="006A124A" w:rsidRPr="00FD0DEA" w:rsidRDefault="006A124A" w:rsidP="00FD0DEA">
      <w:pPr>
        <w:spacing w:after="0"/>
        <w:jc w:val="both"/>
        <w:rPr>
          <w:rFonts w:ascii="Times New Roman" w:hAnsi="Times New Roman"/>
          <w:sz w:val="24"/>
          <w:szCs w:val="24"/>
          <w:lang w:val="bg-BG"/>
        </w:rPr>
      </w:pPr>
    </w:p>
    <w:p w:rsidR="006A124A" w:rsidRPr="00FD0DEA" w:rsidRDefault="006A124A" w:rsidP="00FD0DEA">
      <w:pPr>
        <w:spacing w:after="0"/>
        <w:jc w:val="both"/>
        <w:rPr>
          <w:rFonts w:ascii="Times New Roman" w:hAnsi="Times New Roman"/>
          <w:b/>
          <w:sz w:val="24"/>
          <w:szCs w:val="24"/>
          <w:lang w:val="bg-BG"/>
        </w:rPr>
      </w:pPr>
      <w:r w:rsidRPr="00FD0DEA">
        <w:rPr>
          <w:rFonts w:ascii="Times New Roman" w:hAnsi="Times New Roman"/>
          <w:b/>
          <w:sz w:val="24"/>
          <w:szCs w:val="24"/>
          <w:lang w:val="bg-BG"/>
        </w:rPr>
        <w:t>Приложение:</w:t>
      </w:r>
    </w:p>
    <w:p w:rsidR="006A124A" w:rsidRPr="00FD0DEA" w:rsidRDefault="006A124A" w:rsidP="00FD0DEA">
      <w:pPr>
        <w:spacing w:after="0"/>
        <w:jc w:val="both"/>
        <w:rPr>
          <w:rFonts w:ascii="Times New Roman" w:hAnsi="Times New Roman"/>
          <w:b/>
          <w:sz w:val="24"/>
          <w:szCs w:val="24"/>
          <w:lang w:val="bg-BG"/>
        </w:rPr>
      </w:pPr>
    </w:p>
    <w:p w:rsidR="006A124A" w:rsidRPr="00FD0DEA" w:rsidRDefault="006F67B5" w:rsidP="00FD0DEA">
      <w:pPr>
        <w:spacing w:after="0"/>
        <w:jc w:val="both"/>
        <w:rPr>
          <w:rFonts w:ascii="Times New Roman" w:hAnsi="Times New Roman"/>
          <w:sz w:val="24"/>
          <w:szCs w:val="24"/>
          <w:lang w:val="bg-BG"/>
        </w:rPr>
      </w:pPr>
      <w:hyperlink r:id="rId13" w:history="1">
        <w:r w:rsidR="006A124A" w:rsidRPr="00FD0DEA">
          <w:rPr>
            <w:rStyle w:val="Hyperlink"/>
            <w:rFonts w:ascii="Times New Roman" w:hAnsi="Times New Roman"/>
            <w:sz w:val="24"/>
            <w:szCs w:val="24"/>
            <w:lang w:val="bg-BG"/>
          </w:rPr>
          <w:t>http://titan-fitness.com/bg/eshop/category/4/</w:t>
        </w:r>
      </w:hyperlink>
    </w:p>
    <w:p w:rsidR="006A124A" w:rsidRPr="00FD0DEA" w:rsidRDefault="006A124A" w:rsidP="00FD0DEA">
      <w:pPr>
        <w:spacing w:after="0"/>
        <w:jc w:val="both"/>
        <w:rPr>
          <w:rFonts w:ascii="Times New Roman" w:hAnsi="Times New Roman"/>
          <w:sz w:val="24"/>
          <w:szCs w:val="24"/>
          <w:lang w:val="bg-BG"/>
        </w:rPr>
      </w:pPr>
      <w:r w:rsidRPr="00FD0DEA">
        <w:rPr>
          <w:rFonts w:ascii="Times New Roman" w:hAnsi="Times New Roman"/>
          <w:sz w:val="24"/>
          <w:szCs w:val="24"/>
          <w:lang w:val="bg-BG"/>
        </w:rPr>
        <w:tab/>
      </w:r>
      <w:r w:rsidRPr="00FD0DEA">
        <w:rPr>
          <w:rFonts w:ascii="Times New Roman" w:hAnsi="Times New Roman"/>
          <w:sz w:val="24"/>
          <w:szCs w:val="24"/>
          <w:lang w:val="bg-BG"/>
        </w:rPr>
        <w:tab/>
      </w:r>
    </w:p>
    <w:p w:rsidR="006A124A" w:rsidRPr="00FD0DEA" w:rsidRDefault="006A124A" w:rsidP="00FD0DEA">
      <w:pPr>
        <w:spacing w:after="0"/>
        <w:jc w:val="both"/>
        <w:rPr>
          <w:rFonts w:ascii="Times New Roman" w:hAnsi="Times New Roman"/>
          <w:sz w:val="24"/>
          <w:szCs w:val="24"/>
          <w:lang w:val="bg-BG"/>
        </w:rPr>
      </w:pPr>
      <w:r w:rsidRPr="00FD0DEA">
        <w:rPr>
          <w:rFonts w:ascii="Times New Roman" w:hAnsi="Times New Roman"/>
          <w:sz w:val="24"/>
          <w:szCs w:val="24"/>
          <w:lang w:val="bg-BG"/>
        </w:rPr>
        <w:t xml:space="preserve">Троен комбиниран уред – висилка, разгъвач, теглене </w:t>
      </w:r>
    </w:p>
    <w:p w:rsidR="006A124A" w:rsidRPr="00FD0DEA" w:rsidRDefault="006A124A" w:rsidP="00FD0DEA">
      <w:pPr>
        <w:spacing w:after="0"/>
        <w:jc w:val="both"/>
        <w:rPr>
          <w:rFonts w:ascii="Times New Roman" w:hAnsi="Times New Roman"/>
          <w:sz w:val="24"/>
          <w:szCs w:val="24"/>
          <w:lang w:val="bg-BG"/>
        </w:rPr>
      </w:pPr>
      <w:r w:rsidRPr="00FD0DEA">
        <w:rPr>
          <w:rFonts w:ascii="Times New Roman" w:hAnsi="Times New Roman"/>
          <w:noProof/>
          <w:sz w:val="24"/>
          <w:szCs w:val="24"/>
        </w:rPr>
        <w:lastRenderedPageBreak/>
        <w:drawing>
          <wp:inline distT="0" distB="0" distL="0" distR="0" wp14:anchorId="1B0F996F" wp14:editId="407DFD88">
            <wp:extent cx="4467225" cy="2905125"/>
            <wp:effectExtent l="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7225" cy="2905125"/>
                    </a:xfrm>
                    <a:prstGeom prst="rect">
                      <a:avLst/>
                    </a:prstGeom>
                    <a:noFill/>
                    <a:ln>
                      <a:noFill/>
                    </a:ln>
                  </pic:spPr>
                </pic:pic>
              </a:graphicData>
            </a:graphic>
          </wp:inline>
        </w:drawing>
      </w:r>
    </w:p>
    <w:p w:rsidR="006A124A" w:rsidRPr="00FD0DEA" w:rsidRDefault="006A124A" w:rsidP="00FD0DEA">
      <w:pPr>
        <w:spacing w:after="0"/>
        <w:jc w:val="both"/>
        <w:rPr>
          <w:rFonts w:ascii="Times New Roman" w:hAnsi="Times New Roman"/>
          <w:sz w:val="24"/>
          <w:szCs w:val="24"/>
          <w:lang w:val="bg-BG"/>
        </w:rPr>
      </w:pPr>
    </w:p>
    <w:p w:rsidR="006A124A" w:rsidRPr="00FD0DEA" w:rsidRDefault="006A124A" w:rsidP="00FD0DEA">
      <w:pPr>
        <w:pStyle w:val="Default"/>
        <w:jc w:val="both"/>
        <w:rPr>
          <w:rFonts w:ascii="Times New Roman" w:hAnsi="Times New Roman" w:cs="Times New Roman"/>
        </w:rPr>
      </w:pPr>
      <w:r w:rsidRPr="00FD0DEA">
        <w:rPr>
          <w:rFonts w:ascii="Times New Roman" w:hAnsi="Times New Roman" w:cs="Times New Roman"/>
        </w:rPr>
        <w:t xml:space="preserve">Сайт за кашпи </w:t>
      </w:r>
      <w:r w:rsidRPr="00FD0DEA">
        <w:rPr>
          <w:rFonts w:ascii="Times New Roman" w:hAnsi="Times New Roman" w:cs="Times New Roman"/>
          <w:b/>
          <w:bCs/>
        </w:rPr>
        <w:t xml:space="preserve">МОДЕЛ 174 </w:t>
      </w:r>
    </w:p>
    <w:p w:rsidR="006A124A" w:rsidRPr="00FD0DEA" w:rsidRDefault="006A124A" w:rsidP="00FD0DEA">
      <w:pPr>
        <w:spacing w:after="0"/>
        <w:jc w:val="both"/>
        <w:rPr>
          <w:rFonts w:ascii="Times New Roman" w:hAnsi="Times New Roman"/>
          <w:sz w:val="24"/>
          <w:szCs w:val="24"/>
          <w:lang w:val="bg-BG"/>
        </w:rPr>
      </w:pPr>
    </w:p>
    <w:p w:rsidR="006A124A" w:rsidRPr="00FD0DEA" w:rsidRDefault="006A124A" w:rsidP="00FD0DEA">
      <w:pPr>
        <w:spacing w:after="0"/>
        <w:jc w:val="both"/>
        <w:rPr>
          <w:rFonts w:ascii="Times New Roman" w:hAnsi="Times New Roman"/>
          <w:sz w:val="24"/>
          <w:szCs w:val="24"/>
          <w:lang w:val="bg-BG"/>
        </w:rPr>
      </w:pPr>
      <w:r w:rsidRPr="00FD0DEA">
        <w:rPr>
          <w:rFonts w:ascii="Times New Roman" w:hAnsi="Times New Roman"/>
          <w:noProof/>
          <w:sz w:val="24"/>
          <w:szCs w:val="24"/>
        </w:rPr>
        <w:drawing>
          <wp:anchor distT="0" distB="0" distL="114300" distR="114300" simplePos="0" relativeHeight="251678720" behindDoc="0" locked="0" layoutInCell="1" allowOverlap="1" wp14:anchorId="3C742BD0" wp14:editId="4FC1A97F">
            <wp:simplePos x="0" y="0"/>
            <wp:positionH relativeFrom="column">
              <wp:posOffset>95250</wp:posOffset>
            </wp:positionH>
            <wp:positionV relativeFrom="paragraph">
              <wp:posOffset>354330</wp:posOffset>
            </wp:positionV>
            <wp:extent cx="3114675" cy="2209800"/>
            <wp:effectExtent l="0" t="0" r="9525" b="0"/>
            <wp:wrapSquare wrapText="bothSides"/>
            <wp:docPr id="6" name="Picture 6" descr="14E4ABEB-9549-A88D-ABEA-7C9C4CAC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E4ABEB-9549-A88D-ABEA-7C9C4CAC69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4675" cy="2209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FD0DEA">
          <w:rPr>
            <w:rStyle w:val="Hyperlink"/>
            <w:rFonts w:ascii="Times New Roman" w:hAnsi="Times New Roman"/>
            <w:sz w:val="24"/>
            <w:szCs w:val="24"/>
            <w:lang w:val="bg-BG"/>
          </w:rPr>
          <w:t>https://www.etebg.net/bg/category/i381/%D0%91%D0%B5%D1%82%D0%BE%D0%BD%D0%BD%D0%B8-%D1%81%D0%B0%D0%BA%D1%81%D0%B8%D0%B8-%D0%BA%D0%B0%D1%88%D0%BF%D0%B8.html</w:t>
        </w:r>
      </w:hyperlink>
    </w:p>
    <w:p w:rsidR="006A124A" w:rsidRPr="00FD0DEA" w:rsidRDefault="006A124A" w:rsidP="00FD0DEA">
      <w:pPr>
        <w:spacing w:after="0"/>
        <w:jc w:val="both"/>
        <w:rPr>
          <w:rFonts w:ascii="Times New Roman" w:hAnsi="Times New Roman"/>
          <w:sz w:val="24"/>
          <w:szCs w:val="24"/>
          <w:lang w:val="bg-BG"/>
        </w:rPr>
      </w:pPr>
    </w:p>
    <w:p w:rsidR="006A124A" w:rsidRPr="00FD0DEA" w:rsidRDefault="006A124A" w:rsidP="00FD0DEA">
      <w:pPr>
        <w:spacing w:after="0"/>
        <w:jc w:val="both"/>
        <w:rPr>
          <w:rFonts w:ascii="Times New Roman" w:hAnsi="Times New Roman"/>
          <w:sz w:val="24"/>
          <w:szCs w:val="24"/>
          <w:lang w:val="bg-BG"/>
        </w:rPr>
      </w:pPr>
    </w:p>
    <w:p w:rsidR="006A124A" w:rsidRPr="00FD0DEA" w:rsidRDefault="006A124A" w:rsidP="00FD0DEA">
      <w:pPr>
        <w:jc w:val="both"/>
        <w:rPr>
          <w:rFonts w:ascii="Times New Roman" w:hAnsi="Times New Roman"/>
          <w:b/>
          <w:sz w:val="24"/>
          <w:szCs w:val="24"/>
          <w:lang w:val="bg-BG"/>
        </w:rPr>
      </w:pPr>
    </w:p>
    <w:p w:rsidR="009104F5" w:rsidRPr="00FD0DEA" w:rsidRDefault="009104F5" w:rsidP="00FD0DEA">
      <w:pPr>
        <w:spacing w:after="0" w:line="240" w:lineRule="auto"/>
        <w:jc w:val="both"/>
        <w:rPr>
          <w:rFonts w:ascii="Times New Roman" w:hAnsi="Times New Roman"/>
          <w:b/>
          <w:sz w:val="24"/>
          <w:szCs w:val="24"/>
          <w:lang w:val="bg-BG"/>
        </w:rPr>
      </w:pPr>
    </w:p>
    <w:sectPr w:rsidR="009104F5" w:rsidRPr="00FD0DEA" w:rsidSect="00351798">
      <w:footerReference w:type="default" r:id="rId17"/>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B5" w:rsidRDefault="006F67B5" w:rsidP="00BD0D69">
      <w:pPr>
        <w:spacing w:after="0" w:line="240" w:lineRule="auto"/>
      </w:pPr>
      <w:r>
        <w:separator/>
      </w:r>
    </w:p>
  </w:endnote>
  <w:endnote w:type="continuationSeparator" w:id="0">
    <w:p w:rsidR="006F67B5" w:rsidRDefault="006F67B5"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Footer"/>
      <w:ind w:left="-426"/>
      <w:rPr>
        <w:rFonts w:ascii="Myriad Pro Cond" w:hAnsi="Myriad Pro Cond"/>
        <w:lang w:val="bg-BG"/>
      </w:rPr>
    </w:pPr>
    <w:r w:rsidRPr="00351798">
      <w:rPr>
        <w:rFonts w:ascii="Myriad Pro Cond" w:hAnsi="Myriad Pro Cond"/>
        <w:i/>
        <w:noProof/>
      </w:rPr>
      <mc:AlternateContent>
        <mc:Choice Requires="wps">
          <w:drawing>
            <wp:anchor distT="0" distB="0" distL="114300" distR="114300" simplePos="0" relativeHeight="251659264" behindDoc="0" locked="0" layoutInCell="1" allowOverlap="1" wp14:anchorId="12BE061F" wp14:editId="1EFD9B92">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rPr>
      <w:drawing>
        <wp:anchor distT="0" distB="0" distL="114300" distR="114300" simplePos="0" relativeHeight="251662336" behindDoc="0" locked="0" layoutInCell="1" allowOverlap="1" wp14:anchorId="0245EE62" wp14:editId="4FD6DDDF">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1312" behindDoc="0" locked="0" layoutInCell="1" allowOverlap="1" wp14:anchorId="010A9DAB" wp14:editId="0F4F5196">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3360" behindDoc="0" locked="0" layoutInCell="1" allowOverlap="1" wp14:anchorId="70F99E43" wp14:editId="33397394">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0288" behindDoc="0" locked="0" layoutInCell="1" allowOverlap="1" wp14:anchorId="3E13C0F8" wp14:editId="16DEB985">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B5" w:rsidRDefault="006F67B5" w:rsidP="00BD0D69">
      <w:pPr>
        <w:spacing w:after="0" w:line="240" w:lineRule="auto"/>
      </w:pPr>
      <w:r>
        <w:separator/>
      </w:r>
    </w:p>
  </w:footnote>
  <w:footnote w:type="continuationSeparator" w:id="0">
    <w:p w:rsidR="006F67B5" w:rsidRDefault="006F67B5"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198"/>
      </v:shape>
    </w:pict>
  </w:numPicBullet>
  <w:abstractNum w:abstractNumId="0">
    <w:nsid w:val="009A317A"/>
    <w:multiLevelType w:val="hybridMultilevel"/>
    <w:tmpl w:val="932436E0"/>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DF37B7"/>
    <w:multiLevelType w:val="hybridMultilevel"/>
    <w:tmpl w:val="55D8BE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C5C4895"/>
    <w:multiLevelType w:val="hybridMultilevel"/>
    <w:tmpl w:val="2D28DF1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08B5B4B"/>
    <w:multiLevelType w:val="hybridMultilevel"/>
    <w:tmpl w:val="3FD8D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B4939"/>
    <w:multiLevelType w:val="hybridMultilevel"/>
    <w:tmpl w:val="82C6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E358B"/>
    <w:multiLevelType w:val="hybridMultilevel"/>
    <w:tmpl w:val="C6AC6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F4AD5"/>
    <w:multiLevelType w:val="hybridMultilevel"/>
    <w:tmpl w:val="2F7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07C40"/>
    <w:multiLevelType w:val="hybridMultilevel"/>
    <w:tmpl w:val="E05CC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951EF"/>
    <w:multiLevelType w:val="hybridMultilevel"/>
    <w:tmpl w:val="0F12A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3720"/>
    <w:multiLevelType w:val="hybridMultilevel"/>
    <w:tmpl w:val="FB2EA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C77A0"/>
    <w:multiLevelType w:val="hybridMultilevel"/>
    <w:tmpl w:val="1428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B50F9"/>
    <w:multiLevelType w:val="hybridMultilevel"/>
    <w:tmpl w:val="32A6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nsid w:val="21F44929"/>
    <w:multiLevelType w:val="hybridMultilevel"/>
    <w:tmpl w:val="F4005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84ED3"/>
    <w:multiLevelType w:val="multilevel"/>
    <w:tmpl w:val="851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32ECC"/>
    <w:multiLevelType w:val="hybridMultilevel"/>
    <w:tmpl w:val="5EE4D8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2A0E62"/>
    <w:multiLevelType w:val="hybridMultilevel"/>
    <w:tmpl w:val="0B80A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5B46F0"/>
    <w:multiLevelType w:val="hybridMultilevel"/>
    <w:tmpl w:val="4DA66B82"/>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nsid w:val="35680215"/>
    <w:multiLevelType w:val="hybridMultilevel"/>
    <w:tmpl w:val="1C741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F057B"/>
    <w:multiLevelType w:val="hybridMultilevel"/>
    <w:tmpl w:val="F916731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505F18"/>
    <w:multiLevelType w:val="hybridMultilevel"/>
    <w:tmpl w:val="DD1037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E704C"/>
    <w:multiLevelType w:val="hybridMultilevel"/>
    <w:tmpl w:val="0EA87F12"/>
    <w:lvl w:ilvl="0" w:tplc="B532C110">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7FA068A"/>
    <w:multiLevelType w:val="hybridMultilevel"/>
    <w:tmpl w:val="03D07CFA"/>
    <w:lvl w:ilvl="0" w:tplc="1908B0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1B4344"/>
    <w:multiLevelType w:val="hybridMultilevel"/>
    <w:tmpl w:val="7E76E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D5A2DC4"/>
    <w:multiLevelType w:val="hybridMultilevel"/>
    <w:tmpl w:val="F500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D1D3A"/>
    <w:multiLevelType w:val="hybridMultilevel"/>
    <w:tmpl w:val="F04E8EA8"/>
    <w:lvl w:ilvl="0" w:tplc="5D6EC714">
      <w:start w:val="1"/>
      <w:numFmt w:val="bullet"/>
      <w:lvlText w:val=""/>
      <w:lvlJc w:val="left"/>
      <w:pPr>
        <w:tabs>
          <w:tab w:val="num" w:pos="720"/>
        </w:tabs>
        <w:ind w:left="720" w:hanging="360"/>
      </w:pPr>
      <w:rPr>
        <w:rFonts w:ascii="Wingdings 2" w:hAnsi="Wingdings 2" w:hint="default"/>
      </w:rPr>
    </w:lvl>
    <w:lvl w:ilvl="1" w:tplc="E6004BAA" w:tentative="1">
      <w:start w:val="1"/>
      <w:numFmt w:val="bullet"/>
      <w:lvlText w:val=""/>
      <w:lvlJc w:val="left"/>
      <w:pPr>
        <w:tabs>
          <w:tab w:val="num" w:pos="1440"/>
        </w:tabs>
        <w:ind w:left="1440" w:hanging="360"/>
      </w:pPr>
      <w:rPr>
        <w:rFonts w:ascii="Wingdings 2" w:hAnsi="Wingdings 2" w:hint="default"/>
      </w:rPr>
    </w:lvl>
    <w:lvl w:ilvl="2" w:tplc="1C24DA48" w:tentative="1">
      <w:start w:val="1"/>
      <w:numFmt w:val="bullet"/>
      <w:lvlText w:val=""/>
      <w:lvlJc w:val="left"/>
      <w:pPr>
        <w:tabs>
          <w:tab w:val="num" w:pos="2160"/>
        </w:tabs>
        <w:ind w:left="2160" w:hanging="360"/>
      </w:pPr>
      <w:rPr>
        <w:rFonts w:ascii="Wingdings 2" w:hAnsi="Wingdings 2" w:hint="default"/>
      </w:rPr>
    </w:lvl>
    <w:lvl w:ilvl="3" w:tplc="97145646" w:tentative="1">
      <w:start w:val="1"/>
      <w:numFmt w:val="bullet"/>
      <w:lvlText w:val=""/>
      <w:lvlJc w:val="left"/>
      <w:pPr>
        <w:tabs>
          <w:tab w:val="num" w:pos="2880"/>
        </w:tabs>
        <w:ind w:left="2880" w:hanging="360"/>
      </w:pPr>
      <w:rPr>
        <w:rFonts w:ascii="Wingdings 2" w:hAnsi="Wingdings 2" w:hint="default"/>
      </w:rPr>
    </w:lvl>
    <w:lvl w:ilvl="4" w:tplc="30848074" w:tentative="1">
      <w:start w:val="1"/>
      <w:numFmt w:val="bullet"/>
      <w:lvlText w:val=""/>
      <w:lvlJc w:val="left"/>
      <w:pPr>
        <w:tabs>
          <w:tab w:val="num" w:pos="3600"/>
        </w:tabs>
        <w:ind w:left="3600" w:hanging="360"/>
      </w:pPr>
      <w:rPr>
        <w:rFonts w:ascii="Wingdings 2" w:hAnsi="Wingdings 2" w:hint="default"/>
      </w:rPr>
    </w:lvl>
    <w:lvl w:ilvl="5" w:tplc="6C9AD276" w:tentative="1">
      <w:start w:val="1"/>
      <w:numFmt w:val="bullet"/>
      <w:lvlText w:val=""/>
      <w:lvlJc w:val="left"/>
      <w:pPr>
        <w:tabs>
          <w:tab w:val="num" w:pos="4320"/>
        </w:tabs>
        <w:ind w:left="4320" w:hanging="360"/>
      </w:pPr>
      <w:rPr>
        <w:rFonts w:ascii="Wingdings 2" w:hAnsi="Wingdings 2" w:hint="default"/>
      </w:rPr>
    </w:lvl>
    <w:lvl w:ilvl="6" w:tplc="8CAAEF30" w:tentative="1">
      <w:start w:val="1"/>
      <w:numFmt w:val="bullet"/>
      <w:lvlText w:val=""/>
      <w:lvlJc w:val="left"/>
      <w:pPr>
        <w:tabs>
          <w:tab w:val="num" w:pos="5040"/>
        </w:tabs>
        <w:ind w:left="5040" w:hanging="360"/>
      </w:pPr>
      <w:rPr>
        <w:rFonts w:ascii="Wingdings 2" w:hAnsi="Wingdings 2" w:hint="default"/>
      </w:rPr>
    </w:lvl>
    <w:lvl w:ilvl="7" w:tplc="CBA4FF24" w:tentative="1">
      <w:start w:val="1"/>
      <w:numFmt w:val="bullet"/>
      <w:lvlText w:val=""/>
      <w:lvlJc w:val="left"/>
      <w:pPr>
        <w:tabs>
          <w:tab w:val="num" w:pos="5760"/>
        </w:tabs>
        <w:ind w:left="5760" w:hanging="360"/>
      </w:pPr>
      <w:rPr>
        <w:rFonts w:ascii="Wingdings 2" w:hAnsi="Wingdings 2" w:hint="default"/>
      </w:rPr>
    </w:lvl>
    <w:lvl w:ilvl="8" w:tplc="975C414C" w:tentative="1">
      <w:start w:val="1"/>
      <w:numFmt w:val="bullet"/>
      <w:lvlText w:val=""/>
      <w:lvlJc w:val="left"/>
      <w:pPr>
        <w:tabs>
          <w:tab w:val="num" w:pos="6480"/>
        </w:tabs>
        <w:ind w:left="6480" w:hanging="360"/>
      </w:pPr>
      <w:rPr>
        <w:rFonts w:ascii="Wingdings 2" w:hAnsi="Wingdings 2" w:hint="default"/>
      </w:rPr>
    </w:lvl>
  </w:abstractNum>
  <w:abstractNum w:abstractNumId="26">
    <w:nsid w:val="4F2868D9"/>
    <w:multiLevelType w:val="hybridMultilevel"/>
    <w:tmpl w:val="52CA615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2D3267F"/>
    <w:multiLevelType w:val="hybridMultilevel"/>
    <w:tmpl w:val="276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4523C"/>
    <w:multiLevelType w:val="hybridMultilevel"/>
    <w:tmpl w:val="2F7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63F06"/>
    <w:multiLevelType w:val="hybridMultilevel"/>
    <w:tmpl w:val="F1362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97E9A"/>
    <w:multiLevelType w:val="hybridMultilevel"/>
    <w:tmpl w:val="63D0B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22784D"/>
    <w:multiLevelType w:val="hybridMultilevel"/>
    <w:tmpl w:val="30EACAAE"/>
    <w:lvl w:ilvl="0" w:tplc="BD9462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F157944"/>
    <w:multiLevelType w:val="hybridMultilevel"/>
    <w:tmpl w:val="E35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56509"/>
    <w:multiLevelType w:val="hybridMultilevel"/>
    <w:tmpl w:val="8F9A8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797C46"/>
    <w:multiLevelType w:val="hybridMultilevel"/>
    <w:tmpl w:val="409E6236"/>
    <w:lvl w:ilvl="0" w:tplc="43E6399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B52D94"/>
    <w:multiLevelType w:val="hybridMultilevel"/>
    <w:tmpl w:val="79982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7430D"/>
    <w:multiLevelType w:val="hybridMultilevel"/>
    <w:tmpl w:val="04324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331163"/>
    <w:multiLevelType w:val="hybridMultilevel"/>
    <w:tmpl w:val="585ACB3E"/>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8">
    <w:nsid w:val="6ADC5239"/>
    <w:multiLevelType w:val="hybridMultilevel"/>
    <w:tmpl w:val="3EB05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9A434C"/>
    <w:multiLevelType w:val="hybridMultilevel"/>
    <w:tmpl w:val="F0F22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C5027"/>
    <w:multiLevelType w:val="hybridMultilevel"/>
    <w:tmpl w:val="7EF029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032C1"/>
    <w:multiLevelType w:val="hybridMultilevel"/>
    <w:tmpl w:val="86DADB76"/>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60662"/>
    <w:multiLevelType w:val="hybridMultilevel"/>
    <w:tmpl w:val="1E9EEF6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4">
    <w:nsid w:val="7FF94A88"/>
    <w:multiLevelType w:val="hybridMultilevel"/>
    <w:tmpl w:val="7F16ED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3"/>
  </w:num>
  <w:num w:numId="2">
    <w:abstractNumId w:val="12"/>
  </w:num>
  <w:num w:numId="3">
    <w:abstractNumId w:val="25"/>
  </w:num>
  <w:num w:numId="4">
    <w:abstractNumId w:val="21"/>
  </w:num>
  <w:num w:numId="5">
    <w:abstractNumId w:val="44"/>
  </w:num>
  <w:num w:numId="6">
    <w:abstractNumId w:val="1"/>
  </w:num>
  <w:num w:numId="7">
    <w:abstractNumId w:val="18"/>
  </w:num>
  <w:num w:numId="8">
    <w:abstractNumId w:val="5"/>
  </w:num>
  <w:num w:numId="9">
    <w:abstractNumId w:val="38"/>
  </w:num>
  <w:num w:numId="10">
    <w:abstractNumId w:val="26"/>
  </w:num>
  <w:num w:numId="11">
    <w:abstractNumId w:val="14"/>
  </w:num>
  <w:num w:numId="12">
    <w:abstractNumId w:val="2"/>
  </w:num>
  <w:num w:numId="13">
    <w:abstractNumId w:val="10"/>
  </w:num>
  <w:num w:numId="14">
    <w:abstractNumId w:val="17"/>
  </w:num>
  <w:num w:numId="15">
    <w:abstractNumId w:val="37"/>
  </w:num>
  <w:num w:numId="16">
    <w:abstractNumId w:val="8"/>
  </w:num>
  <w:num w:numId="17">
    <w:abstractNumId w:val="34"/>
  </w:num>
  <w:num w:numId="18">
    <w:abstractNumId w:val="7"/>
  </w:num>
  <w:num w:numId="19">
    <w:abstractNumId w:val="24"/>
  </w:num>
  <w:num w:numId="20">
    <w:abstractNumId w:val="15"/>
  </w:num>
  <w:num w:numId="21">
    <w:abstractNumId w:val="36"/>
  </w:num>
  <w:num w:numId="22">
    <w:abstractNumId w:val="28"/>
  </w:num>
  <w:num w:numId="23">
    <w:abstractNumId w:val="40"/>
  </w:num>
  <w:num w:numId="24">
    <w:abstractNumId w:val="20"/>
  </w:num>
  <w:num w:numId="25">
    <w:abstractNumId w:val="31"/>
  </w:num>
  <w:num w:numId="26">
    <w:abstractNumId w:val="6"/>
  </w:num>
  <w:num w:numId="27">
    <w:abstractNumId w:val="22"/>
  </w:num>
  <w:num w:numId="28">
    <w:abstractNumId w:val="39"/>
  </w:num>
  <w:num w:numId="29">
    <w:abstractNumId w:val="3"/>
  </w:num>
  <w:num w:numId="30">
    <w:abstractNumId w:val="13"/>
  </w:num>
  <w:num w:numId="31">
    <w:abstractNumId w:val="35"/>
  </w:num>
  <w:num w:numId="32">
    <w:abstractNumId w:val="16"/>
  </w:num>
  <w:num w:numId="33">
    <w:abstractNumId w:val="42"/>
  </w:num>
  <w:num w:numId="34">
    <w:abstractNumId w:val="23"/>
  </w:num>
  <w:num w:numId="35">
    <w:abstractNumId w:val="33"/>
  </w:num>
  <w:num w:numId="36">
    <w:abstractNumId w:val="27"/>
  </w:num>
  <w:num w:numId="37">
    <w:abstractNumId w:val="11"/>
  </w:num>
  <w:num w:numId="38">
    <w:abstractNumId w:val="19"/>
  </w:num>
  <w:num w:numId="39">
    <w:abstractNumId w:val="0"/>
  </w:num>
  <w:num w:numId="40">
    <w:abstractNumId w:val="9"/>
  </w:num>
  <w:num w:numId="41">
    <w:abstractNumId w:val="41"/>
  </w:num>
  <w:num w:numId="42">
    <w:abstractNumId w:val="29"/>
  </w:num>
  <w:num w:numId="43">
    <w:abstractNumId w:val="4"/>
  </w:num>
  <w:num w:numId="44">
    <w:abstractNumId w:val="3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2D8E"/>
    <w:rsid w:val="00033F4F"/>
    <w:rsid w:val="00054C54"/>
    <w:rsid w:val="000614AB"/>
    <w:rsid w:val="00062DE4"/>
    <w:rsid w:val="0007283D"/>
    <w:rsid w:val="00076EF2"/>
    <w:rsid w:val="0008393D"/>
    <w:rsid w:val="00083C59"/>
    <w:rsid w:val="000A26FC"/>
    <w:rsid w:val="000B6114"/>
    <w:rsid w:val="000C7AD7"/>
    <w:rsid w:val="000D6371"/>
    <w:rsid w:val="000E7E82"/>
    <w:rsid w:val="001026F1"/>
    <w:rsid w:val="00106770"/>
    <w:rsid w:val="0014547B"/>
    <w:rsid w:val="00166D28"/>
    <w:rsid w:val="00193171"/>
    <w:rsid w:val="00197174"/>
    <w:rsid w:val="001B22BC"/>
    <w:rsid w:val="001C28D4"/>
    <w:rsid w:val="001C36A1"/>
    <w:rsid w:val="001C3E0A"/>
    <w:rsid w:val="001F6B3E"/>
    <w:rsid w:val="001F707E"/>
    <w:rsid w:val="00216457"/>
    <w:rsid w:val="00217A5D"/>
    <w:rsid w:val="00225C15"/>
    <w:rsid w:val="002440A8"/>
    <w:rsid w:val="002440E7"/>
    <w:rsid w:val="00244ECD"/>
    <w:rsid w:val="0026216E"/>
    <w:rsid w:val="0028387C"/>
    <w:rsid w:val="0029301F"/>
    <w:rsid w:val="002A7F3A"/>
    <w:rsid w:val="002B0F99"/>
    <w:rsid w:val="002B766F"/>
    <w:rsid w:val="002C1BA7"/>
    <w:rsid w:val="002E5877"/>
    <w:rsid w:val="00305142"/>
    <w:rsid w:val="00314C94"/>
    <w:rsid w:val="003202A4"/>
    <w:rsid w:val="00340F62"/>
    <w:rsid w:val="00350030"/>
    <w:rsid w:val="00351798"/>
    <w:rsid w:val="00353375"/>
    <w:rsid w:val="00356AE2"/>
    <w:rsid w:val="003A450F"/>
    <w:rsid w:val="003B77AF"/>
    <w:rsid w:val="003D4155"/>
    <w:rsid w:val="003E3D11"/>
    <w:rsid w:val="003F492C"/>
    <w:rsid w:val="003F5610"/>
    <w:rsid w:val="00410AB2"/>
    <w:rsid w:val="004201CD"/>
    <w:rsid w:val="00420FCD"/>
    <w:rsid w:val="004356C8"/>
    <w:rsid w:val="00440669"/>
    <w:rsid w:val="00454989"/>
    <w:rsid w:val="00460998"/>
    <w:rsid w:val="00485CBD"/>
    <w:rsid w:val="004867C9"/>
    <w:rsid w:val="004E05D4"/>
    <w:rsid w:val="004E4002"/>
    <w:rsid w:val="004F795F"/>
    <w:rsid w:val="00567E93"/>
    <w:rsid w:val="005837AD"/>
    <w:rsid w:val="0058438E"/>
    <w:rsid w:val="005A1F75"/>
    <w:rsid w:val="005C6BEB"/>
    <w:rsid w:val="005C717B"/>
    <w:rsid w:val="005D625F"/>
    <w:rsid w:val="005D6B24"/>
    <w:rsid w:val="005F35C5"/>
    <w:rsid w:val="005F4EFB"/>
    <w:rsid w:val="00601E64"/>
    <w:rsid w:val="0061612C"/>
    <w:rsid w:val="00633F85"/>
    <w:rsid w:val="0064391D"/>
    <w:rsid w:val="0065627F"/>
    <w:rsid w:val="0065703D"/>
    <w:rsid w:val="006A124A"/>
    <w:rsid w:val="006A3421"/>
    <w:rsid w:val="006E5382"/>
    <w:rsid w:val="006F1066"/>
    <w:rsid w:val="006F2EE1"/>
    <w:rsid w:val="006F67B5"/>
    <w:rsid w:val="007034C6"/>
    <w:rsid w:val="00705510"/>
    <w:rsid w:val="00712E22"/>
    <w:rsid w:val="00721531"/>
    <w:rsid w:val="007441B3"/>
    <w:rsid w:val="007511A4"/>
    <w:rsid w:val="0076420D"/>
    <w:rsid w:val="00776857"/>
    <w:rsid w:val="007C5DD1"/>
    <w:rsid w:val="00825755"/>
    <w:rsid w:val="00826081"/>
    <w:rsid w:val="00841B07"/>
    <w:rsid w:val="0087721C"/>
    <w:rsid w:val="00886264"/>
    <w:rsid w:val="00886ED1"/>
    <w:rsid w:val="008873A6"/>
    <w:rsid w:val="00893B56"/>
    <w:rsid w:val="008A0D21"/>
    <w:rsid w:val="008A7667"/>
    <w:rsid w:val="008B786B"/>
    <w:rsid w:val="008E4625"/>
    <w:rsid w:val="00901C4F"/>
    <w:rsid w:val="00902A6E"/>
    <w:rsid w:val="009104F5"/>
    <w:rsid w:val="00914B0A"/>
    <w:rsid w:val="00922188"/>
    <w:rsid w:val="0092468D"/>
    <w:rsid w:val="00940C94"/>
    <w:rsid w:val="00951169"/>
    <w:rsid w:val="00954AA9"/>
    <w:rsid w:val="0096237E"/>
    <w:rsid w:val="009761B3"/>
    <w:rsid w:val="009B6E98"/>
    <w:rsid w:val="009C6F97"/>
    <w:rsid w:val="009D2BDD"/>
    <w:rsid w:val="00A11886"/>
    <w:rsid w:val="00A36054"/>
    <w:rsid w:val="00A61C25"/>
    <w:rsid w:val="00A835A6"/>
    <w:rsid w:val="00A901A0"/>
    <w:rsid w:val="00A94011"/>
    <w:rsid w:val="00A94401"/>
    <w:rsid w:val="00AB1D6C"/>
    <w:rsid w:val="00AB6CD5"/>
    <w:rsid w:val="00AC3C2D"/>
    <w:rsid w:val="00AC7F16"/>
    <w:rsid w:val="00AE3A1B"/>
    <w:rsid w:val="00B01FB3"/>
    <w:rsid w:val="00B30B1D"/>
    <w:rsid w:val="00B65155"/>
    <w:rsid w:val="00B65FC7"/>
    <w:rsid w:val="00B70429"/>
    <w:rsid w:val="00B818F9"/>
    <w:rsid w:val="00B92ACE"/>
    <w:rsid w:val="00BA14D4"/>
    <w:rsid w:val="00BB148D"/>
    <w:rsid w:val="00BB5392"/>
    <w:rsid w:val="00BC0DB1"/>
    <w:rsid w:val="00BD0D69"/>
    <w:rsid w:val="00BD4C76"/>
    <w:rsid w:val="00BD4FFF"/>
    <w:rsid w:val="00BE0CCB"/>
    <w:rsid w:val="00BF0AD9"/>
    <w:rsid w:val="00C078F4"/>
    <w:rsid w:val="00C3464B"/>
    <w:rsid w:val="00C47030"/>
    <w:rsid w:val="00CA1B51"/>
    <w:rsid w:val="00CA58D8"/>
    <w:rsid w:val="00CB1887"/>
    <w:rsid w:val="00CD6618"/>
    <w:rsid w:val="00CF3081"/>
    <w:rsid w:val="00D11CA4"/>
    <w:rsid w:val="00D1253E"/>
    <w:rsid w:val="00D2608A"/>
    <w:rsid w:val="00D45E6D"/>
    <w:rsid w:val="00D57C38"/>
    <w:rsid w:val="00D646E8"/>
    <w:rsid w:val="00D6648D"/>
    <w:rsid w:val="00D831B3"/>
    <w:rsid w:val="00D842B6"/>
    <w:rsid w:val="00D87179"/>
    <w:rsid w:val="00D9510A"/>
    <w:rsid w:val="00DA384C"/>
    <w:rsid w:val="00DB2E7B"/>
    <w:rsid w:val="00DC2840"/>
    <w:rsid w:val="00DD51C8"/>
    <w:rsid w:val="00DD5DD5"/>
    <w:rsid w:val="00DF5569"/>
    <w:rsid w:val="00DF6CCB"/>
    <w:rsid w:val="00E238CC"/>
    <w:rsid w:val="00E3278B"/>
    <w:rsid w:val="00E329C5"/>
    <w:rsid w:val="00E41735"/>
    <w:rsid w:val="00E425D5"/>
    <w:rsid w:val="00E46FC8"/>
    <w:rsid w:val="00E55F8F"/>
    <w:rsid w:val="00E56078"/>
    <w:rsid w:val="00E734ED"/>
    <w:rsid w:val="00E80B1D"/>
    <w:rsid w:val="00EB527B"/>
    <w:rsid w:val="00EC3886"/>
    <w:rsid w:val="00ED3298"/>
    <w:rsid w:val="00ED4EB4"/>
    <w:rsid w:val="00ED6106"/>
    <w:rsid w:val="00EE2BA4"/>
    <w:rsid w:val="00F100F6"/>
    <w:rsid w:val="00F6155D"/>
    <w:rsid w:val="00F9283D"/>
    <w:rsid w:val="00FB468F"/>
    <w:rsid w:val="00FC1449"/>
    <w:rsid w:val="00FD0DEA"/>
    <w:rsid w:val="00FE1DBB"/>
    <w:rsid w:val="00FE33BB"/>
    <w:rsid w:val="00FE4B65"/>
    <w:rsid w:val="00FE6A7F"/>
    <w:rsid w:val="00FE6E35"/>
    <w:rsid w:val="00FF15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5339">
      <w:bodyDiv w:val="1"/>
      <w:marLeft w:val="0"/>
      <w:marRight w:val="0"/>
      <w:marTop w:val="0"/>
      <w:marBottom w:val="0"/>
      <w:divBdr>
        <w:top w:val="none" w:sz="0" w:space="0" w:color="auto"/>
        <w:left w:val="none" w:sz="0" w:space="0" w:color="auto"/>
        <w:bottom w:val="none" w:sz="0" w:space="0" w:color="auto"/>
        <w:right w:val="none" w:sz="0" w:space="0" w:color="auto"/>
      </w:divBdr>
      <w:divsChild>
        <w:div w:id="854460407">
          <w:marLeft w:val="450"/>
          <w:marRight w:val="0"/>
          <w:marTop w:val="0"/>
          <w:marBottom w:val="0"/>
          <w:divBdr>
            <w:top w:val="none" w:sz="0" w:space="0" w:color="auto"/>
            <w:left w:val="none" w:sz="0" w:space="0" w:color="auto"/>
            <w:bottom w:val="none" w:sz="0" w:space="0" w:color="auto"/>
            <w:right w:val="none" w:sz="0" w:space="0" w:color="auto"/>
          </w:divBdr>
        </w:div>
      </w:divsChild>
    </w:div>
    <w:div w:id="537206632">
      <w:bodyDiv w:val="1"/>
      <w:marLeft w:val="0"/>
      <w:marRight w:val="0"/>
      <w:marTop w:val="0"/>
      <w:marBottom w:val="0"/>
      <w:divBdr>
        <w:top w:val="none" w:sz="0" w:space="0" w:color="auto"/>
        <w:left w:val="none" w:sz="0" w:space="0" w:color="auto"/>
        <w:bottom w:val="none" w:sz="0" w:space="0" w:color="auto"/>
        <w:right w:val="none" w:sz="0" w:space="0" w:color="auto"/>
      </w:divBdr>
    </w:div>
    <w:div w:id="819737834">
      <w:bodyDiv w:val="1"/>
      <w:marLeft w:val="0"/>
      <w:marRight w:val="0"/>
      <w:marTop w:val="0"/>
      <w:marBottom w:val="0"/>
      <w:divBdr>
        <w:top w:val="none" w:sz="0" w:space="0" w:color="auto"/>
        <w:left w:val="none" w:sz="0" w:space="0" w:color="auto"/>
        <w:bottom w:val="none" w:sz="0" w:space="0" w:color="auto"/>
        <w:right w:val="none" w:sz="0" w:space="0" w:color="auto"/>
      </w:divBdr>
      <w:divsChild>
        <w:div w:id="1820224894">
          <w:marLeft w:val="432"/>
          <w:marRight w:val="0"/>
          <w:marTop w:val="125"/>
          <w:marBottom w:val="0"/>
          <w:divBdr>
            <w:top w:val="none" w:sz="0" w:space="0" w:color="auto"/>
            <w:left w:val="none" w:sz="0" w:space="0" w:color="auto"/>
            <w:bottom w:val="none" w:sz="0" w:space="0" w:color="auto"/>
            <w:right w:val="none" w:sz="0" w:space="0" w:color="auto"/>
          </w:divBdr>
        </w:div>
      </w:divsChild>
    </w:div>
    <w:div w:id="1143043656">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tan-fitness.com/bg/eshop/category/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tebg.net/bg/category/i381/%D0%91%D0%B5%D1%82%D0%BE%D0%BD%D0%BD%D0%B8-%D1%81%D0%B0%D0%BA%D1%81%D0%B8%D0%B8-%D0%BA%D0%B0%D1%88%D0%BF%D0%B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167A-9896-4CC9-B51F-A09FDD57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Satellite</cp:lastModifiedBy>
  <cp:revision>5</cp:revision>
  <cp:lastPrinted>2017-12-04T15:25:00Z</cp:lastPrinted>
  <dcterms:created xsi:type="dcterms:W3CDTF">2018-03-03T13:07:00Z</dcterms:created>
  <dcterms:modified xsi:type="dcterms:W3CDTF">2018-03-10T17:57:00Z</dcterms:modified>
</cp:coreProperties>
</file>