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DA" w:rsidRDefault="009F3165">
      <w:r>
        <w:t>В процеса на обсъждане един ученик каза „Ясно обявяваме акция „Спасете Стаси и Мишо””</w:t>
      </w:r>
    </w:p>
    <w:sectPr w:rsidR="009867DA" w:rsidSect="0098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092"/>
    <w:rsid w:val="00282092"/>
    <w:rsid w:val="00673FDD"/>
    <w:rsid w:val="009867DA"/>
    <w:rsid w:val="009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2016-10-13T16:36:00Z</dcterms:created>
  <dcterms:modified xsi:type="dcterms:W3CDTF">2016-11-10T13:38:00Z</dcterms:modified>
</cp:coreProperties>
</file>