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C445A5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C445A5">
        <w:rPr>
          <w:rFonts w:asciiTheme="minorHAnsi" w:hAnsiTheme="minorHAnsi"/>
          <w:b/>
          <w:sz w:val="44"/>
          <w:lang w:val="bg-BG"/>
        </w:rPr>
        <w:t>Д</w:t>
      </w:r>
      <w:proofErr w:type="spellStart"/>
      <w:r w:rsidR="00C445A5" w:rsidRPr="00C445A5">
        <w:rPr>
          <w:rFonts w:asciiTheme="minorHAnsi" w:hAnsiTheme="minorHAnsi"/>
          <w:b/>
          <w:sz w:val="44"/>
        </w:rPr>
        <w:t>арителство</w:t>
      </w:r>
      <w:proofErr w:type="spellEnd"/>
      <w:r w:rsidR="00C445A5">
        <w:rPr>
          <w:rFonts w:asciiTheme="minorHAnsi" w:hAnsiTheme="minorHAnsi"/>
          <w:b/>
          <w:sz w:val="44"/>
          <w:lang w:val="bg-BG"/>
        </w:rPr>
        <w:t>то преди и сега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5D4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714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Красимира Кирчева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СУ „Димитър Благоев“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2111B" w:rsidRDefault="00B9557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р. Свищов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2111B">
        <w:rPr>
          <w:rFonts w:asciiTheme="minorHAnsi" w:hAnsiTheme="minorHAnsi"/>
          <w:b/>
          <w:color w:val="FF0000"/>
          <w:sz w:val="24"/>
        </w:rPr>
        <w:t>VIII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C445A5">
        <w:rPr>
          <w:rFonts w:asciiTheme="minorHAnsi" w:hAnsiTheme="minorHAnsi"/>
          <w:b/>
          <w:color w:val="FF0000"/>
          <w:sz w:val="24"/>
          <w:lang w:val="bg-BG"/>
        </w:rPr>
        <w:t>30</w:t>
      </w:r>
      <w:r w:rsidR="00244737">
        <w:rPr>
          <w:rFonts w:asciiTheme="minorHAnsi" w:hAnsiTheme="minorHAnsi"/>
          <w:b/>
          <w:color w:val="FF0000"/>
          <w:sz w:val="24"/>
          <w:lang w:val="bg-BG"/>
        </w:rPr>
        <w:t>-31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C445A5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2111B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77202B" w:rsidRDefault="0077202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</w:rPr>
      </w:pPr>
      <w:r w:rsidRPr="0077202B">
        <w:rPr>
          <w:rFonts w:asciiTheme="minorHAnsi" w:hAnsiTheme="minorHAnsi"/>
          <w:i/>
          <w:sz w:val="24"/>
          <w:szCs w:val="40"/>
          <w:lang w:val="bg-BG"/>
        </w:rPr>
        <w:t>Дарителството се разглежда като позитивно действие, безвъзмездна – отвъд личен интерес – помощ към друг/и или посветено на кауза чрез даряване на финансови средства, материално имущество, доброволен труд</w:t>
      </w:r>
      <w:r>
        <w:rPr>
          <w:rFonts w:asciiTheme="minorHAnsi" w:hAnsiTheme="minorHAnsi"/>
          <w:i/>
          <w:sz w:val="24"/>
          <w:szCs w:val="40"/>
        </w:rPr>
        <w:t xml:space="preserve">. - </w:t>
      </w:r>
      <w:proofErr w:type="spellStart"/>
      <w:r w:rsidRPr="0077202B">
        <w:rPr>
          <w:rFonts w:asciiTheme="minorHAnsi" w:hAnsiTheme="minorHAnsi"/>
          <w:i/>
          <w:sz w:val="24"/>
          <w:szCs w:val="40"/>
        </w:rPr>
        <w:t>Кабакчиева</w:t>
      </w:r>
      <w:proofErr w:type="spellEnd"/>
      <w:r w:rsidRPr="0077202B">
        <w:rPr>
          <w:rFonts w:asciiTheme="minorHAnsi" w:hAnsiTheme="minorHAnsi"/>
          <w:i/>
          <w:sz w:val="24"/>
          <w:szCs w:val="40"/>
        </w:rPr>
        <w:t>, П.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Hd7zU8gMAAEIJAAAOAAAAAAAAAAAAAAAAADwCAABkcnMvZTJvRG9jLnhtbFBLAQIt&#10;ABQABgAIAAAAIQBYYLMbugAAACIBAAAZAAAAAAAAAAAAAAAAAFoGAABkcnMvX3JlbHMvZTJvRG9j&#10;LnhtbC5yZWxzUEsBAi0AFAAGAAgAAAAhAAKBpojhAAAACQEAAA8AAAAAAAAAAAAAAAAASw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C445A5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445A5">
        <w:rPr>
          <w:rFonts w:asciiTheme="minorHAnsi" w:hAnsiTheme="minorHAnsi"/>
          <w:i/>
          <w:sz w:val="24"/>
          <w:szCs w:val="40"/>
          <w:lang w:val="bg-BG"/>
        </w:rPr>
        <w:t>Учениците се научават да разбират значението на думите, свързани с филантропията/дарителството, както и важната роля на традицията за развитие на дарителството в общността и гражданското общество като цяло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B3E40" w:rsidRPr="00FB3E40" w:rsidRDefault="00FB3E40" w:rsidP="00FB3E40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FB3E40">
        <w:rPr>
          <w:rFonts w:asciiTheme="minorHAnsi" w:hAnsiTheme="minorHAnsi"/>
          <w:i/>
          <w:sz w:val="24"/>
          <w:szCs w:val="40"/>
        </w:rPr>
        <w:t>Урокът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проведе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в 2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часа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r w:rsidR="00C445A5">
        <w:rPr>
          <w:rFonts w:asciiTheme="minorHAnsi" w:hAnsiTheme="minorHAnsi"/>
          <w:i/>
          <w:sz w:val="24"/>
          <w:szCs w:val="40"/>
          <w:lang w:val="bg-BG"/>
        </w:rPr>
        <w:t>30</w:t>
      </w:r>
      <w:r w:rsidRPr="00FB3E40">
        <w:rPr>
          <w:rFonts w:asciiTheme="minorHAnsi" w:hAnsiTheme="minorHAnsi"/>
          <w:i/>
          <w:sz w:val="24"/>
          <w:szCs w:val="40"/>
        </w:rPr>
        <w:t>.</w:t>
      </w:r>
      <w:r w:rsidR="00C445A5">
        <w:rPr>
          <w:rFonts w:asciiTheme="minorHAnsi" w:hAnsiTheme="minorHAnsi"/>
          <w:i/>
          <w:sz w:val="24"/>
          <w:szCs w:val="40"/>
          <w:lang w:val="bg-BG"/>
        </w:rPr>
        <w:t>10</w:t>
      </w:r>
      <w:r w:rsidRPr="00FB3E40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r w:rsidR="00C445A5">
        <w:rPr>
          <w:rFonts w:asciiTheme="minorHAnsi" w:hAnsiTheme="minorHAnsi"/>
          <w:i/>
          <w:sz w:val="24"/>
          <w:szCs w:val="40"/>
          <w:lang w:val="bg-BG"/>
        </w:rPr>
        <w:t>31</w:t>
      </w:r>
      <w:r w:rsidRPr="00FB3E40">
        <w:rPr>
          <w:rFonts w:asciiTheme="minorHAnsi" w:hAnsiTheme="minorHAnsi"/>
          <w:i/>
          <w:sz w:val="24"/>
          <w:szCs w:val="40"/>
        </w:rPr>
        <w:t>.</w:t>
      </w:r>
      <w:r w:rsidR="00C445A5">
        <w:rPr>
          <w:rFonts w:asciiTheme="minorHAnsi" w:hAnsiTheme="minorHAnsi"/>
          <w:i/>
          <w:sz w:val="24"/>
          <w:szCs w:val="40"/>
          <w:lang w:val="bg-BG"/>
        </w:rPr>
        <w:t>10</w:t>
      </w:r>
      <w:r w:rsidRPr="00FB3E40">
        <w:rPr>
          <w:rFonts w:asciiTheme="minorHAnsi" w:hAnsiTheme="minorHAnsi"/>
          <w:i/>
          <w:sz w:val="24"/>
          <w:szCs w:val="40"/>
        </w:rPr>
        <w:t>.2017 г.</w:t>
      </w:r>
    </w:p>
    <w:p w:rsidR="00C02CFB" w:rsidRDefault="00C02CFB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Град Свищов е известен с дарителите си. </w:t>
      </w:r>
      <w:r w:rsidRPr="00C02CFB">
        <w:rPr>
          <w:rFonts w:asciiTheme="minorHAnsi" w:hAnsiTheme="minorHAnsi"/>
          <w:i/>
          <w:sz w:val="24"/>
          <w:szCs w:val="40"/>
          <w:lang w:val="bg-BG"/>
        </w:rPr>
        <w:t xml:space="preserve">За богатите </w:t>
      </w:r>
      <w:proofErr w:type="spellStart"/>
      <w:r w:rsidRPr="00C02CFB">
        <w:rPr>
          <w:rFonts w:asciiTheme="minorHAnsi" w:hAnsiTheme="minorHAnsi"/>
          <w:i/>
          <w:sz w:val="24"/>
          <w:szCs w:val="40"/>
          <w:lang w:val="bg-BG"/>
        </w:rPr>
        <w:t>свищовлии</w:t>
      </w:r>
      <w:proofErr w:type="spellEnd"/>
      <w:r w:rsidRPr="00C02CFB">
        <w:rPr>
          <w:rFonts w:asciiTheme="minorHAnsi" w:hAnsiTheme="minorHAnsi"/>
          <w:i/>
          <w:sz w:val="24"/>
          <w:szCs w:val="40"/>
          <w:lang w:val="bg-BG"/>
        </w:rPr>
        <w:t xml:space="preserve"> било въпрос на чест и престиж да дарят значителни суми за изграждане на църкви, училища и други значими каузи. Така се появили първото в България читалище, известната Стопанска академия и Търговската гимназия.</w:t>
      </w:r>
    </w:p>
    <w:p w:rsidR="00C445A5" w:rsidRPr="00C445A5" w:rsidRDefault="009E1412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Училището бе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домакин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изложбата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„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послужа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народу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си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...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Дарителство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образование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–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традиция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="00C445A5" w:rsidRPr="00C445A5">
        <w:rPr>
          <w:rFonts w:asciiTheme="minorHAnsi" w:hAnsiTheme="minorHAnsi"/>
          <w:i/>
          <w:sz w:val="24"/>
          <w:szCs w:val="40"/>
        </w:rPr>
        <w:t>съвременност</w:t>
      </w:r>
      <w:proofErr w:type="spellEnd"/>
      <w:r w:rsidR="00C445A5" w:rsidRPr="00C445A5">
        <w:rPr>
          <w:rFonts w:asciiTheme="minorHAnsi" w:hAnsiTheme="minorHAnsi"/>
          <w:i/>
          <w:sz w:val="24"/>
          <w:szCs w:val="40"/>
        </w:rPr>
        <w:t>”.</w:t>
      </w:r>
    </w:p>
    <w:p w:rsidR="00FB3E40" w:rsidRDefault="00C445A5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 w:rsidRPr="00C445A5">
        <w:rPr>
          <w:rFonts w:asciiTheme="minorHAnsi" w:hAnsiTheme="minorHAnsi"/>
          <w:i/>
          <w:sz w:val="24"/>
          <w:szCs w:val="40"/>
        </w:rPr>
        <w:t xml:space="preserve">В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нея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r w:rsidR="0077202B">
        <w:rPr>
          <w:rFonts w:asciiTheme="minorHAnsi" w:hAnsiTheme="minorHAnsi"/>
          <w:i/>
          <w:sz w:val="24"/>
          <w:szCs w:val="40"/>
          <w:lang w:val="bg-BG"/>
        </w:rPr>
        <w:t>бяха</w:t>
      </w:r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представени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снимки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документи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текстове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свързани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с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дарителство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благотворителността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полза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народната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просвета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периода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края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19-ти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до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средата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 xml:space="preserve"> 20-ти </w:t>
      </w:r>
      <w:proofErr w:type="spellStart"/>
      <w:r w:rsidRPr="00C445A5">
        <w:rPr>
          <w:rFonts w:asciiTheme="minorHAnsi" w:hAnsiTheme="minorHAnsi"/>
          <w:i/>
          <w:sz w:val="24"/>
          <w:szCs w:val="40"/>
        </w:rPr>
        <w:t>век</w:t>
      </w:r>
      <w:proofErr w:type="spellEnd"/>
      <w:r w:rsidRPr="00C445A5">
        <w:rPr>
          <w:rFonts w:asciiTheme="minorHAnsi" w:hAnsiTheme="minorHAnsi"/>
          <w:i/>
          <w:sz w:val="24"/>
          <w:szCs w:val="40"/>
        </w:rPr>
        <w:t>.</w:t>
      </w:r>
    </w:p>
    <w:p w:rsidR="00C02CFB" w:rsidRDefault="00C02CFB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 30.10 бе поканен </w:t>
      </w:r>
      <w:r w:rsidRPr="00C02CFB">
        <w:rPr>
          <w:rFonts w:asciiTheme="minorHAnsi" w:hAnsiTheme="minorHAnsi"/>
          <w:i/>
          <w:sz w:val="24"/>
          <w:szCs w:val="40"/>
          <w:lang w:val="bg-BG"/>
        </w:rPr>
        <w:t xml:space="preserve">гл. ас. д-р Петър Първанов </w:t>
      </w:r>
      <w:r w:rsidR="00244737">
        <w:rPr>
          <w:rFonts w:asciiTheme="minorHAnsi" w:hAnsiTheme="minorHAnsi"/>
          <w:i/>
          <w:sz w:val="24"/>
          <w:szCs w:val="40"/>
          <w:lang w:val="bg-BG"/>
        </w:rPr>
        <w:t>от</w:t>
      </w:r>
      <w:r w:rsidRPr="00C02CFB">
        <w:rPr>
          <w:rFonts w:asciiTheme="minorHAnsi" w:hAnsiTheme="minorHAnsi"/>
          <w:i/>
          <w:sz w:val="24"/>
          <w:szCs w:val="40"/>
          <w:lang w:val="bg-BG"/>
        </w:rPr>
        <w:t xml:space="preserve"> ЮЗУ, който е член на екипа работил по научния проект на тема „Култура на дарителство в сферата на образованието: социални, институционални и личностни измерения”, финансиран от Фонд „Научни изследвания“.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Той изнесе беседа на тема „Дарителството“ като наблегна на дарителите в Свищов. Учениците с интерес слушаха, а след това за домашно трябваше да проучат кои са едни от най-значимите дарители за града и с какво са допринесли. </w:t>
      </w:r>
    </w:p>
    <w:p w:rsidR="00C02CFB" w:rsidRPr="00C02CFB" w:rsidRDefault="00C02CFB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През втория час обсъдихме дарителите и значението на термина „дарителство“. Сравнихме дарителството през 19-ти и  20-ти и това през 21-ви век. Мотивите и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каузите тогава и сега. Какво е „общност“  и как интересите и </w:t>
      </w:r>
      <w:r w:rsidR="00244737">
        <w:rPr>
          <w:rFonts w:asciiTheme="minorHAnsi" w:hAnsiTheme="minorHAnsi"/>
          <w:i/>
          <w:sz w:val="24"/>
          <w:szCs w:val="40"/>
          <w:lang w:val="bg-BG"/>
        </w:rPr>
        <w:t>целите са се променили през времето.</w:t>
      </w:r>
    </w:p>
    <w:p w:rsidR="0077202B" w:rsidRDefault="0077202B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C02CFB" w:rsidRPr="0077202B" w:rsidRDefault="00C02CFB" w:rsidP="00C445A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FB3E40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AUB18v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20A67" w:rsidRDefault="00720A67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933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7A92" w:rsidRDefault="002447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посетят местата в града, построени чрез дарителство, както и паметникът на дарителите, за да се онагледят ползите от дарителството и да се обсъдят съвременни варианти на дейности в полза на обществото.</w:t>
      </w:r>
    </w:p>
    <w:sectPr w:rsidR="00677A92" w:rsidSect="00244737">
      <w:footerReference w:type="default" r:id="rId11"/>
      <w:pgSz w:w="11906" w:h="16838"/>
      <w:pgMar w:top="1418" w:right="1418" w:bottom="1418" w:left="1418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BC" w:rsidRDefault="001F07BC" w:rsidP="00BD0D69">
      <w:pPr>
        <w:spacing w:after="0" w:line="240" w:lineRule="auto"/>
      </w:pPr>
      <w:r>
        <w:separator/>
      </w:r>
    </w:p>
  </w:endnote>
  <w:endnote w:type="continuationSeparator" w:id="0">
    <w:p w:rsidR="001F07BC" w:rsidRDefault="001F07B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AC" w:rsidRDefault="006C2BAC" w:rsidP="006C2BAC">
    <w:pPr>
      <w:pStyle w:val="Footer"/>
      <w:ind w:left="-426"/>
      <w:rPr>
        <w:rFonts w:ascii="Myriad Pro Cond" w:hAnsi="Myriad Pro Cond"/>
        <w:i/>
        <w:lang w:val="bg-BG"/>
      </w:rPr>
    </w:pPr>
  </w:p>
  <w:p w:rsidR="006C2BAC" w:rsidRDefault="006C2BAC" w:rsidP="006C2BAC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3A430" wp14:editId="138E92D7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42B17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" fillcolor="#dce6f2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6C2BAC" w:rsidRPr="00351798" w:rsidRDefault="006C2BAC" w:rsidP="006C2BAC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FA40DEE" wp14:editId="33B75CC5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C6ECE55" wp14:editId="61EE4168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C502B45" wp14:editId="7A98AC89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E2005FF" wp14:editId="3D92D5CA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BAC" w:rsidRDefault="006C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BC" w:rsidRDefault="001F07BC" w:rsidP="00BD0D69">
      <w:pPr>
        <w:spacing w:after="0" w:line="240" w:lineRule="auto"/>
      </w:pPr>
      <w:r>
        <w:separator/>
      </w:r>
    </w:p>
  </w:footnote>
  <w:footnote w:type="continuationSeparator" w:id="0">
    <w:p w:rsidR="001F07BC" w:rsidRDefault="001F07B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62DE4"/>
    <w:rsid w:val="000B6114"/>
    <w:rsid w:val="000B73C8"/>
    <w:rsid w:val="0012111B"/>
    <w:rsid w:val="001F07BC"/>
    <w:rsid w:val="002440A8"/>
    <w:rsid w:val="00244737"/>
    <w:rsid w:val="002B0F99"/>
    <w:rsid w:val="002E1347"/>
    <w:rsid w:val="00305142"/>
    <w:rsid w:val="003202A4"/>
    <w:rsid w:val="00351798"/>
    <w:rsid w:val="003D515C"/>
    <w:rsid w:val="004867C9"/>
    <w:rsid w:val="004E05D4"/>
    <w:rsid w:val="005D625F"/>
    <w:rsid w:val="00677A92"/>
    <w:rsid w:val="006C2BAC"/>
    <w:rsid w:val="00720A67"/>
    <w:rsid w:val="007441B3"/>
    <w:rsid w:val="0076420D"/>
    <w:rsid w:val="0077202B"/>
    <w:rsid w:val="007B002C"/>
    <w:rsid w:val="007D6650"/>
    <w:rsid w:val="007F476C"/>
    <w:rsid w:val="00826081"/>
    <w:rsid w:val="009E1412"/>
    <w:rsid w:val="00B01FB3"/>
    <w:rsid w:val="00B95573"/>
    <w:rsid w:val="00BD0D69"/>
    <w:rsid w:val="00C02CFB"/>
    <w:rsid w:val="00C078F4"/>
    <w:rsid w:val="00C445A5"/>
    <w:rsid w:val="00C47030"/>
    <w:rsid w:val="00D2608A"/>
    <w:rsid w:val="00D42ECB"/>
    <w:rsid w:val="00D82CBA"/>
    <w:rsid w:val="00D87179"/>
    <w:rsid w:val="00DB2E7B"/>
    <w:rsid w:val="00DD5DD5"/>
    <w:rsid w:val="00E42A71"/>
    <w:rsid w:val="00E56078"/>
    <w:rsid w:val="00E734ED"/>
    <w:rsid w:val="00E76CC6"/>
    <w:rsid w:val="00ED6106"/>
    <w:rsid w:val="00ED62BE"/>
    <w:rsid w:val="00FB3E40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D3A37-43A0-4D06-9582-8658C57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11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57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D38E-578E-4DAE-B0E9-2F9EB66A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My Documents</cp:lastModifiedBy>
  <cp:revision>4</cp:revision>
  <cp:lastPrinted>2017-03-21T07:30:00Z</cp:lastPrinted>
  <dcterms:created xsi:type="dcterms:W3CDTF">2017-11-26T20:20:00Z</dcterms:created>
  <dcterms:modified xsi:type="dcterms:W3CDTF">2017-11-26T21:17:00Z</dcterms:modified>
</cp:coreProperties>
</file>